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9A" w:rsidRPr="003777CF" w:rsidRDefault="00F42D9A" w:rsidP="00F42D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XVII</w:t>
      </w:r>
      <w:r w:rsidRPr="003777CF">
        <w:rPr>
          <w:rFonts w:ascii="Bookman Old Style" w:eastAsia="Times New Roman" w:hAnsi="Bookman Old Style" w:cs="Arial"/>
          <w:b/>
          <w:bCs/>
          <w:lang w:eastAsia="pl-PL"/>
        </w:rPr>
        <w:t>/2017</w:t>
      </w:r>
    </w:p>
    <w:p w:rsidR="00F42D9A" w:rsidRPr="003777CF" w:rsidRDefault="00F42D9A" w:rsidP="00F42D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XVII</w:t>
      </w:r>
      <w:r w:rsidRPr="003777CF">
        <w:rPr>
          <w:rFonts w:ascii="Bookman Old Style" w:eastAsia="Times New Roman" w:hAnsi="Bookman Old Style" w:cs="Arial"/>
          <w:b/>
          <w:bCs/>
          <w:lang w:eastAsia="pl-PL"/>
        </w:rPr>
        <w:t xml:space="preserve">  Sesji   </w:t>
      </w:r>
    </w:p>
    <w:p w:rsidR="00F42D9A" w:rsidRPr="003777CF" w:rsidRDefault="00F42D9A" w:rsidP="00F42D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F42D9A" w:rsidRPr="003777CF" w:rsidRDefault="00F42D9A" w:rsidP="00F42D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27 października</w:t>
      </w:r>
      <w:r w:rsidRPr="003777CF">
        <w:rPr>
          <w:rFonts w:ascii="Bookman Old Style" w:eastAsia="Times New Roman" w:hAnsi="Bookman Old Style" w:cs="Arial"/>
          <w:b/>
          <w:bCs/>
          <w:lang w:eastAsia="pl-PL"/>
        </w:rPr>
        <w:t xml:space="preserve"> 2017 r.</w:t>
      </w:r>
    </w:p>
    <w:p w:rsidR="00F42D9A" w:rsidRPr="003777CF" w:rsidRDefault="00F42D9A" w:rsidP="00F42D9A">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F42D9A" w:rsidRPr="003777CF" w:rsidRDefault="00F42D9A" w:rsidP="00F42D9A">
      <w:pPr>
        <w:spacing w:after="0" w:line="360" w:lineRule="auto"/>
        <w:rPr>
          <w:rFonts w:ascii="Bookman Old Style" w:eastAsia="Times New Roman" w:hAnsi="Bookman Old Style" w:cs="Arial"/>
          <w:lang w:eastAsia="pl-PL"/>
        </w:rPr>
      </w:pPr>
    </w:p>
    <w:p w:rsidR="00F42D9A" w:rsidRPr="003777CF" w:rsidRDefault="00F42D9A" w:rsidP="00F42D9A">
      <w:pPr>
        <w:spacing w:after="0" w:line="360" w:lineRule="auto"/>
        <w:rPr>
          <w:rFonts w:ascii="Bookman Old Style" w:eastAsia="Times New Roman" w:hAnsi="Bookman Old Style" w:cs="Arial"/>
          <w:lang w:eastAsia="pl-PL"/>
        </w:rPr>
      </w:pPr>
    </w:p>
    <w:p w:rsidR="00F42D9A" w:rsidRPr="003777CF" w:rsidRDefault="00F42D9A" w:rsidP="00F42D9A">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godz.13</w:t>
      </w:r>
      <w:r w:rsidRPr="003777CF">
        <w:rPr>
          <w:rFonts w:ascii="Bookman Old Style" w:eastAsia="Times New Roman" w:hAnsi="Bookman Old Style" w:cs="Arial"/>
          <w:lang w:eastAsia="pl-PL"/>
        </w:rPr>
        <w:t>.</w:t>
      </w:r>
      <w:r>
        <w:rPr>
          <w:rFonts w:ascii="Bookman Old Style" w:eastAsia="Times New Roman" w:hAnsi="Bookman Old Style" w:cs="Arial"/>
          <w:lang w:eastAsia="pl-PL"/>
        </w:rPr>
        <w:t>40</w:t>
      </w:r>
    </w:p>
    <w:p w:rsidR="00F42D9A" w:rsidRPr="003777CF" w:rsidRDefault="00F42D9A" w:rsidP="00F42D9A">
      <w:pPr>
        <w:spacing w:after="0" w:line="360" w:lineRule="auto"/>
        <w:jc w:val="both"/>
        <w:rPr>
          <w:rFonts w:ascii="Bookman Old Style" w:eastAsia="Times New Roman" w:hAnsi="Bookman Old Style" w:cs="Arial"/>
          <w:lang w:eastAsia="pl-PL"/>
        </w:rPr>
      </w:pPr>
    </w:p>
    <w:p w:rsidR="00F42D9A" w:rsidRPr="003777CF" w:rsidRDefault="00F42D9A" w:rsidP="00F42D9A">
      <w:pPr>
        <w:spacing w:after="0" w:line="360" w:lineRule="auto"/>
        <w:rPr>
          <w:rFonts w:ascii="Bookman Old Style" w:eastAsia="Times New Roman" w:hAnsi="Bookman Old Style" w:cs="Times New Roman"/>
          <w:lang w:eastAsia="pl-PL"/>
        </w:rPr>
      </w:pPr>
    </w:p>
    <w:p w:rsidR="00F42D9A" w:rsidRPr="003777CF" w:rsidRDefault="00F42D9A" w:rsidP="00F42D9A">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XXVII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F42D9A" w:rsidRPr="003777CF" w:rsidRDefault="00F42D9A" w:rsidP="00F42D9A">
      <w:pPr>
        <w:suppressAutoHyphens/>
        <w:spacing w:after="120" w:line="360" w:lineRule="auto"/>
        <w:jc w:val="both"/>
        <w:rPr>
          <w:rFonts w:ascii="Bookman Old Style" w:eastAsia="Times New Roman" w:hAnsi="Bookman Old Style" w:cs="Times New Roman"/>
          <w:bCs/>
          <w:lang w:eastAsia="ar-SA"/>
        </w:rPr>
      </w:pPr>
    </w:p>
    <w:p w:rsidR="005540AC" w:rsidRDefault="00F42D9A" w:rsidP="005540AC">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w:t>
      </w:r>
      <w:r>
        <w:rPr>
          <w:rFonts w:ascii="Bookman Old Style" w:eastAsia="Times New Roman" w:hAnsi="Bookman Old Style" w:cs="Times New Roman"/>
          <w:lang w:eastAsia="pl-PL"/>
        </w:rPr>
        <w:t xml:space="preserve">, 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5540AC" w:rsidRDefault="005540AC" w:rsidP="005540AC">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Przywitał</w:t>
      </w:r>
      <w:r w:rsidRPr="00AC4FF5">
        <w:rPr>
          <w:rFonts w:ascii="Bookman Old Style" w:eastAsia="Times New Roman" w:hAnsi="Bookman Old Style" w:cs="Times New Roman"/>
          <w:lang w:eastAsia="pl-PL"/>
        </w:rPr>
        <w:t xml:space="preserve"> Panią  Ewę </w:t>
      </w:r>
      <w:proofErr w:type="spellStart"/>
      <w:r w:rsidRPr="00AC4FF5">
        <w:rPr>
          <w:rFonts w:ascii="Bookman Old Style" w:eastAsia="Times New Roman" w:hAnsi="Bookman Old Style" w:cs="Times New Roman"/>
          <w:lang w:eastAsia="pl-PL"/>
        </w:rPr>
        <w:t>Nisiewicz</w:t>
      </w:r>
      <w:proofErr w:type="spellEnd"/>
      <w:r w:rsidRPr="00AC4FF5">
        <w:rPr>
          <w:rFonts w:ascii="Bookman Old Style" w:eastAsia="Times New Roman" w:hAnsi="Bookman Old Style" w:cs="Times New Roman"/>
          <w:lang w:eastAsia="pl-PL"/>
        </w:rPr>
        <w:t xml:space="preserve"> Prezesa Fundacji „Teraz My”  w Sąpach. </w:t>
      </w:r>
    </w:p>
    <w:p w:rsidR="005540AC" w:rsidRDefault="005540AC" w:rsidP="005540AC">
      <w:pPr>
        <w:tabs>
          <w:tab w:val="left" w:pos="709"/>
        </w:tabs>
        <w:overflowPunct w:val="0"/>
        <w:autoSpaceDE w:val="0"/>
        <w:autoSpaceDN w:val="0"/>
        <w:adjustRightInd w:val="0"/>
        <w:spacing w:before="100" w:after="100" w:line="360" w:lineRule="auto"/>
        <w:jc w:val="both"/>
        <w:rPr>
          <w:rFonts w:ascii="Bookman Old Style" w:eastAsia="Times New Roman" w:hAnsi="Bookman Old Style" w:cs="Times New Roman"/>
          <w:szCs w:val="24"/>
          <w:lang w:eastAsia="pl-PL"/>
        </w:rPr>
      </w:pPr>
      <w:r>
        <w:rPr>
          <w:rFonts w:ascii="Bookman Old Style" w:eastAsia="Times New Roman" w:hAnsi="Bookman Old Style" w:cs="Times New Roman"/>
          <w:lang w:eastAsia="pl-PL"/>
        </w:rPr>
        <w:t>Przywitał</w:t>
      </w:r>
      <w:r>
        <w:rPr>
          <w:rFonts w:ascii="Bookman Old Style" w:eastAsia="Times New Roman" w:hAnsi="Bookman Old Style" w:cs="Times New Roman"/>
          <w:szCs w:val="24"/>
          <w:lang w:eastAsia="pl-PL"/>
        </w:rPr>
        <w:t xml:space="preserve">  osoby, które  przedłożyły Radzie Powiatu swoje informacje:</w:t>
      </w:r>
    </w:p>
    <w:p w:rsidR="005540AC" w:rsidRPr="00AC4FF5" w:rsidRDefault="005540AC" w:rsidP="005540AC">
      <w:pPr>
        <w:pStyle w:val="Akapitzlist"/>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sidRPr="00AC4FF5">
        <w:rPr>
          <w:rFonts w:ascii="Times New Roman" w:eastAsia="Times New Roman" w:hAnsi="Times New Roman" w:cs="Times New Roman"/>
          <w:sz w:val="24"/>
          <w:szCs w:val="24"/>
        </w:rPr>
        <w:t xml:space="preserve">Panią Kamilę Czaczyk - </w:t>
      </w:r>
      <w:proofErr w:type="spellStart"/>
      <w:r w:rsidRPr="00AC4FF5">
        <w:rPr>
          <w:rFonts w:ascii="Times New Roman" w:eastAsia="Times New Roman" w:hAnsi="Times New Roman" w:cs="Times New Roman"/>
          <w:sz w:val="24"/>
          <w:szCs w:val="24"/>
        </w:rPr>
        <w:t>Medeksa</w:t>
      </w:r>
      <w:proofErr w:type="spellEnd"/>
      <w:r w:rsidRPr="00AC4FF5">
        <w:rPr>
          <w:rFonts w:ascii="Times New Roman" w:eastAsia="Times New Roman" w:hAnsi="Times New Roman" w:cs="Times New Roman"/>
          <w:sz w:val="24"/>
          <w:szCs w:val="24"/>
        </w:rPr>
        <w:t xml:space="preserve"> z firmy </w:t>
      </w:r>
      <w:proofErr w:type="spellStart"/>
      <w:r w:rsidRPr="00AC4FF5">
        <w:rPr>
          <w:rFonts w:ascii="Times New Roman" w:eastAsia="Times New Roman" w:hAnsi="Times New Roman" w:cs="Times New Roman"/>
          <w:sz w:val="24"/>
          <w:szCs w:val="24"/>
        </w:rPr>
        <w:t>Ekomila</w:t>
      </w:r>
      <w:proofErr w:type="spellEnd"/>
      <w:r w:rsidRPr="00AC4FF5">
        <w:rPr>
          <w:rFonts w:ascii="Times New Roman" w:eastAsia="Times New Roman" w:hAnsi="Times New Roman" w:cs="Times New Roman"/>
          <w:sz w:val="24"/>
          <w:szCs w:val="24"/>
        </w:rPr>
        <w:t xml:space="preserve"> w Bydgoszczy</w:t>
      </w:r>
      <w:r>
        <w:rPr>
          <w:rFonts w:ascii="Times New Roman" w:eastAsia="Times New Roman" w:hAnsi="Times New Roman" w:cs="Times New Roman"/>
          <w:sz w:val="24"/>
          <w:szCs w:val="24"/>
        </w:rPr>
        <w:t>;</w:t>
      </w:r>
    </w:p>
    <w:p w:rsidR="005540AC" w:rsidRPr="00AC4FF5" w:rsidRDefault="005540AC" w:rsidP="005540AC">
      <w:pPr>
        <w:pStyle w:val="Akapitzlist"/>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sidRPr="00AC4FF5">
        <w:rPr>
          <w:rFonts w:ascii="Times New Roman" w:eastAsia="Times New Roman" w:hAnsi="Times New Roman" w:cs="Times New Roman"/>
          <w:sz w:val="24"/>
          <w:szCs w:val="24"/>
          <w:lang w:eastAsia="pl-PL"/>
        </w:rPr>
        <w:t>Panią Justynę Kopiec – Kierownika Działu Monitoringu Wojewódzkiego Inspektoratu Ochrony Środowiska Delegatura w Elblągu</w:t>
      </w:r>
      <w:r>
        <w:rPr>
          <w:rFonts w:ascii="Times New Roman" w:eastAsia="Times New Roman" w:hAnsi="Times New Roman" w:cs="Times New Roman"/>
          <w:sz w:val="24"/>
          <w:szCs w:val="24"/>
          <w:lang w:eastAsia="pl-PL"/>
        </w:rPr>
        <w:t>;</w:t>
      </w:r>
    </w:p>
    <w:p w:rsidR="005540AC" w:rsidRPr="00AC4FF5" w:rsidRDefault="005540AC" w:rsidP="005540AC">
      <w:pPr>
        <w:pStyle w:val="Akapitzlist"/>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sidRPr="00AC4FF5">
        <w:rPr>
          <w:rFonts w:ascii="Times New Roman" w:eastAsia="Times New Roman" w:hAnsi="Times New Roman" w:cs="Times New Roman"/>
          <w:sz w:val="24"/>
          <w:szCs w:val="24"/>
          <w:lang w:eastAsia="pl-PL"/>
        </w:rPr>
        <w:t>Panią Iwonę Radej – Dyrektora Powiatowego Urzędu Pracy w Elblągu</w:t>
      </w:r>
      <w:r>
        <w:rPr>
          <w:rFonts w:ascii="Times New Roman" w:eastAsia="Times New Roman" w:hAnsi="Times New Roman" w:cs="Times New Roman"/>
          <w:sz w:val="24"/>
          <w:szCs w:val="24"/>
          <w:lang w:eastAsia="pl-PL"/>
        </w:rPr>
        <w:t>.</w:t>
      </w:r>
    </w:p>
    <w:p w:rsidR="00F42D9A" w:rsidRPr="005540AC" w:rsidRDefault="005540AC" w:rsidP="005540AC">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rPr>
        <w:t xml:space="preserve">Przywitał media </w:t>
      </w:r>
      <w:r w:rsidRPr="00575AC2">
        <w:rPr>
          <w:rFonts w:ascii="Bookman Old Style" w:eastAsia="Times New Roman" w:hAnsi="Bookman Old Style" w:cs="Times New Roman"/>
          <w:szCs w:val="24"/>
          <w:lang w:eastAsia="pl-PL"/>
        </w:rPr>
        <w:t>i wszystkie zaproszone osoby.</w:t>
      </w:r>
    </w:p>
    <w:p w:rsidR="00F42D9A" w:rsidRPr="003777CF" w:rsidRDefault="00F42D9A" w:rsidP="00F42D9A">
      <w:pPr>
        <w:spacing w:after="0" w:line="360" w:lineRule="auto"/>
        <w:jc w:val="both"/>
        <w:rPr>
          <w:rFonts w:ascii="Bookman Old Style" w:eastAsia="Times New Roman" w:hAnsi="Bookman Old Style" w:cs="Times New Roman"/>
          <w:lang w:eastAsia="pl-PL"/>
        </w:rPr>
      </w:pPr>
    </w:p>
    <w:p w:rsidR="00F42D9A" w:rsidRDefault="00F42D9A" w:rsidP="00F42D9A">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Pr>
          <w:rFonts w:ascii="Bookman Old Style" w:eastAsia="Times New Roman" w:hAnsi="Bookman Old Style" w:cs="Arial"/>
          <w:lang w:eastAsia="pl-PL"/>
        </w:rPr>
        <w:t>4</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F42D9A" w:rsidRPr="003777CF" w:rsidRDefault="00F42D9A" w:rsidP="00F42D9A">
      <w:pPr>
        <w:spacing w:after="0" w:line="360" w:lineRule="auto"/>
        <w:ind w:firstLine="708"/>
        <w:jc w:val="both"/>
        <w:rPr>
          <w:rFonts w:ascii="Bookman Old Style" w:eastAsia="Times New Roman" w:hAnsi="Bookman Old Style" w:cs="Arial"/>
          <w:lang w:eastAsia="pl-PL"/>
        </w:rPr>
      </w:pPr>
    </w:p>
    <w:p w:rsidR="00F42D9A" w:rsidRPr="003777CF" w:rsidRDefault="00F42D9A" w:rsidP="00F42D9A">
      <w:pPr>
        <w:spacing w:after="0" w:line="360" w:lineRule="auto"/>
        <w:ind w:firstLine="708"/>
        <w:jc w:val="both"/>
        <w:rPr>
          <w:rFonts w:ascii="Bookman Old Style" w:eastAsia="Times New Roman" w:hAnsi="Bookman Old Style" w:cs="Arial"/>
          <w:lang w:eastAsia="pl-PL"/>
        </w:rPr>
      </w:pPr>
    </w:p>
    <w:p w:rsidR="00C1304D" w:rsidRDefault="00F42D9A" w:rsidP="00F42D9A">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F42D9A" w:rsidRPr="00F42D9A" w:rsidRDefault="00F42D9A" w:rsidP="00F42D9A">
      <w:pPr>
        <w:spacing w:after="0" w:line="360" w:lineRule="auto"/>
        <w:jc w:val="both"/>
        <w:rPr>
          <w:rFonts w:ascii="Bookman Old Style" w:eastAsia="Times New Roman" w:hAnsi="Bookman Old Style" w:cs="Arial"/>
          <w:i/>
          <w:lang w:eastAsia="pl-PL"/>
        </w:rPr>
      </w:pPr>
    </w:p>
    <w:p w:rsidR="00F42D9A" w:rsidRPr="003777CF" w:rsidRDefault="00F42D9A" w:rsidP="00F42D9A">
      <w:pPr>
        <w:spacing w:after="0" w:line="360" w:lineRule="auto"/>
        <w:jc w:val="both"/>
        <w:rPr>
          <w:rFonts w:ascii="Bookman Old Style" w:eastAsia="Times New Roman" w:hAnsi="Bookman Old Style" w:cs="Times New Roman"/>
          <w:lang w:eastAsia="pl-PL"/>
        </w:rPr>
      </w:pPr>
    </w:p>
    <w:p w:rsidR="00F42D9A" w:rsidRPr="0043482D" w:rsidRDefault="00F42D9A" w:rsidP="00F42D9A">
      <w:pPr>
        <w:spacing w:after="0" w:line="360" w:lineRule="auto"/>
        <w:jc w:val="both"/>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2.</w:t>
      </w:r>
    </w:p>
    <w:p w:rsidR="00F42D9A" w:rsidRPr="003777CF" w:rsidRDefault="00F42D9A" w:rsidP="00F42D9A">
      <w:pPr>
        <w:spacing w:after="0" w:line="360" w:lineRule="auto"/>
        <w:jc w:val="both"/>
        <w:rPr>
          <w:rFonts w:ascii="Bookman Old Style" w:eastAsia="Times New Roman" w:hAnsi="Bookman Old Style" w:cs="Times New Roman"/>
          <w:b/>
          <w:lang w:eastAsia="pl-PL"/>
        </w:rPr>
      </w:pPr>
    </w:p>
    <w:p w:rsidR="00F42D9A" w:rsidRPr="003777CF" w:rsidRDefault="00F42D9A" w:rsidP="00F42D9A">
      <w:pPr>
        <w:spacing w:after="0" w:line="360" w:lineRule="auto"/>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przedstawił następujący porządek  obrad:</w:t>
      </w:r>
    </w:p>
    <w:p w:rsidR="00F42D9A" w:rsidRPr="00D8258D" w:rsidRDefault="00F42D9A" w:rsidP="00F42D9A">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lastRenderedPageBreak/>
        <w:t xml:space="preserve">Otwarcie Sesji. </w:t>
      </w:r>
    </w:p>
    <w:p w:rsidR="00F42D9A" w:rsidRDefault="00F42D9A" w:rsidP="00F42D9A">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porządku obrad Sesji.</w:t>
      </w:r>
    </w:p>
    <w:p w:rsidR="00F42D9A" w:rsidRDefault="00F42D9A" w:rsidP="00F42D9A">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Wręczenie podziękowania dla Pani Ewy </w:t>
      </w:r>
      <w:proofErr w:type="spellStart"/>
      <w:r>
        <w:rPr>
          <w:rFonts w:ascii="Times New Roman" w:eastAsia="Times New Roman" w:hAnsi="Times New Roman" w:cs="Times New Roman"/>
          <w:sz w:val="24"/>
          <w:szCs w:val="24"/>
          <w:lang w:eastAsia="pl-PL"/>
        </w:rPr>
        <w:t>Nisiewicz</w:t>
      </w:r>
      <w:proofErr w:type="spellEnd"/>
      <w:r>
        <w:rPr>
          <w:rFonts w:ascii="Times New Roman" w:eastAsia="Times New Roman" w:hAnsi="Times New Roman" w:cs="Times New Roman"/>
          <w:sz w:val="24"/>
          <w:szCs w:val="24"/>
          <w:lang w:eastAsia="pl-PL"/>
        </w:rPr>
        <w:t xml:space="preserve"> Prezesa Fundacji „Teraz My”            w Sąpach. </w:t>
      </w:r>
    </w:p>
    <w:p w:rsidR="00F42D9A" w:rsidRPr="00D8258D" w:rsidRDefault="00F42D9A" w:rsidP="00F42D9A">
      <w:pPr>
        <w:pStyle w:val="Akapitzlist"/>
        <w:numPr>
          <w:ilvl w:val="0"/>
          <w:numId w:val="1"/>
        </w:numPr>
        <w:tabs>
          <w:tab w:val="num" w:pos="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Przyjęcie protokołu z XX</w:t>
      </w:r>
      <w:r>
        <w:rPr>
          <w:rFonts w:ascii="Times New Roman" w:eastAsia="Times New Roman" w:hAnsi="Times New Roman" w:cs="Times New Roman"/>
          <w:sz w:val="24"/>
          <w:szCs w:val="24"/>
          <w:lang w:eastAsia="pl-PL"/>
        </w:rPr>
        <w:t>VI</w:t>
      </w:r>
      <w:r w:rsidRPr="00D8258D">
        <w:rPr>
          <w:rFonts w:ascii="Times New Roman" w:eastAsia="Times New Roman" w:hAnsi="Times New Roman" w:cs="Times New Roman"/>
          <w:sz w:val="24"/>
          <w:szCs w:val="24"/>
          <w:lang w:eastAsia="pl-PL"/>
        </w:rPr>
        <w:t xml:space="preserve"> Sesji Rady Powiatu w Elblągu.</w:t>
      </w:r>
    </w:p>
    <w:p w:rsidR="00F42D9A" w:rsidRDefault="00F42D9A" w:rsidP="00F42D9A">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sidRPr="00D8258D">
        <w:rPr>
          <w:rFonts w:ascii="Times New Roman" w:eastAsia="Times New Roman" w:hAnsi="Times New Roman" w:cs="Times New Roman"/>
          <w:sz w:val="24"/>
          <w:szCs w:val="24"/>
          <w:lang w:eastAsia="pl-PL"/>
        </w:rPr>
        <w:t>Interpelacje i zapytania Radnych.</w:t>
      </w:r>
    </w:p>
    <w:p w:rsidR="00F42D9A" w:rsidRDefault="00F42D9A" w:rsidP="00F42D9A">
      <w:pPr>
        <w:pStyle w:val="Akapitzlist"/>
        <w:numPr>
          <w:ilvl w:val="0"/>
          <w:numId w:val="1"/>
        </w:num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Sprawozdanie z działalności Zarządu Powiatu w Elblągu za okres od 08 września       2017 r. do 27 października 2017 r.</w:t>
      </w:r>
    </w:p>
    <w:p w:rsidR="00F42D9A" w:rsidRDefault="00F42D9A" w:rsidP="00F42D9A">
      <w:pPr>
        <w:pStyle w:val="Akapitzlist"/>
        <w:numPr>
          <w:ilvl w:val="0"/>
          <w:numId w:val="1"/>
        </w:numPr>
        <w:spacing w:after="0" w:line="360" w:lineRule="auto"/>
        <w:ind w:right="70"/>
        <w:jc w:val="both"/>
        <w:rPr>
          <w:rFonts w:ascii="Times New Roman" w:eastAsia="Calibri" w:hAnsi="Times New Roman" w:cs="Times New Roman"/>
          <w:sz w:val="24"/>
          <w:szCs w:val="24"/>
        </w:rPr>
      </w:pPr>
      <w:r>
        <w:rPr>
          <w:rFonts w:ascii="Times New Roman" w:hAnsi="Times New Roman"/>
          <w:bCs/>
          <w:sz w:val="24"/>
          <w:szCs w:val="24"/>
        </w:rPr>
        <w:t xml:space="preserve">Informacja o stanie </w:t>
      </w:r>
      <w:r w:rsidRPr="00F26A4F">
        <w:rPr>
          <w:rFonts w:ascii="Times New Roman" w:hAnsi="Times New Roman"/>
          <w:bCs/>
          <w:sz w:val="24"/>
          <w:szCs w:val="24"/>
        </w:rPr>
        <w:t xml:space="preserve"> środowiska na obszarze Powiatu Elbląskiego w roku 2016</w:t>
      </w:r>
      <w:r>
        <w:rPr>
          <w:rFonts w:ascii="Times New Roman" w:hAnsi="Times New Roman"/>
          <w:bCs/>
          <w:sz w:val="24"/>
          <w:szCs w:val="24"/>
        </w:rPr>
        <w:t>.</w:t>
      </w:r>
    </w:p>
    <w:p w:rsidR="00F42D9A" w:rsidRDefault="00F42D9A" w:rsidP="00F42D9A">
      <w:pPr>
        <w:pStyle w:val="Akapitzlist"/>
        <w:numPr>
          <w:ilvl w:val="0"/>
          <w:numId w:val="1"/>
        </w:numPr>
        <w:spacing w:after="0" w:line="360" w:lineRule="auto"/>
        <w:ind w:right="70"/>
        <w:jc w:val="both"/>
        <w:rPr>
          <w:rFonts w:ascii="Times New Roman" w:eastAsia="Calibri" w:hAnsi="Times New Roman" w:cs="Times New Roman"/>
          <w:sz w:val="24"/>
          <w:szCs w:val="24"/>
        </w:rPr>
      </w:pPr>
      <w:r>
        <w:rPr>
          <w:rFonts w:ascii="Times New Roman" w:eastAsia="Calibri" w:hAnsi="Times New Roman" w:cs="Times New Roman"/>
          <w:sz w:val="24"/>
          <w:szCs w:val="24"/>
        </w:rPr>
        <w:t>Informacja nt. rynku pracy w Powiecie Elbląskim w I półroczu 2017 r.</w:t>
      </w:r>
    </w:p>
    <w:p w:rsidR="00F42D9A" w:rsidRPr="00F53C93" w:rsidRDefault="00F42D9A" w:rsidP="00F42D9A">
      <w:pPr>
        <w:pStyle w:val="Akapitzlist"/>
        <w:numPr>
          <w:ilvl w:val="0"/>
          <w:numId w:val="1"/>
        </w:numPr>
        <w:spacing w:after="0" w:line="360" w:lineRule="auto"/>
        <w:ind w:right="70"/>
        <w:jc w:val="both"/>
        <w:rPr>
          <w:rFonts w:ascii="Times New Roman" w:eastAsia="Calibri" w:hAnsi="Times New Roman" w:cs="Times New Roman"/>
          <w:sz w:val="24"/>
          <w:szCs w:val="24"/>
        </w:rPr>
      </w:pPr>
      <w:r w:rsidRPr="004424D2">
        <w:rPr>
          <w:rFonts w:ascii="Times New Roman" w:hAnsi="Times New Roman" w:cs="Times New Roman"/>
          <w:spacing w:val="-10"/>
          <w:sz w:val="24"/>
          <w:szCs w:val="24"/>
        </w:rPr>
        <w:t>Informacja Starosty Elbląskiego z analizy oświadczeń majątkowych za rok 201</w:t>
      </w:r>
      <w:r>
        <w:rPr>
          <w:rFonts w:ascii="Times New Roman" w:hAnsi="Times New Roman" w:cs="Times New Roman"/>
          <w:spacing w:val="-10"/>
          <w:sz w:val="24"/>
          <w:szCs w:val="24"/>
        </w:rPr>
        <w:t>6</w:t>
      </w:r>
      <w:r w:rsidRPr="004424D2">
        <w:rPr>
          <w:rFonts w:ascii="Times New Roman" w:hAnsi="Times New Roman" w:cs="Times New Roman"/>
          <w:spacing w:val="-10"/>
          <w:sz w:val="24"/>
          <w:szCs w:val="24"/>
        </w:rPr>
        <w:t>.</w:t>
      </w:r>
    </w:p>
    <w:p w:rsidR="00F42D9A" w:rsidRPr="00F53C93" w:rsidRDefault="00F42D9A" w:rsidP="00F42D9A">
      <w:pPr>
        <w:pStyle w:val="Akapitzlist"/>
        <w:numPr>
          <w:ilvl w:val="0"/>
          <w:numId w:val="1"/>
        </w:numPr>
        <w:tabs>
          <w:tab w:val="num" w:pos="-180"/>
        </w:tabs>
        <w:spacing w:after="0" w:line="360" w:lineRule="auto"/>
        <w:ind w:right="-142"/>
        <w:jc w:val="both"/>
        <w:rPr>
          <w:rFonts w:ascii="Times New Roman" w:eastAsia="Times New Roman" w:hAnsi="Times New Roman" w:cs="Times New Roman"/>
          <w:sz w:val="24"/>
          <w:szCs w:val="24"/>
          <w:lang w:eastAsia="pl-PL"/>
        </w:rPr>
      </w:pPr>
      <w:r w:rsidRPr="00F53C93">
        <w:rPr>
          <w:rFonts w:ascii="Times New Roman" w:eastAsia="Times New Roman" w:hAnsi="Times New Roman" w:cs="Times New Roman"/>
          <w:sz w:val="24"/>
          <w:szCs w:val="24"/>
          <w:lang w:eastAsia="pl-PL"/>
        </w:rPr>
        <w:t xml:space="preserve">Informacja Przewodniczącego Rady Powiatu w Elblągu z analizy oświadczeń majątkowych   Radnych </w:t>
      </w:r>
      <w:r>
        <w:rPr>
          <w:rFonts w:ascii="Times New Roman" w:eastAsia="Times New Roman" w:hAnsi="Times New Roman" w:cs="Times New Roman"/>
          <w:sz w:val="24"/>
          <w:szCs w:val="24"/>
          <w:lang w:eastAsia="pl-PL"/>
        </w:rPr>
        <w:t>za 2016</w:t>
      </w:r>
      <w:r w:rsidRPr="00F53C93">
        <w:rPr>
          <w:rFonts w:ascii="Times New Roman" w:eastAsia="Times New Roman" w:hAnsi="Times New Roman" w:cs="Times New Roman"/>
          <w:sz w:val="24"/>
          <w:szCs w:val="24"/>
          <w:lang w:eastAsia="pl-PL"/>
        </w:rPr>
        <w:t xml:space="preserve"> rok.</w:t>
      </w:r>
    </w:p>
    <w:p w:rsidR="00F42D9A" w:rsidRPr="004F59B5" w:rsidRDefault="00F42D9A" w:rsidP="00F42D9A">
      <w:pPr>
        <w:pStyle w:val="Akapitzlist"/>
        <w:numPr>
          <w:ilvl w:val="0"/>
          <w:numId w:val="1"/>
        </w:numPr>
        <w:spacing w:after="0" w:line="360" w:lineRule="auto"/>
        <w:ind w:right="70"/>
        <w:jc w:val="both"/>
        <w:rPr>
          <w:rFonts w:ascii="Times New Roman" w:eastAsia="Calibri" w:hAnsi="Times New Roman" w:cs="Times New Roman"/>
          <w:sz w:val="24"/>
          <w:szCs w:val="24"/>
        </w:rPr>
      </w:pPr>
      <w:r w:rsidRPr="004F59B5">
        <w:rPr>
          <w:rFonts w:ascii="Times New Roman" w:eastAsia="Times New Roman" w:hAnsi="Times New Roman" w:cs="Times New Roman"/>
          <w:sz w:val="24"/>
          <w:szCs w:val="24"/>
          <w:lang w:eastAsia="pl-PL"/>
        </w:rPr>
        <w:t>Projekty uchwał Rady Powiatu:</w:t>
      </w:r>
    </w:p>
    <w:p w:rsidR="00F42D9A" w:rsidRPr="00FA390F" w:rsidRDefault="00F42D9A" w:rsidP="00F42D9A">
      <w:pPr>
        <w:pStyle w:val="Akapitzlist"/>
        <w:numPr>
          <w:ilvl w:val="1"/>
          <w:numId w:val="1"/>
        </w:numPr>
        <w:tabs>
          <w:tab w:val="left" w:pos="709"/>
        </w:tabs>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projekt</w:t>
      </w:r>
      <w:r w:rsidRPr="004D2501">
        <w:rPr>
          <w:rFonts w:ascii="Times New Roman" w:hAnsi="Times New Roman" w:cs="Times New Roman"/>
          <w:sz w:val="24"/>
          <w:szCs w:val="24"/>
          <w:lang w:eastAsia="pl-PL"/>
        </w:rPr>
        <w:t xml:space="preserve"> uchwał</w:t>
      </w:r>
      <w:r>
        <w:rPr>
          <w:rFonts w:ascii="Times New Roman" w:hAnsi="Times New Roman" w:cs="Times New Roman"/>
          <w:sz w:val="24"/>
          <w:szCs w:val="24"/>
          <w:lang w:eastAsia="pl-PL"/>
        </w:rPr>
        <w:t>y</w:t>
      </w:r>
      <w:r w:rsidRPr="004D2501">
        <w:rPr>
          <w:rFonts w:ascii="Times New Roman" w:hAnsi="Times New Roman" w:cs="Times New Roman"/>
          <w:sz w:val="24"/>
          <w:szCs w:val="24"/>
          <w:lang w:eastAsia="pl-PL"/>
        </w:rPr>
        <w:t xml:space="preserve"> Rady Powiatu</w:t>
      </w:r>
      <w:r>
        <w:rPr>
          <w:rFonts w:ascii="Times New Roman" w:hAnsi="Times New Roman" w:cs="Times New Roman"/>
          <w:sz w:val="24"/>
          <w:szCs w:val="24"/>
          <w:lang w:eastAsia="pl-PL"/>
        </w:rPr>
        <w:t xml:space="preserve"> w Elblągu</w:t>
      </w:r>
      <w:r w:rsidRPr="004D2501">
        <w:rPr>
          <w:rFonts w:ascii="Times New Roman" w:hAnsi="Times New Roman" w:cs="Times New Roman"/>
          <w:sz w:val="24"/>
          <w:szCs w:val="24"/>
          <w:lang w:eastAsia="pl-PL"/>
        </w:rPr>
        <w:t xml:space="preserve"> </w:t>
      </w:r>
      <w:r w:rsidRPr="00FA390F">
        <w:rPr>
          <w:rFonts w:ascii="Times New Roman" w:hAnsi="Times New Roman" w:cs="Times New Roman"/>
          <w:sz w:val="24"/>
          <w:szCs w:val="24"/>
          <w:lang w:eastAsia="pl-PL"/>
        </w:rPr>
        <w:t xml:space="preserve">zmieniającej uchwałę Nr XIX/102/2016 Rady Powiatu w Elblągu z dnia 30 grudnia 2016 r. w sprawie uchwalenia Wieloletniej Prognozy Finansowej Powiatu Elbląskiego  na lata </w:t>
      </w:r>
      <w:r>
        <w:rPr>
          <w:rFonts w:ascii="Times New Roman" w:hAnsi="Times New Roman" w:cs="Times New Roman"/>
          <w:sz w:val="24"/>
          <w:szCs w:val="24"/>
          <w:lang w:eastAsia="pl-PL"/>
        </w:rPr>
        <w:t xml:space="preserve">      </w:t>
      </w:r>
      <w:r w:rsidRPr="00FA390F">
        <w:rPr>
          <w:rFonts w:ascii="Times New Roman" w:hAnsi="Times New Roman" w:cs="Times New Roman"/>
          <w:sz w:val="24"/>
          <w:szCs w:val="24"/>
          <w:lang w:eastAsia="pl-PL"/>
        </w:rPr>
        <w:t>2017-2029.</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Pr="004D2501">
        <w:rPr>
          <w:rFonts w:ascii="Times New Roman" w:eastAsia="Times New Roman" w:hAnsi="Times New Roman" w:cs="Times New Roman"/>
          <w:sz w:val="24"/>
          <w:szCs w:val="24"/>
          <w:lang w:eastAsia="pl-PL"/>
        </w:rPr>
        <w:t xml:space="preserve"> uchwał</w:t>
      </w:r>
      <w:r>
        <w:rPr>
          <w:rFonts w:ascii="Times New Roman" w:eastAsia="Times New Roman" w:hAnsi="Times New Roman" w:cs="Times New Roman"/>
          <w:sz w:val="24"/>
          <w:szCs w:val="24"/>
          <w:lang w:eastAsia="pl-PL"/>
        </w:rPr>
        <w:t>y</w:t>
      </w:r>
      <w:r w:rsidRPr="004D2501">
        <w:rPr>
          <w:rFonts w:ascii="Times New Roman" w:eastAsia="Times New Roman" w:hAnsi="Times New Roman" w:cs="Times New Roman"/>
          <w:sz w:val="24"/>
          <w:szCs w:val="24"/>
          <w:lang w:eastAsia="pl-PL"/>
        </w:rPr>
        <w:t xml:space="preserve"> Rady Powiatu</w:t>
      </w:r>
      <w:r>
        <w:rPr>
          <w:rFonts w:ascii="Times New Roman" w:eastAsia="Times New Roman" w:hAnsi="Times New Roman" w:cs="Times New Roman"/>
          <w:sz w:val="24"/>
          <w:szCs w:val="24"/>
          <w:lang w:eastAsia="pl-PL"/>
        </w:rPr>
        <w:t xml:space="preserve"> w Elblągu</w:t>
      </w:r>
      <w:r w:rsidRPr="004D2501">
        <w:rPr>
          <w:rFonts w:ascii="Times New Roman" w:eastAsia="Times New Roman" w:hAnsi="Times New Roman" w:cs="Times New Roman"/>
          <w:sz w:val="24"/>
          <w:szCs w:val="24"/>
          <w:lang w:eastAsia="pl-PL"/>
        </w:rPr>
        <w:t xml:space="preserve"> </w:t>
      </w:r>
      <w:r w:rsidRPr="00FA390F">
        <w:rPr>
          <w:rFonts w:ascii="Times New Roman" w:eastAsia="Times New Roman" w:hAnsi="Times New Roman" w:cs="Times New Roman"/>
          <w:sz w:val="24"/>
          <w:szCs w:val="24"/>
          <w:lang w:eastAsia="pl-PL"/>
        </w:rPr>
        <w:t xml:space="preserve">zmieniającej uchwałę Nr XIX/103/2016 Rady Powiatu w Elblągu z dnia 30 grudnia 2016 r. w sprawie uchwalenia budżetu Powiatu Elbląskiego na rok 2017.   </w:t>
      </w:r>
    </w:p>
    <w:p w:rsidR="00F42D9A" w:rsidRDefault="00F42D9A" w:rsidP="00F42D9A">
      <w:pPr>
        <w:pStyle w:val="Akapitzlist"/>
        <w:numPr>
          <w:ilvl w:val="1"/>
          <w:numId w:val="1"/>
        </w:numPr>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sidRPr="00F408AB">
        <w:rPr>
          <w:rFonts w:ascii="Times New Roman" w:eastAsia="Times New Roman" w:hAnsi="Times New Roman" w:cs="Times New Roman"/>
          <w:sz w:val="24"/>
          <w:szCs w:val="24"/>
          <w:lang w:eastAsia="pl-PL"/>
        </w:rPr>
        <w:t xml:space="preserve"> </w:t>
      </w:r>
      <w:r w:rsidRPr="00F408AB">
        <w:rPr>
          <w:rFonts w:ascii="Times New Roman" w:hAnsi="Times New Roman"/>
          <w:bCs/>
          <w:color w:val="000000" w:themeColor="text1"/>
          <w:sz w:val="24"/>
          <w:szCs w:val="24"/>
        </w:rPr>
        <w:t xml:space="preserve">w sprawie </w:t>
      </w:r>
      <w:proofErr w:type="spellStart"/>
      <w:r w:rsidRPr="00F408AB">
        <w:rPr>
          <w:rFonts w:ascii="Times New Roman" w:hAnsi="Times New Roman"/>
          <w:bCs/>
          <w:color w:val="000000" w:themeColor="text1"/>
          <w:sz w:val="24"/>
          <w:szCs w:val="24"/>
        </w:rPr>
        <w:t>przyj</w:t>
      </w:r>
      <w:r>
        <w:rPr>
          <w:rFonts w:ascii="Times New Roman" w:hAnsi="Times New Roman"/>
          <w:bCs/>
          <w:color w:val="000000" w:themeColor="text1"/>
          <w:sz w:val="24"/>
          <w:szCs w:val="24"/>
        </w:rPr>
        <w:t>ę</w:t>
      </w:r>
      <w:proofErr w:type="spellEnd"/>
      <w:r w:rsidRPr="00F408AB">
        <w:rPr>
          <w:rFonts w:ascii="Times New Roman" w:hAnsi="Times New Roman"/>
          <w:bCs/>
          <w:color w:val="000000" w:themeColor="text1"/>
          <w:sz w:val="24"/>
          <w:szCs w:val="24"/>
          <w:lang w:val="it-IT"/>
        </w:rPr>
        <w:t>cia</w:t>
      </w:r>
      <w:r w:rsidRPr="00F408AB">
        <w:rPr>
          <w:rFonts w:ascii="Times New Roman" w:hAnsi="Times New Roman"/>
          <w:bCs/>
          <w:color w:val="000000" w:themeColor="text1"/>
          <w:sz w:val="24"/>
          <w:szCs w:val="24"/>
        </w:rPr>
        <w:t>  „Programu Ochrony Środowiska dla Powiatu</w:t>
      </w:r>
      <w:r>
        <w:rPr>
          <w:rFonts w:ascii="Times New Roman" w:hAnsi="Times New Roman"/>
          <w:bCs/>
          <w:color w:val="000000" w:themeColor="text1"/>
          <w:sz w:val="24"/>
          <w:szCs w:val="24"/>
        </w:rPr>
        <w:t xml:space="preserve"> Elbląskiego na lata 2017-2020”.</w:t>
      </w:r>
      <w:r w:rsidRPr="00F408AB">
        <w:rPr>
          <w:rFonts w:ascii="Times New Roman" w:eastAsia="Times New Roman" w:hAnsi="Times New Roman" w:cs="Times New Roman"/>
          <w:sz w:val="24"/>
          <w:szCs w:val="24"/>
          <w:lang w:eastAsia="pl-PL"/>
        </w:rPr>
        <w:t xml:space="preserve"> </w:t>
      </w:r>
    </w:p>
    <w:p w:rsidR="00F42D9A" w:rsidRPr="00F408AB" w:rsidRDefault="00F42D9A" w:rsidP="00F42D9A">
      <w:pPr>
        <w:pStyle w:val="Akapitzlist"/>
        <w:numPr>
          <w:ilvl w:val="1"/>
          <w:numId w:val="1"/>
        </w:numPr>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 uchwały zmieniającej uchwałę Nr XXV/56/2017 Rady Powiatu                  w Elblągu z dnia 08 września 2017 r. w sprawie określenia zadań z zakresu rehabilitacji zawodowej i społecznej osób niepełnosprawnych, należących do kompetencji samorządu powiatowego oraz wysokości środków finansowych Państwowego Funduszu Rehabilitacji Osób Niepełnosprawnych przeznaczonych    w roku 2017 na realizację tych zadań.</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A83DA8">
        <w:rPr>
          <w:rFonts w:ascii="Times New Roman" w:eastAsia="Times New Roman" w:hAnsi="Times New Roman" w:cs="Times New Roman"/>
          <w:sz w:val="24"/>
          <w:szCs w:val="24"/>
          <w:lang w:eastAsia="pl-PL"/>
        </w:rPr>
        <w:t xml:space="preserve">w sprawie </w:t>
      </w:r>
      <w:r w:rsidRPr="00A83DA8">
        <w:rPr>
          <w:rFonts w:ascii="Times New Roman" w:hAnsi="Times New Roman" w:cs="Times New Roman"/>
          <w:sz w:val="24"/>
          <w:szCs w:val="24"/>
        </w:rPr>
        <w:t xml:space="preserve">stwierdzenia przekształcenia dotychczasowej Szkoły Policealnej w Zespole Szkół w Pasłęku w Szkołę Policealną, o której mowa w art. 18 ust. 1 pkt 2 lit. f ustawy - Prawo oświatowe. </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023056">
        <w:rPr>
          <w:rFonts w:ascii="Times New Roman" w:eastAsia="Times New Roman" w:hAnsi="Times New Roman" w:cs="Times New Roman"/>
          <w:sz w:val="24"/>
          <w:szCs w:val="24"/>
          <w:lang w:eastAsia="pl-PL"/>
        </w:rPr>
        <w:lastRenderedPageBreak/>
        <w:t xml:space="preserve">w sprawie </w:t>
      </w:r>
      <w:r w:rsidRPr="00023056">
        <w:rPr>
          <w:rFonts w:ascii="Times New Roman" w:hAnsi="Times New Roman" w:cs="Times New Roman"/>
          <w:sz w:val="24"/>
          <w:szCs w:val="24"/>
        </w:rPr>
        <w:t>stwierdzenia przekształcenia dotychczasowej Zas</w:t>
      </w:r>
      <w:r>
        <w:rPr>
          <w:rFonts w:ascii="Times New Roman" w:hAnsi="Times New Roman" w:cs="Times New Roman"/>
          <w:sz w:val="24"/>
          <w:szCs w:val="24"/>
        </w:rPr>
        <w:t xml:space="preserve">adniczej Szkoły Zawodowej nr 2 </w:t>
      </w:r>
      <w:r w:rsidRPr="00023056">
        <w:rPr>
          <w:rFonts w:ascii="Times New Roman" w:hAnsi="Times New Roman" w:cs="Times New Roman"/>
          <w:sz w:val="24"/>
          <w:szCs w:val="24"/>
        </w:rPr>
        <w:t>w Branżową Szkołę I Stopnia nr 2 w Zespole Szkół Ekonomicznych i Technicznych w Pasłęku ul. Wojska Polskiego 36.</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jc w:val="both"/>
        <w:rPr>
          <w:rFonts w:ascii="Times New Roman" w:hAnsi="Times New Roman" w:cs="Times New Roman"/>
          <w:sz w:val="24"/>
          <w:szCs w:val="24"/>
        </w:rPr>
      </w:pPr>
      <w:r w:rsidRPr="00023056">
        <w:rPr>
          <w:rFonts w:ascii="Times New Roman" w:eastAsia="Times New Roman" w:hAnsi="Times New Roman" w:cs="Times New Roman"/>
          <w:sz w:val="24"/>
          <w:szCs w:val="24"/>
          <w:lang w:eastAsia="pl-PL"/>
        </w:rPr>
        <w:t xml:space="preserve">w sprawie  </w:t>
      </w:r>
      <w:r w:rsidRPr="00023056">
        <w:rPr>
          <w:rFonts w:ascii="Times New Roman" w:hAnsi="Times New Roman" w:cs="Times New Roman"/>
          <w:sz w:val="24"/>
          <w:szCs w:val="24"/>
        </w:rPr>
        <w:t>stwierdzenia przekształcenia dotychczasowej Zasadniczej Szkoły Zawodowej nr 3  w Branżową Szkołę I Stopnia nr</w:t>
      </w:r>
      <w:r>
        <w:rPr>
          <w:rFonts w:ascii="Times New Roman" w:hAnsi="Times New Roman" w:cs="Times New Roman"/>
          <w:sz w:val="24"/>
          <w:szCs w:val="24"/>
        </w:rPr>
        <w:t xml:space="preserve"> 3 w Zespole Szkół Zawodowych w </w:t>
      </w:r>
      <w:r w:rsidRPr="00023056">
        <w:rPr>
          <w:rFonts w:ascii="Times New Roman" w:hAnsi="Times New Roman" w:cs="Times New Roman"/>
          <w:sz w:val="24"/>
          <w:szCs w:val="24"/>
        </w:rPr>
        <w:t>Pasłęku ul. Westerplatte 20.</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w sprawie </w:t>
      </w:r>
      <w:r w:rsidRPr="00023056">
        <w:rPr>
          <w:rFonts w:ascii="Times New Roman" w:hAnsi="Times New Roman" w:cs="Times New Roman"/>
          <w:sz w:val="24"/>
          <w:szCs w:val="24"/>
        </w:rPr>
        <w:t xml:space="preserve">stwierdzenia przekształcenia Gimnazjum dla Dorosłych w Szkołę Podstawową dla Dorosłych w Zespole Szkół Zawodowych w  Pasłęku </w:t>
      </w:r>
      <w:r w:rsidRPr="00023056">
        <w:rPr>
          <w:rFonts w:ascii="Times New Roman" w:hAnsi="Times New Roman" w:cs="Times New Roman"/>
          <w:sz w:val="24"/>
          <w:szCs w:val="24"/>
        </w:rPr>
        <w:br/>
        <w:t xml:space="preserve">ul. Westerplatte 20. </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sidRPr="002824A2">
        <w:rPr>
          <w:rFonts w:ascii="Times New Roman" w:hAnsi="Times New Roman" w:cs="Times New Roman"/>
          <w:sz w:val="24"/>
          <w:szCs w:val="24"/>
        </w:rPr>
        <w:t xml:space="preserve"> </w:t>
      </w:r>
      <w:r>
        <w:rPr>
          <w:rFonts w:ascii="Times New Roman" w:hAnsi="Times New Roman" w:cs="Times New Roman"/>
          <w:sz w:val="24"/>
          <w:szCs w:val="24"/>
        </w:rPr>
        <w:t>w sprawie</w:t>
      </w:r>
      <w:r w:rsidRPr="002824A2">
        <w:rPr>
          <w:rFonts w:ascii="Times New Roman" w:eastAsia="Times New Roman" w:hAnsi="Times New Roman" w:cs="Times New Roman"/>
          <w:sz w:val="24"/>
          <w:szCs w:val="24"/>
          <w:lang w:eastAsia="pl-PL"/>
        </w:rPr>
        <w:t xml:space="preserve"> </w:t>
      </w:r>
      <w:r w:rsidRPr="002824A2">
        <w:rPr>
          <w:rFonts w:ascii="Times New Roman" w:hAnsi="Times New Roman" w:cs="Times New Roman"/>
          <w:sz w:val="24"/>
          <w:szCs w:val="24"/>
        </w:rPr>
        <w:t>stwierdzenia przekształcenia dotychczasowej</w:t>
      </w:r>
      <w:r>
        <w:rPr>
          <w:rFonts w:ascii="Times New Roman" w:hAnsi="Times New Roman" w:cs="Times New Roman"/>
          <w:sz w:val="24"/>
          <w:szCs w:val="24"/>
        </w:rPr>
        <w:t xml:space="preserve"> Zasadniczej Szkoły Zawodowej </w:t>
      </w:r>
      <w:r w:rsidRPr="002824A2">
        <w:rPr>
          <w:rFonts w:ascii="Times New Roman" w:hAnsi="Times New Roman" w:cs="Times New Roman"/>
          <w:sz w:val="24"/>
          <w:szCs w:val="24"/>
        </w:rPr>
        <w:t xml:space="preserve">w Branżową Szkołę I Stopnia w Młodzieżowym Ośrodku Wychowawczym w </w:t>
      </w:r>
      <w:proofErr w:type="spellStart"/>
      <w:r w:rsidRPr="002824A2">
        <w:rPr>
          <w:rFonts w:ascii="Times New Roman" w:hAnsi="Times New Roman" w:cs="Times New Roman"/>
          <w:sz w:val="24"/>
          <w:szCs w:val="24"/>
        </w:rPr>
        <w:t>Kamionku</w:t>
      </w:r>
      <w:proofErr w:type="spellEnd"/>
      <w:r w:rsidRPr="002824A2">
        <w:rPr>
          <w:rFonts w:ascii="Times New Roman" w:hAnsi="Times New Roman" w:cs="Times New Roman"/>
          <w:sz w:val="24"/>
          <w:szCs w:val="24"/>
        </w:rPr>
        <w:t xml:space="preserve"> Wielkim 82A, gm. Tolkmicko. </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 w sprawie </w:t>
      </w:r>
      <w:r w:rsidRPr="00A05755">
        <w:rPr>
          <w:rFonts w:ascii="Times New Roman" w:hAnsi="Times New Roman" w:cs="Times New Roman"/>
          <w:sz w:val="24"/>
          <w:szCs w:val="24"/>
        </w:rPr>
        <w:t>stwierdzenia przekształcenia dotychczasowej Zasadniczej Szkoły Zawodowej nr 1  w Branżową Szkołę I Stopnia nr 1 w Zespole Szkół w Pasłęku ul. Zwycięstwa 28.</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   w sprawie </w:t>
      </w:r>
      <w:r w:rsidRPr="001C4BCC">
        <w:rPr>
          <w:rFonts w:ascii="Times New Roman" w:hAnsi="Times New Roman" w:cs="Times New Roman"/>
          <w:sz w:val="24"/>
          <w:szCs w:val="24"/>
        </w:rPr>
        <w:t xml:space="preserve">stwierdzenia przekształcenia sześcioletniej Szkoły Podstawowej Specjalnej w ośmioletnią Szkołę Podstawową Specjalną w Młodzieżowym Ośrodku Wychowawczym w </w:t>
      </w:r>
      <w:proofErr w:type="spellStart"/>
      <w:r w:rsidRPr="001C4BCC">
        <w:rPr>
          <w:rFonts w:ascii="Times New Roman" w:hAnsi="Times New Roman" w:cs="Times New Roman"/>
          <w:sz w:val="24"/>
          <w:szCs w:val="24"/>
        </w:rPr>
        <w:t>Kamionku</w:t>
      </w:r>
      <w:proofErr w:type="spellEnd"/>
      <w:r w:rsidRPr="001C4BCC">
        <w:rPr>
          <w:rFonts w:ascii="Times New Roman" w:hAnsi="Times New Roman" w:cs="Times New Roman"/>
          <w:sz w:val="24"/>
          <w:szCs w:val="24"/>
        </w:rPr>
        <w:t xml:space="preserve"> Wielkim 82A, gm. Tolkmicko</w:t>
      </w:r>
      <w:r>
        <w:rPr>
          <w:rFonts w:ascii="Times New Roman" w:hAnsi="Times New Roman" w:cs="Times New Roman"/>
          <w:sz w:val="24"/>
          <w:szCs w:val="24"/>
        </w:rPr>
        <w:t>.</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  w sprawie</w:t>
      </w:r>
      <w:r w:rsidRPr="00A05755">
        <w:rPr>
          <w:rFonts w:ascii="Times New Roman" w:eastAsia="Times New Roman" w:hAnsi="Times New Roman" w:cs="Times New Roman"/>
          <w:sz w:val="24"/>
          <w:szCs w:val="24"/>
          <w:lang w:eastAsia="pl-PL"/>
        </w:rPr>
        <w:t xml:space="preserve"> </w:t>
      </w:r>
      <w:r w:rsidRPr="00A05755">
        <w:rPr>
          <w:rFonts w:ascii="Times New Roman" w:hAnsi="Times New Roman" w:cs="Times New Roman"/>
          <w:sz w:val="24"/>
          <w:szCs w:val="24"/>
        </w:rPr>
        <w:t xml:space="preserve">włączenia Gimnazjum Specjalnego w Młodzieżowym Ośrodku Wychowawczym w </w:t>
      </w:r>
      <w:proofErr w:type="spellStart"/>
      <w:r w:rsidRPr="00A05755">
        <w:rPr>
          <w:rFonts w:ascii="Times New Roman" w:hAnsi="Times New Roman" w:cs="Times New Roman"/>
          <w:sz w:val="24"/>
          <w:szCs w:val="24"/>
        </w:rPr>
        <w:t>Kamionku</w:t>
      </w:r>
      <w:proofErr w:type="spellEnd"/>
      <w:r w:rsidRPr="00A05755">
        <w:rPr>
          <w:rFonts w:ascii="Times New Roman" w:hAnsi="Times New Roman" w:cs="Times New Roman"/>
          <w:sz w:val="24"/>
          <w:szCs w:val="24"/>
        </w:rPr>
        <w:t xml:space="preserve"> Wielkim do ośmioletniej Szkoły Podstawowej Specjalnej w Młodzieżowym Ośrodku Wychowawczym w </w:t>
      </w:r>
      <w:proofErr w:type="spellStart"/>
      <w:r w:rsidRPr="00A05755">
        <w:rPr>
          <w:rFonts w:ascii="Times New Roman" w:hAnsi="Times New Roman" w:cs="Times New Roman"/>
          <w:sz w:val="24"/>
          <w:szCs w:val="24"/>
        </w:rPr>
        <w:t>Kamionku</w:t>
      </w:r>
      <w:proofErr w:type="spellEnd"/>
      <w:r w:rsidRPr="00A05755">
        <w:rPr>
          <w:rFonts w:ascii="Times New Roman" w:hAnsi="Times New Roman" w:cs="Times New Roman"/>
          <w:sz w:val="24"/>
          <w:szCs w:val="24"/>
        </w:rPr>
        <w:t xml:space="preserve"> Wielkim 82A, gm. Tolkmicko. </w:t>
      </w:r>
    </w:p>
    <w:p w:rsidR="00F42D9A" w:rsidRDefault="00F42D9A" w:rsidP="00F42D9A">
      <w:pPr>
        <w:pStyle w:val="Akapitzlist"/>
        <w:numPr>
          <w:ilvl w:val="1"/>
          <w:numId w:val="1"/>
        </w:numPr>
        <w:tabs>
          <w:tab w:val="left" w:pos="709"/>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sidRPr="002C7371">
        <w:rPr>
          <w:rFonts w:ascii="Times New Roman" w:hAnsi="Times New Roman" w:cs="Times New Roman"/>
          <w:sz w:val="24"/>
          <w:szCs w:val="24"/>
        </w:rPr>
        <w:t xml:space="preserve"> w </w:t>
      </w:r>
      <w:r w:rsidRPr="00BD14C2">
        <w:rPr>
          <w:rFonts w:ascii="Times New Roman" w:hAnsi="Times New Roman" w:cs="Times New Roman"/>
          <w:sz w:val="24"/>
          <w:szCs w:val="24"/>
        </w:rPr>
        <w:t>sprawie uchwalenia programu współpracy z organizacjami pozarządowymi oraz podmiotami, o których mowa w art. 3 ust. 3 ustawy o działalności pożytku publicznego i o wolontariacie na rok 2018.</w:t>
      </w:r>
    </w:p>
    <w:p w:rsidR="00F42D9A" w:rsidRPr="00FE333B" w:rsidRDefault="00F42D9A" w:rsidP="00F42D9A">
      <w:pPr>
        <w:pStyle w:val="Akapitzlist"/>
        <w:numPr>
          <w:ilvl w:val="1"/>
          <w:numId w:val="1"/>
        </w:numPr>
        <w:tabs>
          <w:tab w:val="left" w:pos="1276"/>
        </w:tabs>
        <w:overflowPunct w:val="0"/>
        <w:autoSpaceDE w:val="0"/>
        <w:autoSpaceDN w:val="0"/>
        <w:adjustRightInd w:val="0"/>
        <w:spacing w:after="0" w:line="360" w:lineRule="auto"/>
        <w:ind w:left="1276" w:hanging="567"/>
        <w:jc w:val="both"/>
        <w:rPr>
          <w:rFonts w:ascii="Times New Roman" w:hAnsi="Times New Roman" w:cs="Times New Roman"/>
          <w:sz w:val="24"/>
          <w:szCs w:val="24"/>
        </w:rPr>
      </w:pPr>
      <w:r w:rsidRPr="00FE333B">
        <w:rPr>
          <w:rFonts w:ascii="Times New Roman" w:hAnsi="Times New Roman" w:cs="Times New Roman"/>
          <w:sz w:val="24"/>
          <w:szCs w:val="24"/>
        </w:rPr>
        <w:t xml:space="preserve"> w sprawie </w:t>
      </w:r>
      <w:r w:rsidRPr="00F54706">
        <w:rPr>
          <w:rFonts w:ascii="Times New Roman" w:hAnsi="Times New Roman" w:cs="Times New Roman"/>
          <w:sz w:val="24"/>
          <w:szCs w:val="24"/>
        </w:rPr>
        <w:t xml:space="preserve">zmiany uchwały Nr VIII/46/2015 Rady Powiatu w Elblągu </w:t>
      </w:r>
      <w:r w:rsidRPr="00F54706">
        <w:rPr>
          <w:rFonts w:ascii="Times New Roman" w:hAnsi="Times New Roman" w:cs="Times New Roman"/>
          <w:sz w:val="24"/>
          <w:szCs w:val="24"/>
        </w:rPr>
        <w:br/>
        <w:t>z dnia 25 czerwca 2015 r. w sprawie przyjęcia „Strategii Rozwoju Elbląskiego Obszaru Funkcjonalnego/Zintegrowanych Inwestycji Terytorialnych” zmienioną uchwałą Nr XIII/33/2016 Rady Powiatu w Elblągu z dnia 24 marca 2016 r.</w:t>
      </w:r>
    </w:p>
    <w:p w:rsidR="00F42D9A" w:rsidRPr="00A05755" w:rsidRDefault="00F42D9A" w:rsidP="00F42D9A">
      <w:pPr>
        <w:pStyle w:val="Akapitzlist"/>
        <w:numPr>
          <w:ilvl w:val="1"/>
          <w:numId w:val="1"/>
        </w:numPr>
        <w:overflowPunct w:val="0"/>
        <w:autoSpaceDE w:val="0"/>
        <w:autoSpaceDN w:val="0"/>
        <w:adjustRightInd w:val="0"/>
        <w:spacing w:after="0" w:line="360" w:lineRule="auto"/>
        <w:ind w:left="1276" w:hanging="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05755">
        <w:rPr>
          <w:rFonts w:ascii="Times New Roman" w:hAnsi="Times New Roman" w:cs="Times New Roman"/>
          <w:sz w:val="24"/>
          <w:szCs w:val="24"/>
        </w:rPr>
        <w:t xml:space="preserve"> </w:t>
      </w:r>
      <w:r w:rsidRPr="00A05755">
        <w:rPr>
          <w:rFonts w:ascii="Times New Roman" w:eastAsia="Times New Roman" w:hAnsi="Times New Roman" w:cs="Times New Roman"/>
          <w:sz w:val="24"/>
          <w:szCs w:val="24"/>
          <w:lang w:eastAsia="pl-PL"/>
        </w:rPr>
        <w:t xml:space="preserve">w sprawie </w:t>
      </w:r>
      <w:r w:rsidRPr="00A05755">
        <w:rPr>
          <w:rFonts w:ascii="Times New Roman" w:eastAsia="Times New Roman" w:hAnsi="Times New Roman" w:cs="Times New Roman"/>
          <w:sz w:val="24"/>
          <w:szCs w:val="24"/>
        </w:rPr>
        <w:t xml:space="preserve">rozpatrzenia skargi na działalność Dyrektora Zarządu Dróg Powiatowych </w:t>
      </w:r>
      <w:r>
        <w:rPr>
          <w:rFonts w:ascii="Times New Roman" w:eastAsia="Times New Roman" w:hAnsi="Times New Roman" w:cs="Times New Roman"/>
          <w:sz w:val="24"/>
          <w:szCs w:val="24"/>
        </w:rPr>
        <w:t xml:space="preserve">  </w:t>
      </w:r>
      <w:r w:rsidRPr="00A05755">
        <w:rPr>
          <w:rFonts w:ascii="Times New Roman" w:eastAsia="Times New Roman" w:hAnsi="Times New Roman" w:cs="Times New Roman"/>
          <w:sz w:val="24"/>
          <w:szCs w:val="24"/>
        </w:rPr>
        <w:t>w Elblągu z/s w Pasłęku</w:t>
      </w:r>
      <w:r>
        <w:rPr>
          <w:rFonts w:ascii="Times New Roman" w:eastAsia="Times New Roman" w:hAnsi="Times New Roman" w:cs="Times New Roman"/>
          <w:sz w:val="24"/>
          <w:szCs w:val="24"/>
        </w:rPr>
        <w:t>.</w:t>
      </w:r>
    </w:p>
    <w:p w:rsidR="00F42D9A" w:rsidRPr="00CC7A4A" w:rsidRDefault="00F42D9A" w:rsidP="00F42D9A">
      <w:pPr>
        <w:pStyle w:val="Akapitzlist"/>
        <w:keepNext/>
        <w:keepLines/>
        <w:numPr>
          <w:ilvl w:val="0"/>
          <w:numId w:val="1"/>
        </w:numPr>
        <w:tabs>
          <w:tab w:val="left" w:pos="709"/>
        </w:tabs>
        <w:overflowPunct w:val="0"/>
        <w:autoSpaceDE w:val="0"/>
        <w:autoSpaceDN w:val="0"/>
        <w:adjustRightInd w:val="0"/>
        <w:spacing w:after="420" w:line="360" w:lineRule="auto"/>
        <w:ind w:right="-108"/>
        <w:jc w:val="both"/>
        <w:rPr>
          <w:rFonts w:ascii="Times New Roman" w:hAnsi="Times New Roman" w:cs="Times New Roman"/>
          <w:sz w:val="24"/>
          <w:szCs w:val="24"/>
        </w:rPr>
      </w:pPr>
      <w:r w:rsidRPr="00CC7A4A">
        <w:rPr>
          <w:rFonts w:ascii="Times New Roman" w:hAnsi="Times New Roman" w:cs="Times New Roman"/>
          <w:sz w:val="24"/>
          <w:szCs w:val="24"/>
        </w:rPr>
        <w:t>Odpowiedzi na interpelacje i zapytania Radnych.</w:t>
      </w:r>
    </w:p>
    <w:p w:rsidR="00F42D9A" w:rsidRPr="00CC7A4A" w:rsidRDefault="00F42D9A" w:rsidP="00F42D9A">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Sprawy różne.</w:t>
      </w:r>
    </w:p>
    <w:p w:rsidR="00F42D9A" w:rsidRDefault="00F42D9A" w:rsidP="00F42D9A">
      <w:pPr>
        <w:pStyle w:val="Akapitzlist"/>
        <w:numPr>
          <w:ilvl w:val="0"/>
          <w:numId w:val="1"/>
        </w:numPr>
        <w:spacing w:after="0" w:line="360" w:lineRule="auto"/>
        <w:ind w:right="70"/>
        <w:jc w:val="both"/>
        <w:rPr>
          <w:rFonts w:ascii="Times New Roman" w:eastAsia="Times New Roman" w:hAnsi="Times New Roman" w:cs="Times New Roman"/>
          <w:sz w:val="24"/>
          <w:szCs w:val="24"/>
          <w:lang w:eastAsia="pl-PL"/>
        </w:rPr>
      </w:pPr>
      <w:r w:rsidRPr="00CC7A4A">
        <w:rPr>
          <w:rFonts w:ascii="Times New Roman" w:eastAsia="Times New Roman" w:hAnsi="Times New Roman" w:cs="Times New Roman"/>
          <w:sz w:val="24"/>
          <w:szCs w:val="24"/>
          <w:lang w:eastAsia="pl-PL"/>
        </w:rPr>
        <w:t>Zakończenie Sesji.</w:t>
      </w:r>
    </w:p>
    <w:p w:rsidR="00C1304D" w:rsidRDefault="00C1304D" w:rsidP="00DF1E90">
      <w:pPr>
        <w:spacing w:line="360" w:lineRule="auto"/>
        <w:jc w:val="both"/>
        <w:rPr>
          <w:rFonts w:ascii="Times New Roman" w:hAnsi="Times New Roman" w:cs="Times New Roman"/>
          <w:b/>
          <w:sz w:val="24"/>
          <w:szCs w:val="24"/>
        </w:rPr>
      </w:pPr>
    </w:p>
    <w:p w:rsidR="00C1304D" w:rsidRDefault="00C1304D" w:rsidP="00DF1E90">
      <w:pPr>
        <w:spacing w:line="360" w:lineRule="auto"/>
        <w:jc w:val="both"/>
        <w:rPr>
          <w:rFonts w:ascii="Times New Roman" w:hAnsi="Times New Roman" w:cs="Times New Roman"/>
          <w:b/>
          <w:sz w:val="24"/>
          <w:szCs w:val="24"/>
        </w:rPr>
      </w:pPr>
    </w:p>
    <w:p w:rsidR="005540AC" w:rsidRDefault="005540AC" w:rsidP="005540AC">
      <w:pPr>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Rada Pow</w:t>
      </w:r>
      <w:r>
        <w:rPr>
          <w:rFonts w:ascii="Bookman Old Style" w:eastAsia="Times New Roman" w:hAnsi="Bookman Old Style" w:cs="Times New Roman"/>
          <w:lang w:eastAsia="pl-PL"/>
        </w:rPr>
        <w:t>iatu przyjęła porządek obrad XXVII</w:t>
      </w:r>
      <w:r w:rsidRPr="003777CF">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4</w:t>
      </w:r>
      <w:r w:rsidRPr="003777CF">
        <w:rPr>
          <w:rFonts w:ascii="Bookman Old Style" w:eastAsia="Times New Roman" w:hAnsi="Bookman Old Style" w:cs="Times New Roman"/>
          <w:lang w:eastAsia="pl-PL"/>
        </w:rPr>
        <w:t xml:space="preserve"> głosach  </w:t>
      </w:r>
      <w:r w:rsidRPr="003777CF">
        <w:rPr>
          <w:rFonts w:ascii="Bookman Old Style" w:eastAsia="Times New Roman" w:hAnsi="Bookman Old Style" w:cs="Times New Roman"/>
          <w:b/>
          <w:lang w:eastAsia="pl-PL"/>
        </w:rPr>
        <w:t>za</w:t>
      </w:r>
      <w:r w:rsidRPr="003777CF">
        <w:rPr>
          <w:rFonts w:ascii="Bookman Old Style" w:eastAsia="Times New Roman" w:hAnsi="Bookman Old Style" w:cs="Times New Roman"/>
          <w:lang w:eastAsia="pl-PL"/>
        </w:rPr>
        <w:t>.</w:t>
      </w:r>
    </w:p>
    <w:p w:rsidR="005540AC" w:rsidRDefault="005540AC" w:rsidP="005540AC">
      <w:pPr>
        <w:rPr>
          <w:rFonts w:ascii="Bookman Old Style" w:eastAsia="Times New Roman" w:hAnsi="Bookman Old Style" w:cs="Times New Roman"/>
          <w:lang w:eastAsia="pl-PL"/>
        </w:rPr>
      </w:pPr>
    </w:p>
    <w:p w:rsidR="005540AC" w:rsidRPr="0043482D" w:rsidRDefault="005540AC" w:rsidP="005540AC">
      <w:pPr>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3</w:t>
      </w:r>
    </w:p>
    <w:p w:rsidR="005540AC" w:rsidRDefault="005540AC" w:rsidP="005540AC">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tym punkcie Przewodniczący Rady zwrócił się do Pani </w:t>
      </w:r>
      <w:r w:rsidR="009A2FEF">
        <w:rPr>
          <w:rFonts w:ascii="Times New Roman" w:eastAsia="Times New Roman" w:hAnsi="Times New Roman" w:cs="Times New Roman"/>
          <w:sz w:val="24"/>
          <w:szCs w:val="24"/>
          <w:lang w:eastAsia="pl-PL"/>
        </w:rPr>
        <w:t>Ewy</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Nisiewicz</w:t>
      </w:r>
      <w:proofErr w:type="spellEnd"/>
      <w:r>
        <w:rPr>
          <w:rFonts w:ascii="Times New Roman" w:eastAsia="Times New Roman" w:hAnsi="Times New Roman" w:cs="Times New Roman"/>
          <w:sz w:val="24"/>
          <w:szCs w:val="24"/>
          <w:lang w:eastAsia="pl-PL"/>
        </w:rPr>
        <w:t xml:space="preserve"> Prezesa Fundacji „Teraz My”</w:t>
      </w:r>
      <w:r w:rsidRPr="00AC4F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Sąpach</w:t>
      </w:r>
      <w:r w:rsidR="009A2FEF">
        <w:rPr>
          <w:rFonts w:ascii="Times New Roman" w:eastAsia="Times New Roman" w:hAnsi="Times New Roman" w:cs="Times New Roman"/>
          <w:sz w:val="24"/>
          <w:szCs w:val="24"/>
          <w:lang w:eastAsia="pl-PL"/>
        </w:rPr>
        <w:t>.</w:t>
      </w:r>
    </w:p>
    <w:p w:rsidR="005540AC" w:rsidRDefault="005540AC" w:rsidP="005540AC">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imieniu Wysokiej Rady złożył Pani Ewie serdeczne podziękowania za działalność na rzecz rozwoju sp</w:t>
      </w:r>
      <w:r w:rsidR="00653FCD">
        <w:rPr>
          <w:rFonts w:ascii="Times New Roman" w:eastAsia="Times New Roman" w:hAnsi="Times New Roman" w:cs="Times New Roman"/>
          <w:sz w:val="24"/>
          <w:szCs w:val="24"/>
          <w:lang w:eastAsia="pl-PL"/>
        </w:rPr>
        <w:t>ołeczności wsi Sąpy oraz</w:t>
      </w:r>
      <w:r>
        <w:rPr>
          <w:rFonts w:ascii="Times New Roman" w:eastAsia="Times New Roman" w:hAnsi="Times New Roman" w:cs="Times New Roman"/>
          <w:sz w:val="24"/>
          <w:szCs w:val="24"/>
          <w:lang w:eastAsia="pl-PL"/>
        </w:rPr>
        <w:t xml:space="preserve"> powiatu</w:t>
      </w:r>
      <w:r w:rsidR="00653FCD">
        <w:rPr>
          <w:rFonts w:ascii="Times New Roman" w:eastAsia="Times New Roman" w:hAnsi="Times New Roman" w:cs="Times New Roman"/>
          <w:sz w:val="24"/>
          <w:szCs w:val="24"/>
          <w:lang w:eastAsia="pl-PL"/>
        </w:rPr>
        <w:t xml:space="preserve"> elbląskiego</w:t>
      </w:r>
      <w:r>
        <w:rPr>
          <w:rFonts w:ascii="Times New Roman" w:eastAsia="Times New Roman" w:hAnsi="Times New Roman" w:cs="Times New Roman"/>
          <w:sz w:val="24"/>
          <w:szCs w:val="24"/>
          <w:lang w:eastAsia="pl-PL"/>
        </w:rPr>
        <w:t xml:space="preserve">. </w:t>
      </w:r>
    </w:p>
    <w:p w:rsidR="001A30AB" w:rsidRPr="001A30AB" w:rsidRDefault="005540AC" w:rsidP="001A30A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Podkreślił, że to dzięki Pani Ewie </w:t>
      </w:r>
      <w:r w:rsidR="00653FCD">
        <w:rPr>
          <w:rFonts w:ascii="Times New Roman" w:eastAsia="Times New Roman" w:hAnsi="Times New Roman" w:cs="Times New Roman"/>
          <w:sz w:val="24"/>
          <w:szCs w:val="24"/>
          <w:lang w:eastAsia="pl-PL"/>
        </w:rPr>
        <w:t xml:space="preserve">oraz zaangażowaniu mieszkańców </w:t>
      </w:r>
      <w:r>
        <w:rPr>
          <w:rFonts w:ascii="Times New Roman" w:eastAsia="Times New Roman" w:hAnsi="Times New Roman" w:cs="Times New Roman"/>
          <w:sz w:val="24"/>
          <w:szCs w:val="24"/>
          <w:lang w:eastAsia="pl-PL"/>
        </w:rPr>
        <w:t xml:space="preserve">udało się zrealizować zadanie pn. „Zwiększenie atrakcyjności turystycznej wsi Sąpy poprzez założenie wioski tematycznej Babia Dolina”. Ta inicjatywa w ogólnopolskim konkursie „Sposób na sukces”, którego patronatem honorowym był Prezydent Rzeczypospolitej Polskiej Pan Andrzej Duda otrzymała </w:t>
      </w:r>
      <w:r w:rsidRPr="007E4E94">
        <w:rPr>
          <w:rFonts w:ascii="Times New Roman" w:eastAsia="Times New Roman" w:hAnsi="Times New Roman" w:cs="Times New Roman"/>
          <w:b/>
          <w:sz w:val="24"/>
          <w:szCs w:val="24"/>
          <w:lang w:eastAsia="pl-PL"/>
        </w:rPr>
        <w:t xml:space="preserve">wyróżnienie </w:t>
      </w:r>
      <w:r>
        <w:rPr>
          <w:rFonts w:ascii="Times New Roman" w:eastAsia="Times New Roman" w:hAnsi="Times New Roman" w:cs="Times New Roman"/>
          <w:sz w:val="24"/>
          <w:szCs w:val="24"/>
          <w:lang w:eastAsia="pl-PL"/>
        </w:rPr>
        <w:t>w kategorii Inicjatywy na Rzecz Rozwoju Społeczności Lokalnych.</w:t>
      </w:r>
      <w:r w:rsidR="001A30AB">
        <w:rPr>
          <w:rFonts w:ascii="Times New Roman" w:eastAsia="Times New Roman" w:hAnsi="Times New Roman" w:cs="Times New Roman"/>
          <w:sz w:val="24"/>
          <w:szCs w:val="24"/>
          <w:lang w:eastAsia="pl-PL"/>
        </w:rPr>
        <w:t xml:space="preserve"> Pan Przewodniczy dodał, że j</w:t>
      </w:r>
      <w:r>
        <w:rPr>
          <w:rFonts w:ascii="Times New Roman" w:eastAsia="Times New Roman" w:hAnsi="Times New Roman" w:cs="Times New Roman"/>
          <w:sz w:val="24"/>
          <w:szCs w:val="24"/>
          <w:lang w:eastAsia="pl-PL"/>
        </w:rPr>
        <w:t>esteśmy  dumni z takich postaw. Jest to przykład jeden z wielu, jak można wiele zmienić w swojej małej Ojczyźnie, gdy się jest pełnym pozytywnej energii liderem.</w:t>
      </w:r>
      <w:r w:rsidR="001A30AB">
        <w:rPr>
          <w:rFonts w:ascii="Times New Roman" w:eastAsia="Times New Roman" w:hAnsi="Times New Roman" w:cs="Times New Roman"/>
          <w:sz w:val="24"/>
          <w:szCs w:val="24"/>
          <w:lang w:eastAsia="pl-PL"/>
        </w:rPr>
        <w:t xml:space="preserve"> </w:t>
      </w:r>
    </w:p>
    <w:p w:rsidR="005540AC" w:rsidRDefault="001A30AB" w:rsidP="001A30AB">
      <w:pPr>
        <w:spacing w:after="0" w:line="360" w:lineRule="auto"/>
        <w:ind w:firstLine="708"/>
        <w:jc w:val="both"/>
        <w:rPr>
          <w:rFonts w:ascii="Times New Roman" w:eastAsia="Times New Roman" w:hAnsi="Times New Roman" w:cs="Times New Roman"/>
          <w:sz w:val="24"/>
          <w:szCs w:val="24"/>
          <w:lang w:eastAsia="pl-PL"/>
        </w:rPr>
      </w:pPr>
      <w:r w:rsidRPr="001A30AB">
        <w:rPr>
          <w:rFonts w:ascii="Times New Roman" w:eastAsia="Times New Roman" w:hAnsi="Times New Roman" w:cs="Times New Roman"/>
          <w:sz w:val="24"/>
          <w:szCs w:val="24"/>
          <w:lang w:eastAsia="pl-PL"/>
        </w:rPr>
        <w:t xml:space="preserve">Pan Przewodniczący wraz z Panem Starostą pogratulowali </w:t>
      </w:r>
      <w:r>
        <w:rPr>
          <w:rFonts w:ascii="Times New Roman" w:eastAsia="Times New Roman" w:hAnsi="Times New Roman" w:cs="Times New Roman"/>
          <w:sz w:val="24"/>
          <w:szCs w:val="24"/>
          <w:lang w:eastAsia="pl-PL"/>
        </w:rPr>
        <w:t xml:space="preserve"> Pani Ewie </w:t>
      </w:r>
      <w:proofErr w:type="spellStart"/>
      <w:r>
        <w:rPr>
          <w:rFonts w:ascii="Times New Roman" w:eastAsia="Times New Roman" w:hAnsi="Times New Roman" w:cs="Times New Roman"/>
          <w:sz w:val="24"/>
          <w:szCs w:val="24"/>
          <w:lang w:eastAsia="pl-PL"/>
        </w:rPr>
        <w:t>Nisiewicz</w:t>
      </w:r>
      <w:proofErr w:type="spellEnd"/>
      <w:r>
        <w:rPr>
          <w:rFonts w:ascii="Times New Roman" w:eastAsia="Times New Roman" w:hAnsi="Times New Roman" w:cs="Times New Roman"/>
          <w:sz w:val="24"/>
          <w:szCs w:val="24"/>
          <w:lang w:eastAsia="pl-PL"/>
        </w:rPr>
        <w:t xml:space="preserve"> </w:t>
      </w:r>
      <w:r w:rsidRPr="001A30AB">
        <w:rPr>
          <w:rFonts w:ascii="Times New Roman" w:eastAsia="Times New Roman" w:hAnsi="Times New Roman" w:cs="Times New Roman"/>
          <w:sz w:val="24"/>
          <w:szCs w:val="24"/>
          <w:lang w:eastAsia="pl-PL"/>
        </w:rPr>
        <w:t>osiągnięć i życzyli dalszych  sukcesów, wręczyli kwiaty ora upominek.</w:t>
      </w:r>
    </w:p>
    <w:p w:rsidR="001A30AB" w:rsidRDefault="001A30AB" w:rsidP="001A30AB">
      <w:pPr>
        <w:spacing w:after="0" w:line="360" w:lineRule="auto"/>
        <w:ind w:firstLine="708"/>
        <w:jc w:val="both"/>
        <w:rPr>
          <w:rFonts w:ascii="Times New Roman" w:eastAsia="Times New Roman" w:hAnsi="Times New Roman" w:cs="Times New Roman"/>
          <w:sz w:val="24"/>
          <w:szCs w:val="24"/>
          <w:lang w:eastAsia="pl-PL"/>
        </w:rPr>
      </w:pPr>
    </w:p>
    <w:p w:rsidR="001A30AB" w:rsidRPr="001A30AB" w:rsidRDefault="001A30AB" w:rsidP="001A30AB">
      <w:pPr>
        <w:spacing w:after="0" w:line="360" w:lineRule="auto"/>
        <w:ind w:firstLine="708"/>
        <w:jc w:val="both"/>
        <w:rPr>
          <w:rFonts w:ascii="Bookman Old Style" w:eastAsia="Times New Roman" w:hAnsi="Bookman Old Style" w:cs="Times New Roman"/>
          <w:b/>
          <w:lang w:eastAsia="pl-PL"/>
        </w:rPr>
      </w:pPr>
      <w:r>
        <w:rPr>
          <w:rFonts w:ascii="Times New Roman" w:eastAsia="Times New Roman" w:hAnsi="Times New Roman" w:cs="Times New Roman"/>
          <w:sz w:val="24"/>
          <w:szCs w:val="24"/>
          <w:lang w:eastAsia="pl-PL"/>
        </w:rPr>
        <w:t xml:space="preserve">Następnie Pan Przewodniczący udzielił głosu Panu Andrzejowi </w:t>
      </w:r>
      <w:proofErr w:type="spellStart"/>
      <w:r>
        <w:rPr>
          <w:rFonts w:ascii="Times New Roman" w:eastAsia="Times New Roman" w:hAnsi="Times New Roman" w:cs="Times New Roman"/>
          <w:sz w:val="24"/>
          <w:szCs w:val="24"/>
          <w:lang w:eastAsia="pl-PL"/>
        </w:rPr>
        <w:t>Bondarukowi</w:t>
      </w:r>
      <w:proofErr w:type="spellEnd"/>
      <w:r>
        <w:rPr>
          <w:rFonts w:ascii="Times New Roman" w:eastAsia="Times New Roman" w:hAnsi="Times New Roman" w:cs="Times New Roman"/>
          <w:sz w:val="24"/>
          <w:szCs w:val="24"/>
          <w:lang w:eastAsia="pl-PL"/>
        </w:rPr>
        <w:t xml:space="preserve"> – Wójtowi Gminy Godkowo. Pan Wójt serdecznie podziękował Radzie Powiatu oraz Zarządowi Powiatu za  udział i wsparcie przy remoncie drogi Krykajny – Dobry.</w:t>
      </w:r>
    </w:p>
    <w:p w:rsidR="005540AC" w:rsidRDefault="005540AC" w:rsidP="005540AC">
      <w:pPr>
        <w:rPr>
          <w:rFonts w:ascii="Bookman Old Style" w:eastAsia="Times New Roman" w:hAnsi="Bookman Old Style" w:cs="Times New Roman"/>
          <w:b/>
          <w:lang w:eastAsia="pl-PL"/>
        </w:rPr>
      </w:pPr>
    </w:p>
    <w:p w:rsidR="005540AC" w:rsidRDefault="005540AC" w:rsidP="005540AC">
      <w:pPr>
        <w:rPr>
          <w:rFonts w:ascii="Bookman Old Style" w:eastAsia="Times New Roman" w:hAnsi="Bookman Old Style" w:cs="Times New Roman"/>
          <w:b/>
          <w:lang w:eastAsia="pl-PL"/>
        </w:rPr>
      </w:pPr>
    </w:p>
    <w:p w:rsidR="005540AC" w:rsidRPr="0043482D" w:rsidRDefault="005540AC" w:rsidP="005540AC">
      <w:pPr>
        <w:rPr>
          <w:rFonts w:ascii="Bookman Old Style" w:eastAsia="Times New Roman" w:hAnsi="Bookman Old Style" w:cs="Times New Roman"/>
          <w:b/>
          <w:u w:val="single"/>
          <w:lang w:eastAsia="pl-PL"/>
        </w:rPr>
      </w:pPr>
    </w:p>
    <w:p w:rsidR="005540AC" w:rsidRPr="0043482D" w:rsidRDefault="005540AC" w:rsidP="005540AC">
      <w:pPr>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4</w:t>
      </w:r>
    </w:p>
    <w:p w:rsidR="005540AC" w:rsidRDefault="005540AC" w:rsidP="005540AC">
      <w:pPr>
        <w:rPr>
          <w:rFonts w:ascii="Bookman Old Style" w:eastAsia="Times New Roman" w:hAnsi="Bookman Old Style" w:cs="Times New Roman"/>
          <w:b/>
          <w:lang w:eastAsia="pl-PL"/>
        </w:rPr>
      </w:pPr>
    </w:p>
    <w:p w:rsidR="005540AC" w:rsidRPr="0016187D" w:rsidRDefault="005540AC" w:rsidP="005540AC">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nastąpiło przyjęcie protokołu z  XXV</w:t>
      </w:r>
      <w:r>
        <w:rPr>
          <w:rFonts w:ascii="Times New Roman" w:eastAsia="Times New Roman" w:hAnsi="Times New Roman" w:cs="Times New Roman"/>
          <w:sz w:val="24"/>
          <w:szCs w:val="24"/>
          <w:lang w:eastAsia="pl-PL"/>
        </w:rPr>
        <w:t>I</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5540AC" w:rsidRPr="00F1171C" w:rsidRDefault="005540AC" w:rsidP="005540AC">
      <w:pPr>
        <w:spacing w:line="360" w:lineRule="auto"/>
        <w:jc w:val="both"/>
        <w:rPr>
          <w:rFonts w:ascii="Times New Roman" w:eastAsia="Times New Roman" w:hAnsi="Times New Roman" w:cs="Times New Roman"/>
          <w:sz w:val="24"/>
          <w:szCs w:val="24"/>
          <w:lang w:eastAsia="pl-PL"/>
        </w:rPr>
      </w:pPr>
      <w:r w:rsidRPr="00F1171C">
        <w:rPr>
          <w:rFonts w:ascii="Times New Roman" w:hAnsi="Times New Roman" w:cs="Times New Roman"/>
          <w:sz w:val="24"/>
          <w:szCs w:val="24"/>
        </w:rPr>
        <w:t>Protokół  sesyjny z XX</w:t>
      </w:r>
      <w:r>
        <w:rPr>
          <w:rFonts w:ascii="Times New Roman" w:hAnsi="Times New Roman" w:cs="Times New Roman"/>
          <w:sz w:val="24"/>
          <w:szCs w:val="24"/>
        </w:rPr>
        <w:t>VI</w:t>
      </w:r>
      <w:r w:rsidRPr="00F1171C">
        <w:rPr>
          <w:rFonts w:ascii="Times New Roman" w:hAnsi="Times New Roman" w:cs="Times New Roman"/>
          <w:sz w:val="24"/>
          <w:szCs w:val="24"/>
        </w:rPr>
        <w:t xml:space="preserve"> Sesji Rady Powiatu odbytej w dniu  </w:t>
      </w:r>
      <w:r>
        <w:rPr>
          <w:rFonts w:ascii="Times New Roman" w:hAnsi="Times New Roman" w:cs="Times New Roman"/>
          <w:sz w:val="24"/>
          <w:szCs w:val="24"/>
        </w:rPr>
        <w:t>06 października</w:t>
      </w:r>
      <w:r w:rsidRPr="00F1171C">
        <w:rPr>
          <w:rFonts w:ascii="Times New Roman" w:hAnsi="Times New Roman" w:cs="Times New Roman"/>
          <w:sz w:val="24"/>
          <w:szCs w:val="24"/>
        </w:rPr>
        <w:t xml:space="preserve">  2017 r.  został przyjęty 1</w:t>
      </w:r>
      <w:r>
        <w:rPr>
          <w:rFonts w:ascii="Times New Roman" w:hAnsi="Times New Roman" w:cs="Times New Roman"/>
          <w:sz w:val="24"/>
          <w:szCs w:val="24"/>
        </w:rPr>
        <w:t>4</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5540AC" w:rsidRPr="001F394F" w:rsidRDefault="005540AC" w:rsidP="005540AC">
      <w:pPr>
        <w:rPr>
          <w:rFonts w:ascii="Bookman Old Style" w:eastAsia="Times New Roman" w:hAnsi="Bookman Old Style" w:cs="Times New Roman"/>
          <w:b/>
          <w:lang w:eastAsia="pl-PL"/>
        </w:rPr>
      </w:pPr>
    </w:p>
    <w:p w:rsidR="005540AC" w:rsidRPr="0043482D" w:rsidRDefault="005540AC" w:rsidP="005540AC">
      <w:pPr>
        <w:rPr>
          <w:rFonts w:ascii="Bookman Old Style" w:eastAsia="Times New Roman" w:hAnsi="Bookman Old Style" w:cs="Times New Roman"/>
          <w:b/>
          <w:u w:val="single"/>
          <w:lang w:eastAsia="pl-PL"/>
        </w:rPr>
      </w:pPr>
      <w:r w:rsidRPr="0043482D">
        <w:rPr>
          <w:rFonts w:ascii="Bookman Old Style" w:eastAsia="Times New Roman" w:hAnsi="Bookman Old Style" w:cs="Times New Roman"/>
          <w:b/>
          <w:u w:val="single"/>
          <w:lang w:eastAsia="pl-PL"/>
        </w:rPr>
        <w:t>Ad. pkt 5</w:t>
      </w:r>
    </w:p>
    <w:p w:rsidR="00C1304D" w:rsidRPr="001A30AB" w:rsidRDefault="001A30AB" w:rsidP="001A30AB">
      <w:pPr>
        <w:rPr>
          <w:rFonts w:ascii="Times New Roman" w:hAnsi="Times New Roman" w:cs="Times New Roman"/>
          <w:sz w:val="24"/>
          <w:szCs w:val="24"/>
        </w:rPr>
      </w:pPr>
      <w:r>
        <w:rPr>
          <w:rFonts w:ascii="Times New Roman" w:hAnsi="Times New Roman" w:cs="Times New Roman"/>
          <w:sz w:val="24"/>
          <w:szCs w:val="24"/>
        </w:rPr>
        <w:t xml:space="preserve">W sprawach interpelacji głos zabrali: </w:t>
      </w:r>
    </w:p>
    <w:p w:rsidR="00AF76C5" w:rsidRPr="0043482D" w:rsidRDefault="00735135" w:rsidP="0043482D">
      <w:pPr>
        <w:pStyle w:val="Akapitzlist"/>
        <w:numPr>
          <w:ilvl w:val="0"/>
          <w:numId w:val="4"/>
        </w:numPr>
        <w:spacing w:line="360" w:lineRule="auto"/>
        <w:jc w:val="both"/>
        <w:rPr>
          <w:rFonts w:ascii="Times New Roman" w:hAnsi="Times New Roman" w:cs="Times New Roman"/>
          <w:sz w:val="24"/>
          <w:szCs w:val="24"/>
        </w:rPr>
      </w:pPr>
      <w:r w:rsidRPr="0043482D">
        <w:rPr>
          <w:rFonts w:ascii="Times New Roman" w:hAnsi="Times New Roman" w:cs="Times New Roman"/>
          <w:b/>
          <w:sz w:val="24"/>
          <w:szCs w:val="24"/>
        </w:rPr>
        <w:t>Radny Pan Tomasz Rozenbajgier</w:t>
      </w:r>
      <w:r w:rsidRPr="0043482D">
        <w:rPr>
          <w:rFonts w:ascii="Times New Roman" w:hAnsi="Times New Roman" w:cs="Times New Roman"/>
          <w:sz w:val="24"/>
          <w:szCs w:val="24"/>
        </w:rPr>
        <w:t xml:space="preserve"> - „Panie Przewodniczący</w:t>
      </w:r>
      <w:r w:rsidR="00AA3C3F" w:rsidRPr="0043482D">
        <w:rPr>
          <w:rFonts w:ascii="Times New Roman" w:hAnsi="Times New Roman" w:cs="Times New Roman"/>
          <w:sz w:val="24"/>
          <w:szCs w:val="24"/>
        </w:rPr>
        <w:t xml:space="preserve">, Panie Starosto, Wysoka Rado. </w:t>
      </w:r>
      <w:r w:rsidRPr="0043482D">
        <w:rPr>
          <w:rFonts w:ascii="Times New Roman" w:hAnsi="Times New Roman" w:cs="Times New Roman"/>
          <w:sz w:val="24"/>
          <w:szCs w:val="24"/>
        </w:rPr>
        <w:t xml:space="preserve"> </w:t>
      </w:r>
      <w:r w:rsidR="00AA3C3F" w:rsidRPr="0043482D">
        <w:rPr>
          <w:rFonts w:ascii="Times New Roman" w:hAnsi="Times New Roman" w:cs="Times New Roman"/>
          <w:sz w:val="24"/>
          <w:szCs w:val="24"/>
        </w:rPr>
        <w:t xml:space="preserve">Ja bym chciał złożyć na ręce Pana Starosty </w:t>
      </w:r>
      <w:r w:rsidR="00BB5F12" w:rsidRPr="0043482D">
        <w:rPr>
          <w:rFonts w:ascii="Times New Roman" w:hAnsi="Times New Roman" w:cs="Times New Roman"/>
          <w:sz w:val="24"/>
          <w:szCs w:val="24"/>
        </w:rPr>
        <w:t xml:space="preserve">pismo, które przyszło do mnie drogą mailową Jest to petycja mieszkańców sołectwa Rogowo. Z tego co wiem, Pan Starosta miał okazję spotkać się tam z mieszkańcami  tego sołectwa. Oczywiście sprawa dotyczy drogi. Proszę wysłuchać „ Mieszkańcy sołectwa Rogowo zwracają się z prośbą do Zarządu i Rady Powiatu o dokonanie remontu </w:t>
      </w:r>
      <w:r w:rsidR="00DF1E90" w:rsidRPr="0043482D">
        <w:rPr>
          <w:rFonts w:ascii="Times New Roman" w:hAnsi="Times New Roman" w:cs="Times New Roman"/>
          <w:sz w:val="24"/>
          <w:szCs w:val="24"/>
        </w:rPr>
        <w:t xml:space="preserve">kapitalnego drogi powiatowej nr 1135 N na odcinku Pomorska Wieś –Rogowo liczącą około 2,5 kilometra długości tj. nałożenie nowej nawierzchni asfaltowej. Przez miejscowość Rogowo przebiega droga powiatowa. Jej stan techniczny jest zły. Wymaga </w:t>
      </w:r>
      <w:r w:rsidR="00F859D0" w:rsidRPr="0043482D">
        <w:rPr>
          <w:rFonts w:ascii="Times New Roman" w:hAnsi="Times New Roman" w:cs="Times New Roman"/>
          <w:sz w:val="24"/>
          <w:szCs w:val="24"/>
        </w:rPr>
        <w:t xml:space="preserve">kapitalnego remontu na </w:t>
      </w:r>
      <w:r w:rsidR="00DF1E90" w:rsidRPr="0043482D">
        <w:rPr>
          <w:rFonts w:ascii="Times New Roman" w:hAnsi="Times New Roman" w:cs="Times New Roman"/>
          <w:sz w:val="24"/>
          <w:szCs w:val="24"/>
        </w:rPr>
        <w:t xml:space="preserve"> </w:t>
      </w:r>
      <w:r w:rsidR="00F859D0" w:rsidRPr="0043482D">
        <w:rPr>
          <w:rFonts w:ascii="Times New Roman" w:hAnsi="Times New Roman" w:cs="Times New Roman"/>
          <w:sz w:val="24"/>
          <w:szCs w:val="24"/>
        </w:rPr>
        <w:t xml:space="preserve">tym odcinku. Jednak zdajemy sobie sprawę, że ze względów finansowych powiat nie będzie w stanie  wyremontować przedmiotowej drogi na całej jej długości. Mając na uwadze powyższe zwracamy się, aby w budżecie na rok 2018 został wykonany projekt remontu drogi. A na przyszłe lata był zaplanowany remont i położenie nawierzchni asfaltowej. Wymieniony odcinek drogi znajduje się w bardzo złym stanie technicznym, przełomy w drodze, garby, </w:t>
      </w:r>
      <w:r w:rsidR="00F75C71" w:rsidRPr="0043482D">
        <w:rPr>
          <w:rFonts w:ascii="Times New Roman" w:hAnsi="Times New Roman" w:cs="Times New Roman"/>
          <w:sz w:val="24"/>
          <w:szCs w:val="24"/>
        </w:rPr>
        <w:t>głębokie dziury utrudniają poruszanie się wszelkim pojazdom mechanicznym. Zamulone rowy, czy też w niektórych miejscach ich brak, zamulone przepusty systematycznie pogarszają jej stan. Stan opisywanego odcinka jest znany dla Pana Starosty. Omawiany odcinek drogi  stanowi jedyny dojazd do sołectwa Rogowo. Mieszkańcy muszą codziennie dojechać do pracy</w:t>
      </w:r>
      <w:r w:rsidR="003A5F7D" w:rsidRPr="0043482D">
        <w:rPr>
          <w:rFonts w:ascii="Times New Roman" w:hAnsi="Times New Roman" w:cs="Times New Roman"/>
          <w:sz w:val="24"/>
          <w:szCs w:val="24"/>
        </w:rPr>
        <w:t>, szkół</w:t>
      </w:r>
      <w:r w:rsidR="00F75C71" w:rsidRPr="0043482D">
        <w:rPr>
          <w:rFonts w:ascii="Times New Roman" w:hAnsi="Times New Roman" w:cs="Times New Roman"/>
          <w:sz w:val="24"/>
          <w:szCs w:val="24"/>
        </w:rPr>
        <w:t>, ośrodka zdrowia</w:t>
      </w:r>
      <w:r w:rsidR="003A5F7D" w:rsidRPr="0043482D">
        <w:rPr>
          <w:rFonts w:ascii="Times New Roman" w:hAnsi="Times New Roman" w:cs="Times New Roman"/>
          <w:sz w:val="24"/>
          <w:szCs w:val="24"/>
        </w:rPr>
        <w:t>, po zakupy. Niektórzy tę drogę</w:t>
      </w:r>
      <w:r w:rsidR="00F75C71" w:rsidRPr="0043482D">
        <w:rPr>
          <w:rFonts w:ascii="Times New Roman" w:hAnsi="Times New Roman" w:cs="Times New Roman"/>
          <w:sz w:val="24"/>
          <w:szCs w:val="24"/>
        </w:rPr>
        <w:t xml:space="preserve"> pokonują kilka razy dziennie w zależności </w:t>
      </w:r>
      <w:r w:rsidR="002D58A8" w:rsidRPr="0043482D">
        <w:rPr>
          <w:rFonts w:ascii="Times New Roman" w:hAnsi="Times New Roman" w:cs="Times New Roman"/>
          <w:sz w:val="24"/>
          <w:szCs w:val="24"/>
        </w:rPr>
        <w:t>od potrzeb. Również dojazd służ ratunkowych, pogotowia, straży pożarnej</w:t>
      </w:r>
      <w:r w:rsidR="003A5F7D" w:rsidRPr="0043482D">
        <w:rPr>
          <w:rFonts w:ascii="Times New Roman" w:hAnsi="Times New Roman" w:cs="Times New Roman"/>
          <w:sz w:val="24"/>
          <w:szCs w:val="24"/>
        </w:rPr>
        <w:t>,</w:t>
      </w:r>
      <w:r w:rsidR="002D58A8" w:rsidRPr="0043482D">
        <w:rPr>
          <w:rFonts w:ascii="Times New Roman" w:hAnsi="Times New Roman" w:cs="Times New Roman"/>
          <w:sz w:val="24"/>
          <w:szCs w:val="24"/>
        </w:rPr>
        <w:t xml:space="preserve"> czy też policji jest utrudniony</w:t>
      </w:r>
      <w:r w:rsidR="0043482D">
        <w:rPr>
          <w:rFonts w:ascii="Times New Roman" w:hAnsi="Times New Roman" w:cs="Times New Roman"/>
          <w:sz w:val="24"/>
          <w:szCs w:val="24"/>
        </w:rPr>
        <w:t xml:space="preserve">             </w:t>
      </w:r>
      <w:r w:rsidR="002D58A8" w:rsidRPr="0043482D">
        <w:rPr>
          <w:rFonts w:ascii="Times New Roman" w:hAnsi="Times New Roman" w:cs="Times New Roman"/>
          <w:sz w:val="24"/>
          <w:szCs w:val="24"/>
        </w:rPr>
        <w:t xml:space="preserve"> i wydłuża ich dojazd do potrzebujących pomocy. Dodatkowo informujemy, że miejscowość Rogowo położona jest na ładnych terenach. Posiada walory przyrodnicze </w:t>
      </w:r>
      <w:r w:rsidR="003A5F7D" w:rsidRPr="0043482D">
        <w:rPr>
          <w:rFonts w:ascii="Times New Roman" w:hAnsi="Times New Roman" w:cs="Times New Roman"/>
          <w:sz w:val="24"/>
          <w:szCs w:val="24"/>
        </w:rPr>
        <w:t xml:space="preserve">                  </w:t>
      </w:r>
      <w:r w:rsidR="002D58A8" w:rsidRPr="0043482D">
        <w:rPr>
          <w:rFonts w:ascii="Times New Roman" w:hAnsi="Times New Roman" w:cs="Times New Roman"/>
          <w:sz w:val="24"/>
          <w:szCs w:val="24"/>
        </w:rPr>
        <w:t xml:space="preserve">i krajobrazowe. Przybywający do nas turyści zachwyceni są  przyrodą i krajobrazem, ale istniejący stan drogi nie jest dobrą wizytówką naszej miejscowości i nie zachęca turystów </w:t>
      </w:r>
      <w:r w:rsidR="003A5F7D" w:rsidRPr="0043482D">
        <w:rPr>
          <w:rFonts w:ascii="Times New Roman" w:hAnsi="Times New Roman" w:cs="Times New Roman"/>
          <w:sz w:val="24"/>
          <w:szCs w:val="24"/>
        </w:rPr>
        <w:t xml:space="preserve"> </w:t>
      </w:r>
      <w:r w:rsidR="002D58A8" w:rsidRPr="0043482D">
        <w:rPr>
          <w:rFonts w:ascii="Times New Roman" w:hAnsi="Times New Roman" w:cs="Times New Roman"/>
          <w:sz w:val="24"/>
          <w:szCs w:val="24"/>
        </w:rPr>
        <w:t xml:space="preserve">i innych zainteresowanych do ponownego przybycia.  </w:t>
      </w:r>
      <w:r w:rsidR="003A5F7D" w:rsidRPr="0043482D">
        <w:rPr>
          <w:rFonts w:ascii="Times New Roman" w:hAnsi="Times New Roman" w:cs="Times New Roman"/>
          <w:sz w:val="24"/>
          <w:szCs w:val="24"/>
        </w:rPr>
        <w:t>Wyrażamy nadzieję na pozytywne rozpatrzenie naszej petycji, bowiem naszym zdaniem spełniamy wszelkie przesłanki, by korzystać z bezpiecznej drogi dojazdowej, która po remoncie służ</w:t>
      </w:r>
      <w:r w:rsidR="007B2D59" w:rsidRPr="0043482D">
        <w:rPr>
          <w:rFonts w:ascii="Times New Roman" w:hAnsi="Times New Roman" w:cs="Times New Roman"/>
          <w:sz w:val="24"/>
          <w:szCs w:val="24"/>
        </w:rPr>
        <w:t>yć będzie naszej społeczności przez</w:t>
      </w:r>
      <w:r w:rsidR="003A5F7D" w:rsidRPr="0043482D">
        <w:rPr>
          <w:rFonts w:ascii="Times New Roman" w:hAnsi="Times New Roman" w:cs="Times New Roman"/>
          <w:sz w:val="24"/>
          <w:szCs w:val="24"/>
        </w:rPr>
        <w:t xml:space="preserve"> wiele najbliższych lat. Z wyrazami, szacunku </w:t>
      </w:r>
      <w:r w:rsidR="003A5F7D" w:rsidRPr="0043482D">
        <w:rPr>
          <w:rFonts w:ascii="Times New Roman" w:hAnsi="Times New Roman" w:cs="Times New Roman"/>
          <w:sz w:val="24"/>
          <w:szCs w:val="24"/>
        </w:rPr>
        <w:lastRenderedPageBreak/>
        <w:t xml:space="preserve">mieszkańcy sołectw Rogowo”. I tu zgodnie z przedłożoną prośbą przekazuję tę petycję na ręce Pana Starosty. Dziękuję”. </w:t>
      </w:r>
      <w:r w:rsidR="002D58A8" w:rsidRPr="0043482D">
        <w:rPr>
          <w:rFonts w:ascii="Times New Roman" w:hAnsi="Times New Roman" w:cs="Times New Roman"/>
          <w:sz w:val="24"/>
          <w:szCs w:val="24"/>
        </w:rPr>
        <w:t xml:space="preserve">      </w:t>
      </w:r>
    </w:p>
    <w:p w:rsidR="00165917" w:rsidRPr="0043482D" w:rsidRDefault="00165917" w:rsidP="0043482D">
      <w:pPr>
        <w:pStyle w:val="Akapitzlist"/>
        <w:numPr>
          <w:ilvl w:val="0"/>
          <w:numId w:val="4"/>
        </w:numPr>
        <w:spacing w:line="360" w:lineRule="auto"/>
        <w:jc w:val="both"/>
        <w:rPr>
          <w:rFonts w:ascii="Times New Roman" w:hAnsi="Times New Roman" w:cs="Times New Roman"/>
          <w:sz w:val="24"/>
          <w:szCs w:val="24"/>
        </w:rPr>
      </w:pPr>
      <w:r w:rsidRPr="0043482D">
        <w:rPr>
          <w:rFonts w:ascii="Times New Roman" w:hAnsi="Times New Roman" w:cs="Times New Roman"/>
          <w:b/>
          <w:sz w:val="24"/>
          <w:szCs w:val="24"/>
        </w:rPr>
        <w:t>Radny Pan Andrzej Sidor</w:t>
      </w:r>
      <w:r w:rsidRPr="0043482D">
        <w:rPr>
          <w:rFonts w:ascii="Times New Roman" w:hAnsi="Times New Roman" w:cs="Times New Roman"/>
          <w:sz w:val="24"/>
          <w:szCs w:val="24"/>
        </w:rPr>
        <w:t xml:space="preserve"> – „</w:t>
      </w:r>
      <w:r w:rsidR="007B2D59" w:rsidRPr="0043482D">
        <w:rPr>
          <w:rFonts w:ascii="Times New Roman" w:hAnsi="Times New Roman" w:cs="Times New Roman"/>
          <w:sz w:val="24"/>
          <w:szCs w:val="24"/>
        </w:rPr>
        <w:t xml:space="preserve">Panie Przewodniczący, Panie Starosto, Wysoka Rado. Zanim przejdę do interpelacji, to odniosę się do </w:t>
      </w:r>
      <w:r w:rsidR="008336FD" w:rsidRPr="0043482D">
        <w:rPr>
          <w:rFonts w:ascii="Times New Roman" w:hAnsi="Times New Roman" w:cs="Times New Roman"/>
          <w:sz w:val="24"/>
          <w:szCs w:val="24"/>
        </w:rPr>
        <w:t>podziękowań</w:t>
      </w:r>
      <w:r w:rsidR="007B2D59" w:rsidRPr="0043482D">
        <w:rPr>
          <w:rFonts w:ascii="Times New Roman" w:hAnsi="Times New Roman" w:cs="Times New Roman"/>
          <w:sz w:val="24"/>
          <w:szCs w:val="24"/>
        </w:rPr>
        <w:t xml:space="preserve"> złożonych przez Pana Wójta i w </w:t>
      </w:r>
      <w:r w:rsidR="008336FD" w:rsidRPr="0043482D">
        <w:rPr>
          <w:rFonts w:ascii="Times New Roman" w:hAnsi="Times New Roman" w:cs="Times New Roman"/>
          <w:sz w:val="24"/>
          <w:szCs w:val="24"/>
        </w:rPr>
        <w:t>imieniu</w:t>
      </w:r>
      <w:r w:rsidR="007B2D59" w:rsidRPr="0043482D">
        <w:rPr>
          <w:rFonts w:ascii="Times New Roman" w:hAnsi="Times New Roman" w:cs="Times New Roman"/>
          <w:sz w:val="24"/>
          <w:szCs w:val="24"/>
        </w:rPr>
        <w:t xml:space="preserve"> swoim i </w:t>
      </w:r>
      <w:r w:rsidR="007B0B5F" w:rsidRPr="0043482D">
        <w:rPr>
          <w:rFonts w:ascii="Times New Roman" w:hAnsi="Times New Roman" w:cs="Times New Roman"/>
          <w:sz w:val="24"/>
          <w:szCs w:val="24"/>
        </w:rPr>
        <w:t xml:space="preserve">Pani </w:t>
      </w:r>
      <w:r w:rsidR="007B2D59" w:rsidRPr="0043482D">
        <w:rPr>
          <w:rFonts w:ascii="Times New Roman" w:hAnsi="Times New Roman" w:cs="Times New Roman"/>
          <w:sz w:val="24"/>
          <w:szCs w:val="24"/>
        </w:rPr>
        <w:t>Radnej Henryki Dzikiej</w:t>
      </w:r>
      <w:r w:rsidR="008336FD" w:rsidRPr="0043482D">
        <w:rPr>
          <w:rFonts w:ascii="Times New Roman" w:hAnsi="Times New Roman" w:cs="Times New Roman"/>
          <w:sz w:val="24"/>
          <w:szCs w:val="24"/>
        </w:rPr>
        <w:t>,</w:t>
      </w:r>
      <w:r w:rsidR="007B2D59" w:rsidRPr="0043482D">
        <w:rPr>
          <w:rFonts w:ascii="Times New Roman" w:hAnsi="Times New Roman" w:cs="Times New Roman"/>
          <w:sz w:val="24"/>
          <w:szCs w:val="24"/>
        </w:rPr>
        <w:t xml:space="preserve"> te</w:t>
      </w:r>
      <w:r w:rsidR="008336FD" w:rsidRPr="0043482D">
        <w:rPr>
          <w:rFonts w:ascii="Times New Roman" w:hAnsi="Times New Roman" w:cs="Times New Roman"/>
          <w:sz w:val="24"/>
          <w:szCs w:val="24"/>
        </w:rPr>
        <w:t>ż chcę złożyć podziękowania.</w:t>
      </w:r>
      <w:r w:rsidR="007B0B5F" w:rsidRPr="0043482D">
        <w:rPr>
          <w:rFonts w:ascii="Times New Roman" w:hAnsi="Times New Roman" w:cs="Times New Roman"/>
          <w:sz w:val="24"/>
          <w:szCs w:val="24"/>
        </w:rPr>
        <w:t xml:space="preserve"> Tym nieobecnym, którym nie miałem okazji podziękować. Dla całej Rady składam te podziękowania, dla Pana Starosty, Wicestarosty, dla Pana Przewodniczącego, że wsparli ten nasz  projekt i że mogliśmy go zrealizować. Tak szczerze mówiąc, jak rozpoczynałem tą kadencję, to myślałem</w:t>
      </w:r>
      <w:r w:rsidR="008646F4" w:rsidRPr="0043482D">
        <w:rPr>
          <w:rFonts w:ascii="Times New Roman" w:hAnsi="Times New Roman" w:cs="Times New Roman"/>
          <w:sz w:val="24"/>
          <w:szCs w:val="24"/>
        </w:rPr>
        <w:t>, że to nie będzie w tej kadencji, ale udało się. Dziękujemy jeszcze raz, z Panią Henryką. A teraz Panie Przewodniczący chciałbym zgłosić taką interpelację. Nasunęła mi się ona przez ostatni czas, kiedy kończono tą drogę, w związku z tym, że droga ta była nieprzejezdna</w:t>
      </w:r>
      <w:r w:rsidR="0014796A" w:rsidRPr="0043482D">
        <w:rPr>
          <w:rFonts w:ascii="Times New Roman" w:hAnsi="Times New Roman" w:cs="Times New Roman"/>
          <w:sz w:val="24"/>
          <w:szCs w:val="24"/>
        </w:rPr>
        <w:t xml:space="preserve"> przez dłuższy okres czasu</w:t>
      </w:r>
      <w:r w:rsidR="00467C19" w:rsidRPr="0043482D">
        <w:rPr>
          <w:rFonts w:ascii="Times New Roman" w:hAnsi="Times New Roman" w:cs="Times New Roman"/>
          <w:sz w:val="24"/>
          <w:szCs w:val="24"/>
        </w:rPr>
        <w:t>, nieszczęśliwy zbieg okoliczności, ta powódź, drogę drugą do Dobrego zniszczyła poprzez zerwanie przepustu, który był już jest chyba na ukończeniu. Ale cały ruch miejscowej ludności poszedł poprze</w:t>
      </w:r>
      <w:r w:rsidR="00752B7D">
        <w:rPr>
          <w:rFonts w:ascii="Times New Roman" w:hAnsi="Times New Roman" w:cs="Times New Roman"/>
          <w:sz w:val="24"/>
          <w:szCs w:val="24"/>
        </w:rPr>
        <w:t>z</w:t>
      </w:r>
      <w:r w:rsidR="00467C19" w:rsidRPr="0043482D">
        <w:rPr>
          <w:rFonts w:ascii="Times New Roman" w:hAnsi="Times New Roman" w:cs="Times New Roman"/>
          <w:sz w:val="24"/>
          <w:szCs w:val="24"/>
        </w:rPr>
        <w:t xml:space="preserve"> drogę, która też jest powiatowa z miejscowości Dobry na Dąbkowo i na Łępno, ten objazd. I tam jest taka droga powiatowa, która w większości nie jest asfaltowa, jeszcze jest kamienny bruk, stary. Gdzieniegdzie jest asfalt. I wymagałaby ona jakiegoś remontu. Ja już rozmawiałem </w:t>
      </w:r>
      <w:r w:rsidR="00615E34" w:rsidRPr="0043482D">
        <w:rPr>
          <w:rFonts w:ascii="Times New Roman" w:hAnsi="Times New Roman" w:cs="Times New Roman"/>
          <w:sz w:val="24"/>
          <w:szCs w:val="24"/>
        </w:rPr>
        <w:t xml:space="preserve">z Panem Dyrektorem, ale zdaję sobie sprawę, że w tym roku nie zdążymy, ani finansowo, ani czasowo. Żeby na następny rok zabezpieczyć środki na łatanie dziur, bo zdaję sobie sprawę, że wylanie jakiejś tam nawierzchni asfaltowej będzie kosztowne i nie jest możliwe. Jest tam taki odcinek 500 metrów i żeby te największe dziury zostały połatane, bo tam mieszkańcy mają tragiczne. Jak poszedł ciężki sprzęt tą drogą, to ona w zasadzie została zniszczona. Co prawda ona ma około 3 kilometrów, ale ja mówię o 500 metrach takiej najgorszej drogi, gdzie ten przejazd jest praktycznie niemożliwy. Gdzie trzeba się praktycznie zatrzymać w miejscu, żeby ruszyć dalej. Nie ma ciągłości jazdy. Także są takie wyrwy. Także prosiłbym o zabezpieczenie </w:t>
      </w:r>
      <w:r w:rsidR="00872350" w:rsidRPr="0043482D">
        <w:rPr>
          <w:rFonts w:ascii="Times New Roman" w:hAnsi="Times New Roman" w:cs="Times New Roman"/>
          <w:sz w:val="24"/>
          <w:szCs w:val="24"/>
        </w:rPr>
        <w:t>środków, one nie będą duże,  na</w:t>
      </w:r>
      <w:r w:rsidR="00615E34" w:rsidRPr="0043482D">
        <w:rPr>
          <w:rFonts w:ascii="Times New Roman" w:hAnsi="Times New Roman" w:cs="Times New Roman"/>
          <w:sz w:val="24"/>
          <w:szCs w:val="24"/>
        </w:rPr>
        <w:t xml:space="preserve"> </w:t>
      </w:r>
      <w:r w:rsidR="00872350" w:rsidRPr="0043482D">
        <w:rPr>
          <w:rFonts w:ascii="Times New Roman" w:hAnsi="Times New Roman" w:cs="Times New Roman"/>
          <w:sz w:val="24"/>
          <w:szCs w:val="24"/>
        </w:rPr>
        <w:t>następny</w:t>
      </w:r>
      <w:r w:rsidR="00615E34" w:rsidRPr="0043482D">
        <w:rPr>
          <w:rFonts w:ascii="Times New Roman" w:hAnsi="Times New Roman" w:cs="Times New Roman"/>
          <w:sz w:val="24"/>
          <w:szCs w:val="24"/>
        </w:rPr>
        <w:t xml:space="preserve"> rok w budżecie na </w:t>
      </w:r>
      <w:r w:rsidR="00872350" w:rsidRPr="0043482D">
        <w:rPr>
          <w:rFonts w:ascii="Times New Roman" w:hAnsi="Times New Roman" w:cs="Times New Roman"/>
          <w:sz w:val="24"/>
          <w:szCs w:val="24"/>
        </w:rPr>
        <w:t>załatanie tej drogi. I jeszcze mam takie pytanie w sumie, które też zadałem dla Pana Dyrektora</w:t>
      </w:r>
      <w:r w:rsidR="00615E34" w:rsidRPr="0043482D">
        <w:rPr>
          <w:rFonts w:ascii="Times New Roman" w:hAnsi="Times New Roman" w:cs="Times New Roman"/>
          <w:sz w:val="24"/>
          <w:szCs w:val="24"/>
        </w:rPr>
        <w:t xml:space="preserve"> </w:t>
      </w:r>
      <w:r w:rsidR="00467C19" w:rsidRPr="0043482D">
        <w:rPr>
          <w:rFonts w:ascii="Times New Roman" w:hAnsi="Times New Roman" w:cs="Times New Roman"/>
          <w:sz w:val="24"/>
          <w:szCs w:val="24"/>
        </w:rPr>
        <w:t xml:space="preserve"> </w:t>
      </w:r>
      <w:r w:rsidR="00872350" w:rsidRPr="0043482D">
        <w:rPr>
          <w:rFonts w:ascii="Times New Roman" w:hAnsi="Times New Roman" w:cs="Times New Roman"/>
          <w:sz w:val="24"/>
          <w:szCs w:val="24"/>
        </w:rPr>
        <w:t>i częściowo mi wczoraj odpowiedział. Ale chciałem się zapytać w imieniu niekoniecznie swoim, ale Radnych i mieszkańców, którzy mieszkają w miejscowości Kwietnik i Młynary,  o drogę Kwietnik – Młynary. Czy ona w związku z tym, że nie przeszła w tym ZIT-</w:t>
      </w:r>
      <w:proofErr w:type="spellStart"/>
      <w:r w:rsidR="00872350" w:rsidRPr="0043482D">
        <w:rPr>
          <w:rFonts w:ascii="Times New Roman" w:hAnsi="Times New Roman" w:cs="Times New Roman"/>
          <w:sz w:val="24"/>
          <w:szCs w:val="24"/>
        </w:rPr>
        <w:t>cie</w:t>
      </w:r>
      <w:proofErr w:type="spellEnd"/>
      <w:r w:rsidR="00872350" w:rsidRPr="0043482D">
        <w:rPr>
          <w:rFonts w:ascii="Times New Roman" w:hAnsi="Times New Roman" w:cs="Times New Roman"/>
          <w:sz w:val="24"/>
          <w:szCs w:val="24"/>
        </w:rPr>
        <w:t xml:space="preserve">, czy są jakieś plany do jej realizacji, bo ludzie, których tam znam, pytają się? Mówią, że jest potrzeba duża. Z resztą też miałem okazję nią jechać, faktycznie jest to zła droga. Czy w związku z tym, </w:t>
      </w:r>
      <w:r w:rsidR="00872350" w:rsidRPr="0043482D">
        <w:rPr>
          <w:rFonts w:ascii="Times New Roman" w:hAnsi="Times New Roman" w:cs="Times New Roman"/>
          <w:sz w:val="24"/>
          <w:szCs w:val="24"/>
        </w:rPr>
        <w:lastRenderedPageBreak/>
        <w:t>że nie przeszła w ZIT-</w:t>
      </w:r>
      <w:proofErr w:type="spellStart"/>
      <w:r w:rsidR="00872350" w:rsidRPr="0043482D">
        <w:rPr>
          <w:rFonts w:ascii="Times New Roman" w:hAnsi="Times New Roman" w:cs="Times New Roman"/>
          <w:sz w:val="24"/>
          <w:szCs w:val="24"/>
        </w:rPr>
        <w:t>cie</w:t>
      </w:r>
      <w:proofErr w:type="spellEnd"/>
      <w:r w:rsidR="00872350" w:rsidRPr="0043482D">
        <w:rPr>
          <w:rFonts w:ascii="Times New Roman" w:hAnsi="Times New Roman" w:cs="Times New Roman"/>
          <w:sz w:val="24"/>
          <w:szCs w:val="24"/>
        </w:rPr>
        <w:t xml:space="preserve"> , ma szansę na jakąś realizację w przyszłości ta droga? To jest takie m</w:t>
      </w:r>
      <w:r w:rsidR="00D90850" w:rsidRPr="0043482D">
        <w:rPr>
          <w:rFonts w:ascii="Times New Roman" w:hAnsi="Times New Roman" w:cs="Times New Roman"/>
          <w:sz w:val="24"/>
          <w:szCs w:val="24"/>
        </w:rPr>
        <w:t>oje pytanie i proszę o odpowiedź”.</w:t>
      </w:r>
    </w:p>
    <w:p w:rsidR="00D90850" w:rsidRPr="0043482D" w:rsidRDefault="00D90850" w:rsidP="0043482D">
      <w:pPr>
        <w:pStyle w:val="Akapitzlist"/>
        <w:numPr>
          <w:ilvl w:val="0"/>
          <w:numId w:val="4"/>
        </w:numPr>
        <w:spacing w:line="360" w:lineRule="auto"/>
        <w:jc w:val="both"/>
        <w:rPr>
          <w:rFonts w:ascii="Times New Roman" w:hAnsi="Times New Roman" w:cs="Times New Roman"/>
          <w:sz w:val="24"/>
          <w:szCs w:val="24"/>
        </w:rPr>
      </w:pPr>
      <w:r w:rsidRPr="0043482D">
        <w:rPr>
          <w:rFonts w:ascii="Times New Roman" w:hAnsi="Times New Roman" w:cs="Times New Roman"/>
          <w:b/>
          <w:sz w:val="24"/>
          <w:szCs w:val="24"/>
        </w:rPr>
        <w:t>Radny Pan Roman Kogut</w:t>
      </w:r>
      <w:r w:rsidR="00FD4A9C" w:rsidRPr="0043482D">
        <w:rPr>
          <w:rFonts w:ascii="Times New Roman" w:hAnsi="Times New Roman" w:cs="Times New Roman"/>
          <w:b/>
          <w:sz w:val="24"/>
          <w:szCs w:val="24"/>
        </w:rPr>
        <w:t xml:space="preserve"> </w:t>
      </w:r>
      <w:r w:rsidRPr="0043482D">
        <w:rPr>
          <w:rFonts w:ascii="Times New Roman" w:hAnsi="Times New Roman" w:cs="Times New Roman"/>
          <w:sz w:val="24"/>
          <w:szCs w:val="24"/>
        </w:rPr>
        <w:t xml:space="preserve">- „Panie Przewodniczący, Wysoka Rado. Ja odnośnie teraz tej aury pogodowej. Jadąc wczoraj tą drogą </w:t>
      </w:r>
      <w:proofErr w:type="spellStart"/>
      <w:r w:rsidRPr="0043482D">
        <w:rPr>
          <w:rFonts w:ascii="Times New Roman" w:hAnsi="Times New Roman" w:cs="Times New Roman"/>
          <w:sz w:val="24"/>
          <w:szCs w:val="24"/>
        </w:rPr>
        <w:t>Śliwica</w:t>
      </w:r>
      <w:proofErr w:type="spellEnd"/>
      <w:r w:rsidRPr="0043482D">
        <w:rPr>
          <w:rFonts w:ascii="Times New Roman" w:hAnsi="Times New Roman" w:cs="Times New Roman"/>
          <w:sz w:val="24"/>
          <w:szCs w:val="24"/>
        </w:rPr>
        <w:t xml:space="preserve"> – Barzyna są tam takie duże zastoiska wodne. Więc taką mam prośbę, żeby może równiarkę wysłać i nie tylko tą drogę, ale i każdą  inną, gdzie te pobocza są ciut wyższe  niż koniec drogi, żeby pospuszczać takimi rynnami te wody, które w tej chwili </w:t>
      </w:r>
      <w:r w:rsidR="0043482D" w:rsidRPr="0043482D">
        <w:rPr>
          <w:rFonts w:ascii="Times New Roman" w:hAnsi="Times New Roman" w:cs="Times New Roman"/>
          <w:sz w:val="24"/>
          <w:szCs w:val="24"/>
        </w:rPr>
        <w:t>są</w:t>
      </w:r>
      <w:r w:rsidRPr="0043482D">
        <w:rPr>
          <w:rFonts w:ascii="Times New Roman" w:hAnsi="Times New Roman" w:cs="Times New Roman"/>
          <w:sz w:val="24"/>
          <w:szCs w:val="24"/>
        </w:rPr>
        <w:t xml:space="preserve"> w zastoiskach, a one utrudniają  w ogóle poruszanie po drogach. Trzeba by wszystkie drogi przejrzeć i zrobić takie spusty, żeby nie było tych zastoisk. Zbliża się okres zimowy i będą </w:t>
      </w:r>
      <w:proofErr w:type="spellStart"/>
      <w:r w:rsidRPr="0043482D">
        <w:rPr>
          <w:rFonts w:ascii="Times New Roman" w:hAnsi="Times New Roman" w:cs="Times New Roman"/>
          <w:sz w:val="24"/>
          <w:szCs w:val="24"/>
        </w:rPr>
        <w:t>zamarzliny</w:t>
      </w:r>
      <w:proofErr w:type="spellEnd"/>
      <w:r w:rsidRPr="0043482D">
        <w:rPr>
          <w:rFonts w:ascii="Times New Roman" w:hAnsi="Times New Roman" w:cs="Times New Roman"/>
          <w:sz w:val="24"/>
          <w:szCs w:val="24"/>
        </w:rPr>
        <w:t xml:space="preserve"> </w:t>
      </w:r>
      <w:r w:rsidR="0043482D">
        <w:rPr>
          <w:rFonts w:ascii="Times New Roman" w:hAnsi="Times New Roman" w:cs="Times New Roman"/>
          <w:sz w:val="24"/>
          <w:szCs w:val="24"/>
        </w:rPr>
        <w:t xml:space="preserve">          </w:t>
      </w:r>
      <w:r w:rsidRPr="0043482D">
        <w:rPr>
          <w:rFonts w:ascii="Times New Roman" w:hAnsi="Times New Roman" w:cs="Times New Roman"/>
          <w:sz w:val="24"/>
          <w:szCs w:val="24"/>
        </w:rPr>
        <w:t>i niebezpieczne najazdy na drogach. Dziękuję bardzo”.</w:t>
      </w:r>
    </w:p>
    <w:p w:rsidR="00BD3B29" w:rsidRPr="0043482D" w:rsidRDefault="00C52971" w:rsidP="0043482D">
      <w:pPr>
        <w:pStyle w:val="Akapitzlist"/>
        <w:numPr>
          <w:ilvl w:val="0"/>
          <w:numId w:val="4"/>
        </w:numPr>
        <w:spacing w:line="360" w:lineRule="auto"/>
        <w:jc w:val="both"/>
        <w:rPr>
          <w:rFonts w:ascii="Times New Roman" w:hAnsi="Times New Roman" w:cs="Times New Roman"/>
          <w:sz w:val="24"/>
          <w:szCs w:val="24"/>
        </w:rPr>
      </w:pPr>
      <w:r w:rsidRPr="0043482D">
        <w:rPr>
          <w:rFonts w:ascii="Times New Roman" w:hAnsi="Times New Roman" w:cs="Times New Roman"/>
          <w:b/>
          <w:sz w:val="24"/>
          <w:szCs w:val="24"/>
        </w:rPr>
        <w:t>Radny Pan Lech Popiołek</w:t>
      </w:r>
      <w:r w:rsidRPr="0043482D">
        <w:rPr>
          <w:rFonts w:ascii="Times New Roman" w:hAnsi="Times New Roman" w:cs="Times New Roman"/>
          <w:sz w:val="24"/>
          <w:szCs w:val="24"/>
        </w:rPr>
        <w:t xml:space="preserve"> – „Panie Przewodniczący, Panie Starosto, Szanowni Państwo. Ja swoją interpelację przedstawię w formie opinii i uwag, które przekazują mi mieszkańcy naszego powiatu, nie tylko mojej gminy. </w:t>
      </w:r>
      <w:r w:rsidR="007B0184" w:rsidRPr="0043482D">
        <w:rPr>
          <w:rFonts w:ascii="Times New Roman" w:hAnsi="Times New Roman" w:cs="Times New Roman"/>
          <w:sz w:val="24"/>
          <w:szCs w:val="24"/>
        </w:rPr>
        <w:t>Chodzi o stare drzewa, które rosną przy naszych drogach. Ja wiem jaka jest sytuacja</w:t>
      </w:r>
      <w:r w:rsidR="00217636" w:rsidRPr="0043482D">
        <w:rPr>
          <w:rFonts w:ascii="Times New Roman" w:hAnsi="Times New Roman" w:cs="Times New Roman"/>
          <w:sz w:val="24"/>
          <w:szCs w:val="24"/>
        </w:rPr>
        <w:t>,</w:t>
      </w:r>
      <w:r w:rsidR="007B0184" w:rsidRPr="0043482D">
        <w:rPr>
          <w:rFonts w:ascii="Times New Roman" w:hAnsi="Times New Roman" w:cs="Times New Roman"/>
          <w:sz w:val="24"/>
          <w:szCs w:val="24"/>
        </w:rPr>
        <w:t xml:space="preserve"> jeżeli chodzi o pozwolenia, o te prawne aspekty. Jednakże mieszkańcy uważają, że bezpieczeństwo i życie ludzi jest ważniejsze niż jakieś stare drzewo, które praktycznie już nie żyje</w:t>
      </w:r>
      <w:r w:rsidR="00217636" w:rsidRPr="0043482D">
        <w:rPr>
          <w:rFonts w:ascii="Times New Roman" w:hAnsi="Times New Roman" w:cs="Times New Roman"/>
          <w:sz w:val="24"/>
          <w:szCs w:val="24"/>
        </w:rPr>
        <w:t>,</w:t>
      </w:r>
      <w:r w:rsidR="007B0184" w:rsidRPr="0043482D">
        <w:rPr>
          <w:rFonts w:ascii="Times New Roman" w:hAnsi="Times New Roman" w:cs="Times New Roman"/>
          <w:sz w:val="24"/>
          <w:szCs w:val="24"/>
        </w:rPr>
        <w:t xml:space="preserve"> tylko stoi przy drodze. Zagraża bezpieczeństwu. Po ostatniej nawałnicy, Pan Dyrektor potwierdzi w naszej gminie</w:t>
      </w:r>
      <w:r w:rsidR="00217636" w:rsidRPr="0043482D">
        <w:rPr>
          <w:rFonts w:ascii="Times New Roman" w:hAnsi="Times New Roman" w:cs="Times New Roman"/>
          <w:sz w:val="24"/>
          <w:szCs w:val="24"/>
        </w:rPr>
        <w:t>,</w:t>
      </w:r>
      <w:r w:rsidR="007B0184" w:rsidRPr="0043482D">
        <w:rPr>
          <w:rFonts w:ascii="Times New Roman" w:hAnsi="Times New Roman" w:cs="Times New Roman"/>
          <w:sz w:val="24"/>
          <w:szCs w:val="24"/>
        </w:rPr>
        <w:t xml:space="preserve"> w niektórych miejscowościach praktycznie pokotem położyło drzewa</w:t>
      </w:r>
      <w:r w:rsidR="00217636" w:rsidRPr="0043482D">
        <w:rPr>
          <w:rFonts w:ascii="Times New Roman" w:hAnsi="Times New Roman" w:cs="Times New Roman"/>
          <w:sz w:val="24"/>
          <w:szCs w:val="24"/>
        </w:rPr>
        <w:t xml:space="preserve">. To dotyczy praktycznie całego naszego powiatu. Jak się jeździ widzimy </w:t>
      </w:r>
      <w:r w:rsidR="007B0184" w:rsidRPr="0043482D">
        <w:rPr>
          <w:rFonts w:ascii="Times New Roman" w:hAnsi="Times New Roman" w:cs="Times New Roman"/>
          <w:sz w:val="24"/>
          <w:szCs w:val="24"/>
        </w:rPr>
        <w:t xml:space="preserve"> </w:t>
      </w:r>
      <w:r w:rsidR="00217636" w:rsidRPr="0043482D">
        <w:rPr>
          <w:rFonts w:ascii="Times New Roman" w:hAnsi="Times New Roman" w:cs="Times New Roman"/>
          <w:sz w:val="24"/>
          <w:szCs w:val="24"/>
        </w:rPr>
        <w:t>stare drzewa, które</w:t>
      </w:r>
      <w:r w:rsidR="007B0184" w:rsidRPr="0043482D">
        <w:rPr>
          <w:rFonts w:ascii="Times New Roman" w:hAnsi="Times New Roman" w:cs="Times New Roman"/>
          <w:sz w:val="24"/>
          <w:szCs w:val="24"/>
        </w:rPr>
        <w:t xml:space="preserve"> </w:t>
      </w:r>
      <w:r w:rsidR="00217636" w:rsidRPr="0043482D">
        <w:rPr>
          <w:rFonts w:ascii="Times New Roman" w:hAnsi="Times New Roman" w:cs="Times New Roman"/>
          <w:sz w:val="24"/>
          <w:szCs w:val="24"/>
        </w:rPr>
        <w:t xml:space="preserve">są na pół obumarłe. Nie dość, że zagrażają w tym okresie jesiennym bezpieczeństwu, spadają liście, gałęzie, jest ślisko. Poruszyłem ten temat, bo </w:t>
      </w:r>
      <w:r w:rsidR="00D61917" w:rsidRPr="0043482D">
        <w:rPr>
          <w:rFonts w:ascii="Times New Roman" w:hAnsi="Times New Roman" w:cs="Times New Roman"/>
          <w:sz w:val="24"/>
          <w:szCs w:val="24"/>
        </w:rPr>
        <w:t xml:space="preserve">ostatnio jeden z moich wyborców miał taki przypadek, że praktycznie przed jego samochodem spadł wielki konar, chociaż nie było wielkiego wiatru. Prosiłbym, żebyśmy może tym tematem się zajęli na Komisji Rolnictwa, Ochrony Środowiska i Gospodarki Wodnej, już kiedyś ten temat poruszaliśmy. Jak również </w:t>
      </w:r>
      <w:r w:rsidR="00217636" w:rsidRPr="0043482D">
        <w:rPr>
          <w:rFonts w:ascii="Times New Roman" w:hAnsi="Times New Roman" w:cs="Times New Roman"/>
          <w:sz w:val="24"/>
          <w:szCs w:val="24"/>
        </w:rPr>
        <w:t xml:space="preserve"> </w:t>
      </w:r>
      <w:r w:rsidR="00D61917" w:rsidRPr="0043482D">
        <w:rPr>
          <w:rFonts w:ascii="Times New Roman" w:hAnsi="Times New Roman" w:cs="Times New Roman"/>
          <w:sz w:val="24"/>
          <w:szCs w:val="24"/>
        </w:rPr>
        <w:t>na Komisji Infrastruktury poruszyć sprawę wycinki tych drzew. Prosiłbym, żebyśmy tym tematem się zajęli, bo naprawdę życie i zdrowie ludzi jest ważniejsze, niż jakieś suche drzewo, które stoi…. Nawet jest propozycja posadźmy tysiąc drzew gdzieś obok drogi, dalej,  ale nie na drodze. Nie wiem dlaczego u nas jest taka tendencja, że jak drzewo stoi</w:t>
      </w:r>
      <w:r w:rsidR="00021D01" w:rsidRPr="0043482D">
        <w:rPr>
          <w:rFonts w:ascii="Times New Roman" w:hAnsi="Times New Roman" w:cs="Times New Roman"/>
          <w:sz w:val="24"/>
          <w:szCs w:val="24"/>
        </w:rPr>
        <w:t xml:space="preserve">, to jest to coś dobrego. Tak. Potrzebne jest drzewo, ale nie tam gdzie przeszkadza. To jest teren zamieszkały i ludzie, uważam, powinny jeździć bezpiecznie. I jak jestem przy głosie. W nawiązaniu do interpelacji Kolegi Andrzeja Sidora odnośnie Kwietnika, również </w:t>
      </w:r>
      <w:r w:rsidR="004740BF" w:rsidRPr="0043482D">
        <w:rPr>
          <w:rFonts w:ascii="Times New Roman" w:hAnsi="Times New Roman" w:cs="Times New Roman"/>
          <w:sz w:val="24"/>
          <w:szCs w:val="24"/>
        </w:rPr>
        <w:t xml:space="preserve">podzielam tą interpelację, którą </w:t>
      </w:r>
      <w:r w:rsidR="00021D01" w:rsidRPr="0043482D">
        <w:rPr>
          <w:rFonts w:ascii="Times New Roman" w:hAnsi="Times New Roman" w:cs="Times New Roman"/>
          <w:sz w:val="24"/>
          <w:szCs w:val="24"/>
        </w:rPr>
        <w:t xml:space="preserve"> </w:t>
      </w:r>
      <w:r w:rsidR="004740BF" w:rsidRPr="0043482D">
        <w:rPr>
          <w:rFonts w:ascii="Times New Roman" w:hAnsi="Times New Roman" w:cs="Times New Roman"/>
          <w:sz w:val="24"/>
          <w:szCs w:val="24"/>
        </w:rPr>
        <w:t>zgłosił Radny Sidor. Dziękuję”.</w:t>
      </w:r>
    </w:p>
    <w:p w:rsidR="00FD4A9C" w:rsidRDefault="00FD4A9C" w:rsidP="00DF1E90">
      <w:pPr>
        <w:spacing w:line="360" w:lineRule="auto"/>
        <w:jc w:val="both"/>
        <w:rPr>
          <w:rFonts w:ascii="Times New Roman" w:hAnsi="Times New Roman" w:cs="Times New Roman"/>
          <w:sz w:val="24"/>
          <w:szCs w:val="24"/>
        </w:rPr>
      </w:pPr>
    </w:p>
    <w:p w:rsidR="001A30AB" w:rsidRPr="0043482D" w:rsidRDefault="001A30AB" w:rsidP="001A30AB">
      <w:pPr>
        <w:rPr>
          <w:rFonts w:ascii="Times New Roman" w:hAnsi="Times New Roman" w:cs="Times New Roman"/>
          <w:b/>
          <w:sz w:val="24"/>
          <w:szCs w:val="24"/>
          <w:u w:val="single"/>
        </w:rPr>
      </w:pPr>
      <w:r w:rsidRPr="0043482D">
        <w:rPr>
          <w:rFonts w:ascii="Times New Roman" w:hAnsi="Times New Roman" w:cs="Times New Roman"/>
          <w:b/>
          <w:sz w:val="24"/>
          <w:szCs w:val="24"/>
          <w:u w:val="single"/>
        </w:rPr>
        <w:t xml:space="preserve">Ad. pkt 6 </w:t>
      </w:r>
    </w:p>
    <w:p w:rsidR="001A30AB" w:rsidRDefault="001A30AB" w:rsidP="001A30AB">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08 września 2017 r. do 27 października 2017 r. </w:t>
      </w:r>
      <w:r w:rsidRPr="00C05618">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 xml:space="preserve">2 </w:t>
      </w:r>
      <w:r w:rsidRPr="00C05618">
        <w:rPr>
          <w:rFonts w:ascii="Times New Roman" w:eastAsia="Times New Roman" w:hAnsi="Times New Roman" w:cs="Times New Roman"/>
          <w:i/>
          <w:sz w:val="24"/>
          <w:szCs w:val="24"/>
          <w:lang w:eastAsia="pl-PL"/>
        </w:rPr>
        <w:t>do protokołu).</w:t>
      </w:r>
    </w:p>
    <w:p w:rsidR="001A30AB" w:rsidRPr="00455BB3" w:rsidRDefault="001A30AB" w:rsidP="001A30AB">
      <w:pPr>
        <w:spacing w:after="0" w:line="360" w:lineRule="auto"/>
        <w:jc w:val="both"/>
        <w:rPr>
          <w:rFonts w:ascii="Times New Roman" w:eastAsia="Times New Roman" w:hAnsi="Times New Roman" w:cs="Times New Roman"/>
          <w:sz w:val="24"/>
          <w:szCs w:val="24"/>
          <w:lang w:eastAsia="pl-PL"/>
        </w:rPr>
      </w:pPr>
    </w:p>
    <w:p w:rsidR="001A30AB" w:rsidRDefault="001A30AB" w:rsidP="001A30AB">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4A734C" w:rsidRDefault="004A734C" w:rsidP="001A30AB">
      <w:pPr>
        <w:spacing w:after="0" w:line="360" w:lineRule="auto"/>
        <w:ind w:firstLine="708"/>
        <w:jc w:val="both"/>
        <w:rPr>
          <w:rFonts w:ascii="Times New Roman" w:eastAsia="Times New Roman" w:hAnsi="Times New Roman" w:cs="Times New Roman"/>
          <w:sz w:val="24"/>
          <w:szCs w:val="24"/>
          <w:lang w:eastAsia="pl-PL"/>
        </w:rPr>
      </w:pPr>
    </w:p>
    <w:p w:rsidR="001A30AB" w:rsidRPr="004A734C" w:rsidRDefault="004A734C" w:rsidP="004A734C">
      <w:pPr>
        <w:spacing w:after="0" w:line="360" w:lineRule="auto"/>
        <w:jc w:val="both"/>
        <w:rPr>
          <w:rFonts w:ascii="Times New Roman" w:eastAsia="Times New Roman" w:hAnsi="Times New Roman" w:cs="Times New Roman"/>
          <w:i/>
          <w:sz w:val="24"/>
          <w:szCs w:val="24"/>
          <w:lang w:eastAsia="pl-PL"/>
        </w:rPr>
      </w:pPr>
      <w:r w:rsidRPr="004A734C">
        <w:rPr>
          <w:rFonts w:ascii="Times New Roman" w:eastAsia="Times New Roman" w:hAnsi="Times New Roman" w:cs="Times New Roman"/>
          <w:i/>
          <w:sz w:val="24"/>
          <w:szCs w:val="24"/>
          <w:lang w:eastAsia="pl-PL"/>
        </w:rPr>
        <w:t xml:space="preserve">W tym miejscu na obrady Sesji przybył Radny Pan Krzysztof </w:t>
      </w:r>
      <w:proofErr w:type="spellStart"/>
      <w:r w:rsidRPr="004A734C">
        <w:rPr>
          <w:rFonts w:ascii="Times New Roman" w:eastAsia="Times New Roman" w:hAnsi="Times New Roman" w:cs="Times New Roman"/>
          <w:i/>
          <w:sz w:val="24"/>
          <w:szCs w:val="24"/>
          <w:lang w:eastAsia="pl-PL"/>
        </w:rPr>
        <w:t>Gago</w:t>
      </w:r>
      <w:proofErr w:type="spellEnd"/>
      <w:r w:rsidRPr="004A734C">
        <w:rPr>
          <w:rFonts w:ascii="Times New Roman" w:eastAsia="Times New Roman" w:hAnsi="Times New Roman" w:cs="Times New Roman"/>
          <w:i/>
          <w:sz w:val="24"/>
          <w:szCs w:val="24"/>
          <w:lang w:eastAsia="pl-PL"/>
        </w:rPr>
        <w:t>. Stan Radnych 15</w:t>
      </w:r>
      <w:r>
        <w:rPr>
          <w:rFonts w:ascii="Times New Roman" w:eastAsia="Times New Roman" w:hAnsi="Times New Roman" w:cs="Times New Roman"/>
          <w:i/>
          <w:sz w:val="24"/>
          <w:szCs w:val="24"/>
          <w:lang w:eastAsia="pl-PL"/>
        </w:rPr>
        <w:t>.</w:t>
      </w:r>
    </w:p>
    <w:p w:rsidR="001A30AB" w:rsidRPr="00E90EB9" w:rsidRDefault="001A30AB" w:rsidP="001A30AB">
      <w:pPr>
        <w:spacing w:line="360" w:lineRule="auto"/>
        <w:jc w:val="both"/>
        <w:rPr>
          <w:rFonts w:ascii="Times New Roman" w:hAnsi="Times New Roman" w:cs="Times New Roman"/>
          <w:sz w:val="24"/>
          <w:szCs w:val="24"/>
        </w:rPr>
      </w:pPr>
    </w:p>
    <w:p w:rsidR="001A30AB" w:rsidRPr="00E90EB9" w:rsidRDefault="001A30AB" w:rsidP="001A30AB">
      <w:pPr>
        <w:spacing w:after="0" w:line="360" w:lineRule="auto"/>
        <w:jc w:val="both"/>
        <w:rPr>
          <w:rFonts w:ascii="Times New Roman" w:eastAsia="Times New Roman" w:hAnsi="Times New Roman" w:cs="Times New Roman"/>
          <w:b/>
          <w:bCs/>
          <w:sz w:val="24"/>
          <w:szCs w:val="24"/>
          <w:u w:val="single"/>
          <w:lang w:eastAsia="pl-PL"/>
        </w:rPr>
      </w:pPr>
      <w:r w:rsidRPr="00E90EB9">
        <w:rPr>
          <w:rFonts w:ascii="Times New Roman" w:eastAsia="Times New Roman" w:hAnsi="Times New Roman" w:cs="Times New Roman"/>
          <w:b/>
          <w:bCs/>
          <w:sz w:val="24"/>
          <w:szCs w:val="24"/>
          <w:u w:val="single"/>
          <w:lang w:eastAsia="pl-PL"/>
        </w:rPr>
        <w:t>Ad pkt  7.</w:t>
      </w:r>
    </w:p>
    <w:p w:rsidR="001A30AB" w:rsidRPr="00A11418" w:rsidRDefault="001A30AB" w:rsidP="001A30AB">
      <w:pPr>
        <w:spacing w:after="0" w:line="360" w:lineRule="auto"/>
        <w:jc w:val="both"/>
        <w:rPr>
          <w:rFonts w:ascii="Times New Roman" w:eastAsia="Times New Roman" w:hAnsi="Times New Roman" w:cs="Times New Roman"/>
          <w:b/>
          <w:bCs/>
          <w:sz w:val="24"/>
          <w:szCs w:val="24"/>
          <w:u w:val="single"/>
          <w:lang w:eastAsia="pl-PL"/>
        </w:rPr>
      </w:pPr>
    </w:p>
    <w:p w:rsidR="001A30AB" w:rsidRPr="00A11418" w:rsidRDefault="001A30AB" w:rsidP="004A734C">
      <w:pPr>
        <w:spacing w:after="0" w:line="360" w:lineRule="auto"/>
        <w:ind w:right="70" w:firstLine="708"/>
        <w:jc w:val="both"/>
        <w:rPr>
          <w:rFonts w:ascii="Times New Roman" w:eastAsia="Times New Roman" w:hAnsi="Times New Roman" w:cs="Times New Roman"/>
          <w:i/>
          <w:sz w:val="24"/>
          <w:szCs w:val="24"/>
          <w:lang w:eastAsia="pl-PL"/>
        </w:rPr>
      </w:pPr>
      <w:r w:rsidRPr="004A734C">
        <w:rPr>
          <w:rFonts w:ascii="Times New Roman" w:eastAsia="Times New Roman" w:hAnsi="Times New Roman" w:cs="Times New Roman"/>
          <w:bCs/>
          <w:sz w:val="24"/>
          <w:szCs w:val="24"/>
          <w:lang w:eastAsia="pl-PL"/>
        </w:rPr>
        <w:t>Zgodnie z przyjętym porządkiem Rada Powiatu w Elblągu rozpatrzyła</w:t>
      </w:r>
      <w:r w:rsidRPr="004A734C">
        <w:rPr>
          <w:rFonts w:ascii="Times New Roman" w:eastAsia="Calibri" w:hAnsi="Times New Roman" w:cs="Times New Roman"/>
          <w:sz w:val="24"/>
          <w:szCs w:val="24"/>
        </w:rPr>
        <w:t xml:space="preserve"> </w:t>
      </w:r>
      <w:r w:rsidR="004A734C">
        <w:rPr>
          <w:rFonts w:ascii="Times New Roman" w:eastAsia="Calibri" w:hAnsi="Times New Roman" w:cs="Times New Roman"/>
          <w:sz w:val="24"/>
          <w:szCs w:val="24"/>
        </w:rPr>
        <w:t xml:space="preserve"> </w:t>
      </w:r>
      <w:r w:rsidR="00995B6B">
        <w:rPr>
          <w:rFonts w:ascii="Times New Roman" w:hAnsi="Times New Roman"/>
          <w:bCs/>
          <w:sz w:val="24"/>
          <w:szCs w:val="24"/>
        </w:rPr>
        <w:t>informację</w:t>
      </w:r>
      <w:r w:rsidR="00995B6B" w:rsidRPr="004A734C">
        <w:rPr>
          <w:rFonts w:ascii="Times New Roman" w:hAnsi="Times New Roman"/>
          <w:bCs/>
          <w:sz w:val="24"/>
          <w:szCs w:val="24"/>
        </w:rPr>
        <w:t xml:space="preserve"> </w:t>
      </w:r>
      <w:r w:rsidR="00995B6B">
        <w:rPr>
          <w:rFonts w:ascii="Times New Roman" w:hAnsi="Times New Roman"/>
          <w:bCs/>
          <w:sz w:val="24"/>
          <w:szCs w:val="24"/>
        </w:rPr>
        <w:t xml:space="preserve">          </w:t>
      </w:r>
      <w:r w:rsidR="004A734C" w:rsidRPr="004A734C">
        <w:rPr>
          <w:rFonts w:ascii="Times New Roman" w:hAnsi="Times New Roman"/>
          <w:bCs/>
          <w:sz w:val="24"/>
          <w:szCs w:val="24"/>
        </w:rPr>
        <w:t>o stanie  środowiska na obszarze Powiatu Elbląskiego w roku 2016</w:t>
      </w:r>
      <w:r w:rsidR="004A734C">
        <w:rPr>
          <w:rFonts w:ascii="Times New Roman" w:hAnsi="Times New Roman"/>
          <w:bCs/>
          <w:sz w:val="24"/>
          <w:szCs w:val="24"/>
        </w:rPr>
        <w:t xml:space="preserve"> </w:t>
      </w:r>
      <w:r w:rsidR="004A734C">
        <w:rPr>
          <w:rFonts w:ascii="Times New Roman" w:eastAsia="Calibri" w:hAnsi="Times New Roman" w:cs="Times New Roman"/>
          <w:sz w:val="24"/>
          <w:szCs w:val="24"/>
        </w:rPr>
        <w:t xml:space="preserve"> </w:t>
      </w:r>
      <w:r w:rsidRPr="00A11418">
        <w:rPr>
          <w:rFonts w:ascii="Times New Roman" w:eastAsia="Times New Roman" w:hAnsi="Times New Roman" w:cs="Times New Roman"/>
          <w:i/>
          <w:sz w:val="24"/>
          <w:szCs w:val="24"/>
          <w:lang w:eastAsia="pl-PL"/>
        </w:rPr>
        <w:t>(Załącznik Nr  3 do protokołu).</w:t>
      </w:r>
    </w:p>
    <w:p w:rsidR="001A30AB" w:rsidRPr="00A11418" w:rsidRDefault="001A30AB" w:rsidP="004A734C">
      <w:pPr>
        <w:spacing w:after="0" w:line="360" w:lineRule="auto"/>
        <w:jc w:val="both"/>
        <w:rPr>
          <w:rFonts w:ascii="Times New Roman" w:eastAsia="Times New Roman" w:hAnsi="Times New Roman" w:cs="Times New Roman"/>
          <w:sz w:val="24"/>
          <w:szCs w:val="24"/>
          <w:lang w:eastAsia="pl-PL"/>
        </w:rPr>
      </w:pPr>
    </w:p>
    <w:p w:rsidR="001A30AB" w:rsidRDefault="001A30AB" w:rsidP="001A30A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Pani</w:t>
      </w:r>
      <w:r w:rsidR="004A734C" w:rsidRPr="004A734C">
        <w:rPr>
          <w:rFonts w:ascii="Times New Roman" w:eastAsia="Times New Roman" w:hAnsi="Times New Roman" w:cs="Times New Roman"/>
          <w:sz w:val="24"/>
          <w:szCs w:val="24"/>
          <w:lang w:eastAsia="pl-PL"/>
        </w:rPr>
        <w:t xml:space="preserve"> </w:t>
      </w:r>
      <w:r w:rsidR="004A734C">
        <w:rPr>
          <w:rFonts w:ascii="Times New Roman" w:eastAsia="Times New Roman" w:hAnsi="Times New Roman" w:cs="Times New Roman"/>
          <w:sz w:val="24"/>
          <w:szCs w:val="24"/>
          <w:lang w:eastAsia="pl-PL"/>
        </w:rPr>
        <w:t xml:space="preserve"> Justyna Kopiec – Kierownik</w:t>
      </w:r>
      <w:r w:rsidR="004A734C" w:rsidRPr="00AC4FF5">
        <w:rPr>
          <w:rFonts w:ascii="Times New Roman" w:eastAsia="Times New Roman" w:hAnsi="Times New Roman" w:cs="Times New Roman"/>
          <w:sz w:val="24"/>
          <w:szCs w:val="24"/>
          <w:lang w:eastAsia="pl-PL"/>
        </w:rPr>
        <w:t xml:space="preserve"> Działu Monitoringu Wojewódzkiego Inspektoratu Ochrony Środowiska Delegatura w Elblągu</w:t>
      </w:r>
      <w:r w:rsidRPr="00A11418">
        <w:rPr>
          <w:rFonts w:ascii="Times New Roman" w:eastAsia="Times New Roman" w:hAnsi="Times New Roman" w:cs="Times New Roman"/>
          <w:bCs/>
          <w:sz w:val="24"/>
          <w:szCs w:val="24"/>
          <w:lang w:eastAsia="pl-PL"/>
        </w:rPr>
        <w:t xml:space="preserve"> przeds</w:t>
      </w:r>
      <w:r>
        <w:rPr>
          <w:rFonts w:ascii="Times New Roman" w:eastAsia="Times New Roman" w:hAnsi="Times New Roman" w:cs="Times New Roman"/>
          <w:bCs/>
          <w:sz w:val="24"/>
          <w:szCs w:val="24"/>
          <w:lang w:eastAsia="pl-PL"/>
        </w:rPr>
        <w:t>tawiła powyższą informację</w:t>
      </w:r>
      <w:r w:rsidRPr="00A11418">
        <w:rPr>
          <w:rFonts w:ascii="Times New Roman" w:eastAsia="Times New Roman" w:hAnsi="Times New Roman" w:cs="Times New Roman"/>
          <w:bCs/>
          <w:sz w:val="24"/>
          <w:szCs w:val="24"/>
          <w:lang w:eastAsia="pl-PL"/>
        </w:rPr>
        <w:t xml:space="preserve"> w postaci prezentacji.</w:t>
      </w:r>
    </w:p>
    <w:p w:rsidR="001A30AB" w:rsidRPr="00A11418" w:rsidRDefault="001A30AB" w:rsidP="001A30AB">
      <w:pPr>
        <w:spacing w:after="0" w:line="360" w:lineRule="auto"/>
        <w:ind w:firstLine="708"/>
        <w:jc w:val="both"/>
        <w:rPr>
          <w:rFonts w:ascii="Times New Roman" w:eastAsia="Times New Roman" w:hAnsi="Times New Roman" w:cs="Times New Roman"/>
          <w:bCs/>
          <w:sz w:val="24"/>
          <w:szCs w:val="24"/>
          <w:lang w:eastAsia="pl-PL"/>
        </w:rPr>
      </w:pPr>
    </w:p>
    <w:p w:rsidR="001A30AB" w:rsidRPr="00E90EB9" w:rsidRDefault="001A30AB" w:rsidP="001A30AB">
      <w:pPr>
        <w:spacing w:after="0" w:line="360" w:lineRule="auto"/>
        <w:ind w:left="2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Nikt z Radnych, nie wniósł uwag do przedstawionej informacji.</w:t>
      </w:r>
    </w:p>
    <w:p w:rsidR="001A30AB" w:rsidRPr="00A11418" w:rsidRDefault="001A30AB" w:rsidP="004A734C">
      <w:pPr>
        <w:spacing w:after="0" w:line="360" w:lineRule="auto"/>
        <w:jc w:val="both"/>
        <w:rPr>
          <w:rFonts w:ascii="Times New Roman" w:eastAsia="Times New Roman" w:hAnsi="Times New Roman" w:cs="Times New Roman"/>
          <w:sz w:val="24"/>
          <w:szCs w:val="24"/>
          <w:lang w:eastAsia="pl-PL"/>
        </w:rPr>
      </w:pPr>
    </w:p>
    <w:p w:rsidR="001A30AB" w:rsidRPr="00A11418" w:rsidRDefault="004A734C" w:rsidP="004A734C">
      <w:pPr>
        <w:spacing w:after="0" w:line="360" w:lineRule="auto"/>
        <w:ind w:right="70" w:firstLine="708"/>
        <w:contextualSpacing/>
        <w:jc w:val="both"/>
        <w:rPr>
          <w:rFonts w:ascii="Times New Roman" w:eastAsia="Calibri" w:hAnsi="Times New Roman" w:cs="Times New Roman"/>
          <w:sz w:val="24"/>
          <w:szCs w:val="24"/>
        </w:rPr>
      </w:pPr>
      <w:r>
        <w:rPr>
          <w:rFonts w:ascii="Times New Roman" w:hAnsi="Times New Roman"/>
          <w:bCs/>
          <w:sz w:val="24"/>
          <w:szCs w:val="24"/>
        </w:rPr>
        <w:t>Informację</w:t>
      </w:r>
      <w:r w:rsidRPr="004A734C">
        <w:rPr>
          <w:rFonts w:ascii="Times New Roman" w:hAnsi="Times New Roman"/>
          <w:bCs/>
          <w:sz w:val="24"/>
          <w:szCs w:val="24"/>
        </w:rPr>
        <w:t xml:space="preserve"> o stanie  środowiska na obszarze Powiatu Elbląskiego w roku 2016</w:t>
      </w:r>
      <w:r>
        <w:rPr>
          <w:rFonts w:ascii="Times New Roman" w:hAnsi="Times New Roman"/>
          <w:bCs/>
          <w:sz w:val="24"/>
          <w:szCs w:val="24"/>
        </w:rPr>
        <w:t xml:space="preserve"> </w:t>
      </w:r>
      <w:r w:rsidR="001A30AB" w:rsidRPr="00A11418">
        <w:rPr>
          <w:rFonts w:ascii="Times New Roman" w:eastAsia="Calibri" w:hAnsi="Times New Roman" w:cs="Times New Roman"/>
          <w:sz w:val="24"/>
          <w:szCs w:val="24"/>
        </w:rPr>
        <w:t xml:space="preserve">– Rada </w:t>
      </w:r>
      <w:r w:rsidR="001A30AB">
        <w:rPr>
          <w:rFonts w:ascii="Times New Roman" w:eastAsia="Calibri" w:hAnsi="Times New Roman" w:cs="Times New Roman"/>
          <w:sz w:val="24"/>
          <w:szCs w:val="24"/>
        </w:rPr>
        <w:t>Powiatu przyjęła</w:t>
      </w:r>
      <w:r w:rsidR="001A30AB" w:rsidRPr="00A11418">
        <w:rPr>
          <w:rFonts w:ascii="Times New Roman" w:eastAsia="Calibri" w:hAnsi="Times New Roman" w:cs="Times New Roman"/>
          <w:sz w:val="24"/>
          <w:szCs w:val="24"/>
        </w:rPr>
        <w:t xml:space="preserve"> przez aklamację</w:t>
      </w:r>
      <w:r w:rsidR="001A30AB">
        <w:rPr>
          <w:rFonts w:ascii="Times New Roman" w:eastAsia="Calibri" w:hAnsi="Times New Roman" w:cs="Times New Roman"/>
          <w:sz w:val="24"/>
          <w:szCs w:val="24"/>
        </w:rPr>
        <w:t>.</w:t>
      </w:r>
    </w:p>
    <w:p w:rsidR="001A30AB" w:rsidRDefault="001A30AB" w:rsidP="001A30AB">
      <w:pPr>
        <w:spacing w:after="0" w:line="360" w:lineRule="auto"/>
        <w:ind w:firstLine="708"/>
        <w:jc w:val="both"/>
        <w:rPr>
          <w:rFonts w:ascii="Times New Roman" w:eastAsia="Times New Roman" w:hAnsi="Times New Roman" w:cs="Times New Roman"/>
          <w:bCs/>
          <w:sz w:val="24"/>
          <w:szCs w:val="24"/>
          <w:lang w:eastAsia="pl-PL"/>
        </w:rPr>
      </w:pPr>
    </w:p>
    <w:p w:rsidR="004A734C" w:rsidRDefault="004A734C" w:rsidP="004A734C">
      <w:pPr>
        <w:spacing w:after="0" w:line="36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Ad pkt  8</w:t>
      </w:r>
      <w:r w:rsidRPr="00E90EB9">
        <w:rPr>
          <w:rFonts w:ascii="Times New Roman" w:eastAsia="Times New Roman" w:hAnsi="Times New Roman" w:cs="Times New Roman"/>
          <w:b/>
          <w:bCs/>
          <w:sz w:val="24"/>
          <w:szCs w:val="24"/>
          <w:u w:val="single"/>
          <w:lang w:eastAsia="pl-PL"/>
        </w:rPr>
        <w:t>.</w:t>
      </w:r>
    </w:p>
    <w:p w:rsidR="00995B6B" w:rsidRPr="00E90EB9" w:rsidRDefault="00995B6B" w:rsidP="004A734C">
      <w:pPr>
        <w:spacing w:after="0" w:line="360" w:lineRule="auto"/>
        <w:jc w:val="both"/>
        <w:rPr>
          <w:rFonts w:ascii="Times New Roman" w:eastAsia="Times New Roman" w:hAnsi="Times New Roman" w:cs="Times New Roman"/>
          <w:b/>
          <w:bCs/>
          <w:sz w:val="24"/>
          <w:szCs w:val="24"/>
          <w:u w:val="single"/>
          <w:lang w:eastAsia="pl-PL"/>
        </w:rPr>
      </w:pPr>
    </w:p>
    <w:p w:rsidR="0043482D" w:rsidRPr="00A11418" w:rsidRDefault="00995B6B" w:rsidP="0043482D">
      <w:pPr>
        <w:spacing w:after="0" w:line="360" w:lineRule="auto"/>
        <w:ind w:right="70" w:firstLine="708"/>
        <w:jc w:val="both"/>
        <w:rPr>
          <w:rFonts w:ascii="Times New Roman" w:eastAsia="Times New Roman" w:hAnsi="Times New Roman" w:cs="Times New Roman"/>
          <w:i/>
          <w:sz w:val="24"/>
          <w:szCs w:val="24"/>
          <w:lang w:eastAsia="pl-PL"/>
        </w:rPr>
      </w:pPr>
      <w:r>
        <w:rPr>
          <w:rFonts w:ascii="Times New Roman" w:eastAsia="Times New Roman" w:hAnsi="Times New Roman" w:cs="Times New Roman"/>
          <w:bCs/>
          <w:sz w:val="24"/>
          <w:szCs w:val="24"/>
          <w:lang w:eastAsia="pl-PL"/>
        </w:rPr>
        <w:t xml:space="preserve">Zgodnie z przyjętym porządkiem obrad w tym punkcie Rada Powiatu przyjęła informację </w:t>
      </w:r>
      <w:r w:rsidRPr="00995B6B">
        <w:rPr>
          <w:rFonts w:ascii="Times New Roman" w:eastAsia="Calibri" w:hAnsi="Times New Roman" w:cs="Times New Roman"/>
          <w:sz w:val="24"/>
          <w:szCs w:val="24"/>
        </w:rPr>
        <w:t>nt. rynku pracy w Powiecie Elbląskim  w   I półroczu 2017 r.</w:t>
      </w:r>
      <w:r w:rsidR="0043482D" w:rsidRPr="0043482D">
        <w:rPr>
          <w:rFonts w:ascii="Times New Roman" w:eastAsia="Times New Roman" w:hAnsi="Times New Roman" w:cs="Times New Roman"/>
          <w:i/>
          <w:sz w:val="24"/>
          <w:szCs w:val="24"/>
          <w:lang w:eastAsia="pl-PL"/>
        </w:rPr>
        <w:t xml:space="preserve"> </w:t>
      </w:r>
      <w:r w:rsidR="0043482D">
        <w:rPr>
          <w:rFonts w:ascii="Times New Roman" w:eastAsia="Times New Roman" w:hAnsi="Times New Roman" w:cs="Times New Roman"/>
          <w:i/>
          <w:sz w:val="24"/>
          <w:szCs w:val="24"/>
          <w:lang w:eastAsia="pl-PL"/>
        </w:rPr>
        <w:t>(Załącznik Nr  4</w:t>
      </w:r>
      <w:r w:rsidR="0043482D" w:rsidRPr="00A11418">
        <w:rPr>
          <w:rFonts w:ascii="Times New Roman" w:eastAsia="Times New Roman" w:hAnsi="Times New Roman" w:cs="Times New Roman"/>
          <w:i/>
          <w:sz w:val="24"/>
          <w:szCs w:val="24"/>
          <w:lang w:eastAsia="pl-PL"/>
        </w:rPr>
        <w:t xml:space="preserve"> do protokołu).</w:t>
      </w:r>
    </w:p>
    <w:p w:rsidR="00995B6B" w:rsidRPr="00995B6B" w:rsidRDefault="00995B6B" w:rsidP="00995B6B">
      <w:pPr>
        <w:spacing w:after="0" w:line="360" w:lineRule="auto"/>
        <w:ind w:right="70" w:firstLine="708"/>
        <w:jc w:val="both"/>
        <w:rPr>
          <w:rFonts w:ascii="Times New Roman" w:eastAsia="Calibri" w:hAnsi="Times New Roman" w:cs="Times New Roman"/>
          <w:sz w:val="24"/>
          <w:szCs w:val="24"/>
        </w:rPr>
      </w:pPr>
    </w:p>
    <w:p w:rsidR="00995B6B" w:rsidRPr="00995B6B" w:rsidRDefault="00995B6B" w:rsidP="00995B6B">
      <w:pPr>
        <w:spacing w:after="0" w:line="360" w:lineRule="auto"/>
        <w:ind w:right="70" w:firstLine="708"/>
        <w:jc w:val="both"/>
        <w:rPr>
          <w:rFonts w:ascii="Times New Roman" w:eastAsia="Calibri" w:hAnsi="Times New Roman" w:cs="Times New Roman"/>
          <w:sz w:val="24"/>
          <w:szCs w:val="24"/>
        </w:rPr>
      </w:pPr>
    </w:p>
    <w:p w:rsidR="00995B6B" w:rsidRPr="00995B6B" w:rsidRDefault="005E1593" w:rsidP="00995B6B">
      <w:pPr>
        <w:tabs>
          <w:tab w:val="left" w:pos="709"/>
        </w:tabs>
        <w:overflowPunct w:val="0"/>
        <w:autoSpaceDE w:val="0"/>
        <w:autoSpaceDN w:val="0"/>
        <w:adjustRightInd w:val="0"/>
        <w:spacing w:before="100" w:after="10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Pani Iwona</w:t>
      </w:r>
      <w:r w:rsidR="00995B6B" w:rsidRPr="00995B6B">
        <w:rPr>
          <w:rFonts w:ascii="Times New Roman" w:eastAsia="Times New Roman" w:hAnsi="Times New Roman" w:cs="Times New Roman"/>
          <w:sz w:val="24"/>
          <w:szCs w:val="24"/>
          <w:lang w:eastAsia="pl-PL"/>
        </w:rPr>
        <w:t xml:space="preserve"> Radej  - Dyrektor Powiatowego Urzędu Pracy w Elblągu  </w:t>
      </w:r>
      <w:r>
        <w:rPr>
          <w:rFonts w:ascii="Times New Roman" w:eastAsia="Times New Roman" w:hAnsi="Times New Roman" w:cs="Times New Roman"/>
          <w:sz w:val="24"/>
          <w:szCs w:val="24"/>
          <w:lang w:eastAsia="pl-PL"/>
        </w:rPr>
        <w:t xml:space="preserve">  przedstawiła </w:t>
      </w:r>
      <w:r w:rsidR="00995B6B" w:rsidRPr="00995B6B">
        <w:rPr>
          <w:rFonts w:ascii="Times New Roman" w:eastAsia="Times New Roman" w:hAnsi="Times New Roman" w:cs="Times New Roman"/>
          <w:sz w:val="24"/>
          <w:szCs w:val="24"/>
          <w:lang w:eastAsia="pl-PL"/>
        </w:rPr>
        <w:t xml:space="preserve"> informacj</w:t>
      </w:r>
      <w:r>
        <w:rPr>
          <w:rFonts w:ascii="Times New Roman" w:eastAsia="Times New Roman" w:hAnsi="Times New Roman" w:cs="Times New Roman"/>
          <w:sz w:val="24"/>
          <w:szCs w:val="24"/>
          <w:lang w:eastAsia="pl-PL"/>
        </w:rPr>
        <w:t>ę w postaci prezentacji.</w:t>
      </w:r>
    </w:p>
    <w:p w:rsidR="00995B6B" w:rsidRPr="00995B6B" w:rsidRDefault="00995B6B" w:rsidP="00995B6B">
      <w:pPr>
        <w:spacing w:after="0" w:line="360" w:lineRule="auto"/>
        <w:ind w:right="70" w:firstLine="708"/>
        <w:jc w:val="both"/>
        <w:rPr>
          <w:rFonts w:ascii="Bookman Old Style" w:eastAsia="Times New Roman" w:hAnsi="Bookman Old Style" w:cs="Times New Roman"/>
          <w:bCs/>
          <w:lang w:eastAsia="pl-PL"/>
        </w:rPr>
      </w:pPr>
    </w:p>
    <w:p w:rsidR="00995B6B" w:rsidRPr="00995B6B" w:rsidRDefault="00995B6B" w:rsidP="00995B6B">
      <w:pPr>
        <w:spacing w:after="0" w:line="360" w:lineRule="auto"/>
        <w:ind w:right="70" w:firstLine="708"/>
        <w:jc w:val="both"/>
        <w:rPr>
          <w:rFonts w:ascii="Times New Roman" w:eastAsia="Calibri" w:hAnsi="Times New Roman" w:cs="Times New Roman"/>
          <w:sz w:val="24"/>
          <w:szCs w:val="24"/>
        </w:rPr>
      </w:pPr>
      <w:r w:rsidRPr="00995B6B">
        <w:rPr>
          <w:rFonts w:ascii="Times New Roman" w:hAnsi="Times New Roman"/>
          <w:bCs/>
          <w:sz w:val="24"/>
          <w:szCs w:val="24"/>
        </w:rPr>
        <w:t xml:space="preserve">Informację  nt. </w:t>
      </w:r>
      <w:r w:rsidRPr="00995B6B">
        <w:rPr>
          <w:rFonts w:ascii="Times New Roman" w:eastAsia="Calibri" w:hAnsi="Times New Roman" w:cs="Times New Roman"/>
          <w:sz w:val="24"/>
          <w:szCs w:val="24"/>
        </w:rPr>
        <w:t>rynku pracy w Powiecie Elbląskim w   I półroczu 2017 r.</w:t>
      </w:r>
      <w:r w:rsidR="005E1593">
        <w:rPr>
          <w:rFonts w:ascii="Times New Roman" w:eastAsia="Calibri" w:hAnsi="Times New Roman" w:cs="Times New Roman"/>
          <w:sz w:val="24"/>
          <w:szCs w:val="24"/>
        </w:rPr>
        <w:t xml:space="preserve"> – Rada Powiatu przyjęła</w:t>
      </w:r>
      <w:r w:rsidRPr="00995B6B">
        <w:rPr>
          <w:rFonts w:ascii="Times New Roman" w:eastAsia="Calibri" w:hAnsi="Times New Roman" w:cs="Times New Roman"/>
          <w:sz w:val="24"/>
          <w:szCs w:val="24"/>
        </w:rPr>
        <w:t xml:space="preserve"> przez aklamację. </w:t>
      </w:r>
    </w:p>
    <w:p w:rsidR="00995B6B" w:rsidRDefault="00995B6B" w:rsidP="005E1593">
      <w:pPr>
        <w:spacing w:after="0" w:line="360" w:lineRule="auto"/>
        <w:jc w:val="both"/>
        <w:rPr>
          <w:rFonts w:ascii="Times New Roman" w:eastAsia="Times New Roman" w:hAnsi="Times New Roman" w:cs="Times New Roman"/>
          <w:bCs/>
          <w:sz w:val="24"/>
          <w:szCs w:val="24"/>
          <w:lang w:eastAsia="pl-PL"/>
        </w:rPr>
      </w:pPr>
    </w:p>
    <w:p w:rsidR="004A734C" w:rsidRDefault="004A734C" w:rsidP="004A734C">
      <w:pPr>
        <w:spacing w:after="0" w:line="36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Ad pkt  9</w:t>
      </w:r>
      <w:r w:rsidRPr="00E90EB9">
        <w:rPr>
          <w:rFonts w:ascii="Times New Roman" w:eastAsia="Times New Roman" w:hAnsi="Times New Roman" w:cs="Times New Roman"/>
          <w:b/>
          <w:bCs/>
          <w:sz w:val="24"/>
          <w:szCs w:val="24"/>
          <w:u w:val="single"/>
          <w:lang w:eastAsia="pl-PL"/>
        </w:rPr>
        <w:t>.</w:t>
      </w:r>
    </w:p>
    <w:p w:rsidR="005E1593" w:rsidRDefault="005E1593" w:rsidP="004A734C">
      <w:pPr>
        <w:spacing w:after="0" w:line="360" w:lineRule="auto"/>
        <w:jc w:val="both"/>
        <w:rPr>
          <w:rFonts w:ascii="Times New Roman" w:eastAsia="Times New Roman" w:hAnsi="Times New Roman" w:cs="Times New Roman"/>
          <w:b/>
          <w:bCs/>
          <w:sz w:val="24"/>
          <w:szCs w:val="24"/>
          <w:u w:val="single"/>
          <w:lang w:eastAsia="pl-PL"/>
        </w:rPr>
      </w:pPr>
    </w:p>
    <w:p w:rsidR="0043482D" w:rsidRPr="00A11418" w:rsidRDefault="005E1593" w:rsidP="0043482D">
      <w:pPr>
        <w:spacing w:after="0" w:line="360" w:lineRule="auto"/>
        <w:ind w:right="70" w:firstLine="708"/>
        <w:jc w:val="both"/>
        <w:rPr>
          <w:rFonts w:ascii="Times New Roman" w:eastAsia="Times New Roman" w:hAnsi="Times New Roman" w:cs="Times New Roman"/>
          <w:i/>
          <w:sz w:val="24"/>
          <w:szCs w:val="24"/>
          <w:lang w:eastAsia="pl-PL"/>
        </w:rPr>
      </w:pPr>
      <w:r>
        <w:rPr>
          <w:rFonts w:ascii="Times New Roman" w:hAnsi="Times New Roman" w:cs="Times New Roman"/>
          <w:spacing w:val="-10"/>
          <w:sz w:val="24"/>
          <w:szCs w:val="24"/>
        </w:rPr>
        <w:t>W tym punkcie Pan Starosta  przedstawił  informację</w:t>
      </w:r>
      <w:r w:rsidRPr="005E1593">
        <w:rPr>
          <w:rFonts w:ascii="Times New Roman" w:hAnsi="Times New Roman" w:cs="Times New Roman"/>
          <w:spacing w:val="-10"/>
          <w:sz w:val="24"/>
          <w:szCs w:val="24"/>
        </w:rPr>
        <w:t xml:space="preserve"> Starosty Elbląskiego z analizy oświadczeń majątkowych za rok 2016.</w:t>
      </w:r>
      <w:r w:rsidR="0043482D" w:rsidRPr="0043482D">
        <w:rPr>
          <w:rFonts w:ascii="Times New Roman" w:eastAsia="Times New Roman" w:hAnsi="Times New Roman" w:cs="Times New Roman"/>
          <w:i/>
          <w:sz w:val="24"/>
          <w:szCs w:val="24"/>
          <w:lang w:eastAsia="pl-PL"/>
        </w:rPr>
        <w:t xml:space="preserve"> </w:t>
      </w:r>
      <w:r w:rsidR="0043482D" w:rsidRPr="00A11418">
        <w:rPr>
          <w:rFonts w:ascii="Times New Roman" w:eastAsia="Times New Roman" w:hAnsi="Times New Roman" w:cs="Times New Roman"/>
          <w:i/>
          <w:sz w:val="24"/>
          <w:szCs w:val="24"/>
          <w:lang w:eastAsia="pl-PL"/>
        </w:rPr>
        <w:t xml:space="preserve">(Załącznik Nr  </w:t>
      </w:r>
      <w:r w:rsidR="0043482D">
        <w:rPr>
          <w:rFonts w:ascii="Times New Roman" w:eastAsia="Times New Roman" w:hAnsi="Times New Roman" w:cs="Times New Roman"/>
          <w:i/>
          <w:sz w:val="24"/>
          <w:szCs w:val="24"/>
          <w:lang w:eastAsia="pl-PL"/>
        </w:rPr>
        <w:t>5</w:t>
      </w:r>
      <w:r w:rsidR="0043482D" w:rsidRPr="00A11418">
        <w:rPr>
          <w:rFonts w:ascii="Times New Roman" w:eastAsia="Times New Roman" w:hAnsi="Times New Roman" w:cs="Times New Roman"/>
          <w:i/>
          <w:sz w:val="24"/>
          <w:szCs w:val="24"/>
          <w:lang w:eastAsia="pl-PL"/>
        </w:rPr>
        <w:t xml:space="preserve"> do protokołu).</w:t>
      </w:r>
    </w:p>
    <w:p w:rsidR="005E1593" w:rsidRPr="005E1593" w:rsidRDefault="005E1593" w:rsidP="005E1593">
      <w:pPr>
        <w:spacing w:after="0" w:line="360" w:lineRule="auto"/>
        <w:ind w:right="70" w:firstLine="708"/>
        <w:jc w:val="both"/>
        <w:rPr>
          <w:rFonts w:ascii="Times New Roman" w:eastAsia="Calibri" w:hAnsi="Times New Roman" w:cs="Times New Roman"/>
          <w:sz w:val="24"/>
          <w:szCs w:val="24"/>
        </w:rPr>
      </w:pPr>
    </w:p>
    <w:p w:rsidR="004A734C" w:rsidRDefault="004A734C" w:rsidP="0043482D">
      <w:pPr>
        <w:spacing w:after="0" w:line="360" w:lineRule="auto"/>
        <w:jc w:val="both"/>
        <w:rPr>
          <w:rFonts w:ascii="Times New Roman" w:eastAsia="Times New Roman" w:hAnsi="Times New Roman" w:cs="Times New Roman"/>
          <w:bCs/>
          <w:sz w:val="24"/>
          <w:szCs w:val="24"/>
          <w:lang w:eastAsia="pl-PL"/>
        </w:rPr>
      </w:pPr>
    </w:p>
    <w:p w:rsidR="004A734C" w:rsidRDefault="004A734C" w:rsidP="004A734C">
      <w:pPr>
        <w:spacing w:after="0" w:line="36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Ad pkt  10</w:t>
      </w:r>
      <w:r w:rsidRPr="00E90EB9">
        <w:rPr>
          <w:rFonts w:ascii="Times New Roman" w:eastAsia="Times New Roman" w:hAnsi="Times New Roman" w:cs="Times New Roman"/>
          <w:b/>
          <w:bCs/>
          <w:sz w:val="24"/>
          <w:szCs w:val="24"/>
          <w:u w:val="single"/>
          <w:lang w:eastAsia="pl-PL"/>
        </w:rPr>
        <w:t>.</w:t>
      </w:r>
    </w:p>
    <w:p w:rsidR="005E1593" w:rsidRPr="00E90EB9" w:rsidRDefault="005E1593" w:rsidP="004A734C">
      <w:pPr>
        <w:spacing w:after="0" w:line="360" w:lineRule="auto"/>
        <w:jc w:val="both"/>
        <w:rPr>
          <w:rFonts w:ascii="Times New Roman" w:eastAsia="Times New Roman" w:hAnsi="Times New Roman" w:cs="Times New Roman"/>
          <w:b/>
          <w:bCs/>
          <w:sz w:val="24"/>
          <w:szCs w:val="24"/>
          <w:u w:val="single"/>
          <w:lang w:eastAsia="pl-PL"/>
        </w:rPr>
      </w:pPr>
    </w:p>
    <w:p w:rsidR="0043482D" w:rsidRPr="00A11418" w:rsidRDefault="005E1593" w:rsidP="0043482D">
      <w:pPr>
        <w:spacing w:after="0" w:line="360" w:lineRule="auto"/>
        <w:ind w:right="70" w:firstLine="708"/>
        <w:jc w:val="both"/>
        <w:rPr>
          <w:rFonts w:ascii="Times New Roman" w:eastAsia="Times New Roman" w:hAnsi="Times New Roman" w:cs="Times New Roman"/>
          <w:i/>
          <w:sz w:val="24"/>
          <w:szCs w:val="24"/>
          <w:lang w:eastAsia="pl-PL"/>
        </w:rPr>
      </w:pPr>
      <w:r w:rsidRPr="005E1593">
        <w:rPr>
          <w:rFonts w:ascii="Times New Roman" w:eastAsia="Times New Roman" w:hAnsi="Times New Roman" w:cs="Times New Roman"/>
          <w:sz w:val="24"/>
          <w:szCs w:val="24"/>
          <w:lang w:eastAsia="pl-PL"/>
        </w:rPr>
        <w:t xml:space="preserve">Przewodniczącego Rady Powiatu </w:t>
      </w:r>
      <w:r>
        <w:rPr>
          <w:rFonts w:ascii="Times New Roman" w:eastAsia="Times New Roman" w:hAnsi="Times New Roman" w:cs="Times New Roman"/>
          <w:sz w:val="24"/>
          <w:szCs w:val="24"/>
          <w:lang w:eastAsia="pl-PL"/>
        </w:rPr>
        <w:t xml:space="preserve"> </w:t>
      </w:r>
      <w:r w:rsidRPr="005E1593">
        <w:rPr>
          <w:rFonts w:ascii="Times New Roman" w:eastAsia="Times New Roman" w:hAnsi="Times New Roman" w:cs="Times New Roman"/>
          <w:sz w:val="24"/>
          <w:szCs w:val="24"/>
          <w:lang w:eastAsia="pl-PL"/>
        </w:rPr>
        <w:t>w Elblągu  przedstawił informację  z analizy oświadczeń majątkowych  Radnych za 2016 rok.</w:t>
      </w:r>
      <w:r w:rsidR="0043482D" w:rsidRPr="0043482D">
        <w:rPr>
          <w:rFonts w:ascii="Times New Roman" w:eastAsia="Times New Roman" w:hAnsi="Times New Roman" w:cs="Times New Roman"/>
          <w:i/>
          <w:sz w:val="24"/>
          <w:szCs w:val="24"/>
          <w:lang w:eastAsia="pl-PL"/>
        </w:rPr>
        <w:t xml:space="preserve"> </w:t>
      </w:r>
      <w:r w:rsidR="0043482D">
        <w:rPr>
          <w:rFonts w:ascii="Times New Roman" w:eastAsia="Times New Roman" w:hAnsi="Times New Roman" w:cs="Times New Roman"/>
          <w:i/>
          <w:sz w:val="24"/>
          <w:szCs w:val="24"/>
          <w:lang w:eastAsia="pl-PL"/>
        </w:rPr>
        <w:t>(Załącznik Nr  6</w:t>
      </w:r>
      <w:r w:rsidR="0043482D" w:rsidRPr="00A11418">
        <w:rPr>
          <w:rFonts w:ascii="Times New Roman" w:eastAsia="Times New Roman" w:hAnsi="Times New Roman" w:cs="Times New Roman"/>
          <w:i/>
          <w:sz w:val="24"/>
          <w:szCs w:val="24"/>
          <w:lang w:eastAsia="pl-PL"/>
        </w:rPr>
        <w:t xml:space="preserve"> do protokołu).</w:t>
      </w:r>
    </w:p>
    <w:p w:rsidR="004A734C" w:rsidRPr="00A11418" w:rsidRDefault="004A734C" w:rsidP="0043482D">
      <w:pPr>
        <w:spacing w:after="0" w:line="360" w:lineRule="auto"/>
        <w:jc w:val="both"/>
        <w:rPr>
          <w:rFonts w:ascii="Times New Roman" w:eastAsia="Times New Roman" w:hAnsi="Times New Roman" w:cs="Times New Roman"/>
          <w:bCs/>
          <w:sz w:val="24"/>
          <w:szCs w:val="24"/>
          <w:lang w:eastAsia="pl-PL"/>
        </w:rPr>
      </w:pPr>
    </w:p>
    <w:p w:rsidR="001A30AB" w:rsidRPr="003B2A30" w:rsidRDefault="001A30AB" w:rsidP="001A30AB">
      <w:pPr>
        <w:spacing w:after="0" w:line="360" w:lineRule="auto"/>
        <w:jc w:val="both"/>
        <w:rPr>
          <w:rFonts w:ascii="Times New Roman" w:eastAsia="Times New Roman" w:hAnsi="Times New Roman" w:cs="Times New Roman"/>
          <w:sz w:val="24"/>
          <w:szCs w:val="24"/>
          <w:lang w:eastAsia="pl-PL"/>
        </w:rPr>
      </w:pPr>
    </w:p>
    <w:p w:rsidR="001A30AB" w:rsidRPr="003C6877" w:rsidRDefault="001A30AB" w:rsidP="001A30AB">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i/>
          <w:sz w:val="24"/>
          <w:szCs w:val="24"/>
        </w:rPr>
        <w:t xml:space="preserve">   Przerwa w obradach trwała od 11</w:t>
      </w:r>
      <w:r>
        <w:rPr>
          <w:rFonts w:ascii="Times New Roman" w:hAnsi="Times New Roman" w:cs="Times New Roman"/>
          <w:i/>
          <w:sz w:val="24"/>
          <w:szCs w:val="24"/>
          <w:vertAlign w:val="superscript"/>
        </w:rPr>
        <w:t>5</w:t>
      </w:r>
      <w:r w:rsidR="004A734C">
        <w:rPr>
          <w:rFonts w:ascii="Times New Roman" w:hAnsi="Times New Roman" w:cs="Times New Roman"/>
          <w:i/>
          <w:sz w:val="24"/>
          <w:szCs w:val="24"/>
          <w:vertAlign w:val="superscript"/>
        </w:rPr>
        <w:t>0</w:t>
      </w:r>
      <w:r w:rsidRPr="00E90EB9">
        <w:rPr>
          <w:rFonts w:ascii="Times New Roman" w:hAnsi="Times New Roman" w:cs="Times New Roman"/>
          <w:i/>
          <w:sz w:val="24"/>
          <w:szCs w:val="24"/>
        </w:rPr>
        <w:t>-12.</w:t>
      </w:r>
      <w:r w:rsidR="004A734C">
        <w:rPr>
          <w:rFonts w:ascii="Times New Roman" w:hAnsi="Times New Roman" w:cs="Times New Roman"/>
          <w:i/>
          <w:sz w:val="24"/>
          <w:szCs w:val="24"/>
          <w:vertAlign w:val="superscript"/>
        </w:rPr>
        <w:t>2</w:t>
      </w:r>
      <w:r w:rsidRPr="00E90EB9">
        <w:rPr>
          <w:rFonts w:ascii="Times New Roman" w:hAnsi="Times New Roman" w:cs="Times New Roman"/>
          <w:i/>
          <w:sz w:val="24"/>
          <w:szCs w:val="24"/>
          <w:vertAlign w:val="superscript"/>
        </w:rPr>
        <w:t>0</w:t>
      </w:r>
      <w:r w:rsidRPr="00E90EB9">
        <w:rPr>
          <w:rFonts w:ascii="Times New Roman" w:hAnsi="Times New Roman" w:cs="Times New Roman"/>
          <w:i/>
          <w:sz w:val="24"/>
          <w:szCs w:val="24"/>
        </w:rPr>
        <w:t>. Stan Radnych po przerwi</w:t>
      </w:r>
      <w:r>
        <w:rPr>
          <w:rFonts w:ascii="Times New Roman" w:hAnsi="Times New Roman" w:cs="Times New Roman"/>
          <w:i/>
          <w:sz w:val="24"/>
          <w:szCs w:val="24"/>
        </w:rPr>
        <w:t>e – 15</w:t>
      </w:r>
      <w:r w:rsidRPr="00E90EB9">
        <w:rPr>
          <w:rFonts w:ascii="Times New Roman" w:hAnsi="Times New Roman" w:cs="Times New Roman"/>
          <w:i/>
          <w:sz w:val="24"/>
          <w:szCs w:val="24"/>
        </w:rPr>
        <w:t>.</w:t>
      </w:r>
    </w:p>
    <w:p w:rsidR="001A30AB" w:rsidRPr="003B2A30" w:rsidRDefault="001A30AB" w:rsidP="001A30AB">
      <w:pPr>
        <w:spacing w:line="360" w:lineRule="auto"/>
        <w:jc w:val="both"/>
        <w:rPr>
          <w:rFonts w:ascii="Times New Roman" w:hAnsi="Times New Roman" w:cs="Times New Roman"/>
          <w:i/>
          <w:sz w:val="24"/>
          <w:szCs w:val="24"/>
        </w:rPr>
      </w:pPr>
    </w:p>
    <w:p w:rsidR="001A30AB" w:rsidRPr="00575AC2" w:rsidRDefault="004A734C" w:rsidP="001A30AB">
      <w:pPr>
        <w:spacing w:after="0" w:line="360" w:lineRule="auto"/>
        <w:jc w:val="both"/>
        <w:rPr>
          <w:rFonts w:ascii="Bookman Old Style" w:eastAsia="Times New Roman" w:hAnsi="Bookman Old Style" w:cs="Arial"/>
          <w:b/>
          <w:bCs/>
          <w:szCs w:val="24"/>
          <w:u w:val="single"/>
          <w:lang w:eastAsia="pl-PL"/>
        </w:rPr>
      </w:pPr>
      <w:r>
        <w:rPr>
          <w:rFonts w:ascii="Bookman Old Style" w:eastAsia="Times New Roman" w:hAnsi="Bookman Old Style" w:cs="Arial"/>
          <w:b/>
          <w:bCs/>
          <w:szCs w:val="24"/>
          <w:u w:val="single"/>
          <w:lang w:eastAsia="pl-PL"/>
        </w:rPr>
        <w:t>Ad pkt  11</w:t>
      </w:r>
      <w:r w:rsidR="001A30AB" w:rsidRPr="00575AC2">
        <w:rPr>
          <w:rFonts w:ascii="Bookman Old Style" w:eastAsia="Times New Roman" w:hAnsi="Bookman Old Style" w:cs="Arial"/>
          <w:b/>
          <w:bCs/>
          <w:szCs w:val="24"/>
          <w:u w:val="single"/>
          <w:lang w:eastAsia="pl-PL"/>
        </w:rPr>
        <w:t>.</w:t>
      </w:r>
    </w:p>
    <w:p w:rsidR="001A30AB" w:rsidRDefault="001A30AB" w:rsidP="001A30AB">
      <w:pPr>
        <w:spacing w:line="360" w:lineRule="auto"/>
        <w:jc w:val="both"/>
        <w:rPr>
          <w:rFonts w:ascii="Times New Roman" w:hAnsi="Times New Roman" w:cs="Times New Roman"/>
          <w:sz w:val="24"/>
          <w:szCs w:val="24"/>
        </w:rPr>
      </w:pPr>
    </w:p>
    <w:p w:rsidR="001A30AB" w:rsidRPr="007021CA" w:rsidRDefault="001A30AB" w:rsidP="001A30AB">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1A30AB" w:rsidRPr="007021CA" w:rsidRDefault="001A30AB" w:rsidP="001A30AB">
      <w:pPr>
        <w:spacing w:line="360" w:lineRule="auto"/>
        <w:jc w:val="both"/>
        <w:rPr>
          <w:rFonts w:ascii="Times New Roman" w:hAnsi="Times New Roman" w:cs="Times New Roman"/>
          <w:sz w:val="24"/>
          <w:szCs w:val="24"/>
        </w:rPr>
      </w:pPr>
    </w:p>
    <w:p w:rsidR="001A30AB" w:rsidRDefault="001A30AB" w:rsidP="001A30AB">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 xml:space="preserve">pkt. </w:t>
      </w:r>
      <w:r w:rsidR="005E1593">
        <w:rPr>
          <w:rFonts w:ascii="Bookman Old Style" w:eastAsia="Times New Roman" w:hAnsi="Bookman Old Style" w:cs="Times New Roman"/>
          <w:b/>
          <w:bCs/>
          <w:szCs w:val="24"/>
          <w:lang w:eastAsia="pl-PL"/>
        </w:rPr>
        <w:t>11</w:t>
      </w:r>
      <w:r w:rsidRPr="007021CA">
        <w:rPr>
          <w:rFonts w:ascii="Bookman Old Style" w:eastAsia="Times New Roman" w:hAnsi="Bookman Old Style" w:cs="Times New Roman"/>
          <w:b/>
          <w:bCs/>
          <w:szCs w:val="24"/>
          <w:lang w:eastAsia="pl-PL"/>
        </w:rPr>
        <w:t xml:space="preserve">.1. projekt </w:t>
      </w:r>
      <w:r w:rsidRPr="007021CA">
        <w:rPr>
          <w:rFonts w:ascii="Bookman Old Style" w:eastAsia="Times New Roman" w:hAnsi="Bookman Old Style" w:cs="Times New Roman"/>
          <w:b/>
          <w:lang w:eastAsia="pl-PL"/>
        </w:rPr>
        <w:t>uchwały zmieniający uchwałę Nr XIX/102/2016 Rady Powiatu w Elblągu z dnia 30 grudnia 2016 r. w sprawie uchwalenia Wieloletniej Prognozy Finansowej Powiatu Elbląskiego  na lata 2017-2029</w:t>
      </w:r>
    </w:p>
    <w:p w:rsidR="001A30AB" w:rsidRPr="007021CA" w:rsidRDefault="001A30AB" w:rsidP="001A30AB">
      <w:pPr>
        <w:spacing w:after="0" w:line="360" w:lineRule="auto"/>
        <w:ind w:left="360" w:right="70" w:hanging="360"/>
        <w:jc w:val="both"/>
        <w:rPr>
          <w:rFonts w:ascii="Bookman Old Style" w:eastAsia="Times New Roman" w:hAnsi="Bookman Old Style" w:cs="Times New Roman"/>
          <w:b/>
          <w:lang w:eastAsia="pl-PL"/>
        </w:rPr>
      </w:pPr>
    </w:p>
    <w:p w:rsidR="001A30AB" w:rsidRPr="007021CA" w:rsidRDefault="001A30AB" w:rsidP="001A30AB">
      <w:pPr>
        <w:spacing w:line="360" w:lineRule="auto"/>
        <w:ind w:right="70" w:firstLine="708"/>
        <w:jc w:val="both"/>
        <w:rPr>
          <w:rFonts w:ascii="Bookman Old Style" w:hAnsi="Bookman Old Style"/>
        </w:rPr>
      </w:pPr>
      <w:r w:rsidRPr="007021CA">
        <w:rPr>
          <w:rFonts w:ascii="Bookman Old Style" w:hAnsi="Bookman Old Style"/>
        </w:rPr>
        <w:lastRenderedPageBreak/>
        <w:t>Pani Skarbnik przedstawiła zmiany jakie zaszły w wieloletniej prognozie finansowej powiatu oraz  budżecie powiatu elbląs</w:t>
      </w:r>
      <w:r>
        <w:rPr>
          <w:rFonts w:ascii="Bookman Old Style" w:hAnsi="Bookman Old Style"/>
        </w:rPr>
        <w:t>kiego na rok 2017</w:t>
      </w:r>
      <w:r w:rsidRPr="007021CA">
        <w:rPr>
          <w:rFonts w:ascii="Bookman Old Style" w:hAnsi="Bookman Old Style"/>
        </w:rPr>
        <w:t xml:space="preserve"> – (Załącznik         Nr </w:t>
      </w:r>
      <w:r>
        <w:rPr>
          <w:rFonts w:ascii="Bookman Old Style" w:hAnsi="Bookman Old Style"/>
        </w:rPr>
        <w:t xml:space="preserve"> </w:t>
      </w:r>
      <w:r w:rsidR="00636BCA">
        <w:rPr>
          <w:rFonts w:ascii="Bookman Old Style" w:hAnsi="Bookman Old Style"/>
        </w:rPr>
        <w:t>7</w:t>
      </w:r>
      <w:r w:rsidRPr="007021CA">
        <w:rPr>
          <w:rFonts w:ascii="Bookman Old Style" w:hAnsi="Bookman Old Style"/>
        </w:rPr>
        <w:t xml:space="preserve"> do protokołu).</w:t>
      </w:r>
    </w:p>
    <w:p w:rsidR="001A30AB" w:rsidRPr="007021CA" w:rsidRDefault="001A30AB" w:rsidP="001A30AB">
      <w:pPr>
        <w:spacing w:line="360" w:lineRule="auto"/>
        <w:ind w:firstLine="708"/>
        <w:jc w:val="both"/>
        <w:rPr>
          <w:rFonts w:ascii="Bookman Old Style" w:hAnsi="Bookman Old Style"/>
        </w:rPr>
      </w:pPr>
      <w:r w:rsidRPr="007021CA">
        <w:rPr>
          <w:rFonts w:ascii="Bookman Old Style" w:hAnsi="Bookman Old Style"/>
        </w:rPr>
        <w:t xml:space="preserve">Pani Halina Chabowska - Pędrak - Przewodnicząca Komisji Budżetu </w:t>
      </w:r>
      <w:r w:rsidRPr="007021CA">
        <w:rPr>
          <w:rFonts w:ascii="Bookman Old Style" w:hAnsi="Bookman Old Style"/>
        </w:rPr>
        <w:br/>
        <w:t>i Finansów, Rozwoju Gospodarczego i Promocji Powiatu  przedstawiła opinię Komisji w sprawie  zmian budżetu powiatu elbląskiego na rok 201</w:t>
      </w:r>
      <w:r>
        <w:rPr>
          <w:rFonts w:ascii="Bookman Old Style" w:hAnsi="Bookman Old Style"/>
        </w:rPr>
        <w:t>7</w:t>
      </w:r>
      <w:r w:rsidRPr="007021CA">
        <w:rPr>
          <w:rFonts w:ascii="Bookman Old Style" w:hAnsi="Bookman Old Style"/>
        </w:rPr>
        <w:t xml:space="preserve"> – (Załącznik Nr </w:t>
      </w:r>
      <w:r w:rsidR="00636BCA">
        <w:rPr>
          <w:rFonts w:ascii="Bookman Old Style" w:hAnsi="Bookman Old Style"/>
        </w:rPr>
        <w:t>8</w:t>
      </w:r>
      <w:r w:rsidRPr="007021CA">
        <w:rPr>
          <w:rFonts w:ascii="Bookman Old Style" w:hAnsi="Bookman Old Style"/>
        </w:rPr>
        <w:t xml:space="preserve"> do protokołu).</w:t>
      </w:r>
    </w:p>
    <w:p w:rsidR="001A30AB" w:rsidRPr="007021CA" w:rsidRDefault="001A30AB" w:rsidP="001A30AB">
      <w:pPr>
        <w:spacing w:after="0" w:line="360" w:lineRule="auto"/>
        <w:jc w:val="both"/>
        <w:rPr>
          <w:rFonts w:ascii="Bookman Old Style" w:eastAsia="Times New Roman" w:hAnsi="Bookman Old Style" w:cs="Times New Roman"/>
          <w:lang w:eastAsia="pl-PL"/>
        </w:rPr>
      </w:pPr>
    </w:p>
    <w:p w:rsidR="001A30AB" w:rsidRPr="007021CA" w:rsidRDefault="001A30AB" w:rsidP="001A30AB">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1A30AB" w:rsidRPr="007021CA" w:rsidRDefault="001A30AB" w:rsidP="001A30AB">
      <w:pPr>
        <w:spacing w:after="0" w:line="360" w:lineRule="auto"/>
        <w:jc w:val="both"/>
        <w:rPr>
          <w:rFonts w:ascii="Bookman Old Style" w:eastAsia="Times New Roman" w:hAnsi="Bookman Old Style" w:cs="Times New Roman"/>
          <w:lang w:eastAsia="pl-PL"/>
        </w:rPr>
      </w:pPr>
    </w:p>
    <w:p w:rsidR="001A30AB" w:rsidRPr="007021CA" w:rsidRDefault="001A30AB" w:rsidP="001A30AB">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1A30AB" w:rsidRPr="007021CA" w:rsidRDefault="001A30AB" w:rsidP="001A30AB">
      <w:pPr>
        <w:spacing w:after="120" w:line="360" w:lineRule="auto"/>
        <w:rPr>
          <w:rFonts w:ascii="Bookman Old Style" w:eastAsia="Times New Roman" w:hAnsi="Bookman Old Style" w:cs="Times New Roman"/>
          <w:lang w:eastAsia="pl-PL"/>
        </w:rPr>
      </w:pPr>
    </w:p>
    <w:p w:rsidR="001A30AB" w:rsidRPr="003C6877" w:rsidRDefault="001A30AB" w:rsidP="001A30AB">
      <w:pPr>
        <w:spacing w:after="120" w:line="360" w:lineRule="auto"/>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 xml:space="preserve">Uchwała stanowi Załącznik Nr </w:t>
      </w:r>
      <w:r w:rsidR="00636BCA">
        <w:rPr>
          <w:rFonts w:ascii="Bookman Old Style" w:eastAsia="Times New Roman" w:hAnsi="Bookman Old Style" w:cs="Times New Roman"/>
          <w:lang w:eastAsia="pl-PL"/>
        </w:rPr>
        <w:t>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005E1593">
        <w:rPr>
          <w:rFonts w:ascii="Bookman Old Style" w:eastAsia="Times New Roman" w:hAnsi="Bookman Old Style" w:cs="Times New Roman"/>
          <w:b/>
          <w:bCs/>
          <w:lang w:eastAsia="pl-PL"/>
        </w:rPr>
        <w:t>II</w:t>
      </w:r>
      <w:r w:rsidRPr="007021CA">
        <w:rPr>
          <w:rFonts w:ascii="Bookman Old Style" w:eastAsia="Times New Roman" w:hAnsi="Bookman Old Style" w:cs="Times New Roman"/>
          <w:b/>
          <w:bCs/>
          <w:lang w:eastAsia="pl-PL"/>
        </w:rPr>
        <w:t>/</w:t>
      </w:r>
      <w:r w:rsidR="005E1593">
        <w:rPr>
          <w:rFonts w:ascii="Bookman Old Style" w:eastAsia="Times New Roman" w:hAnsi="Bookman Old Style" w:cs="Times New Roman"/>
          <w:b/>
          <w:bCs/>
          <w:lang w:eastAsia="pl-PL"/>
        </w:rPr>
        <w:t>69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1A30AB" w:rsidRDefault="001A30AB" w:rsidP="001A30AB">
      <w:pPr>
        <w:spacing w:line="360" w:lineRule="auto"/>
        <w:jc w:val="both"/>
        <w:rPr>
          <w:rFonts w:ascii="Times New Roman" w:hAnsi="Times New Roman" w:cs="Times New Roman"/>
          <w:sz w:val="24"/>
          <w:szCs w:val="24"/>
        </w:rPr>
      </w:pPr>
    </w:p>
    <w:p w:rsidR="001A30AB" w:rsidRPr="007021CA" w:rsidRDefault="005E1593" w:rsidP="001A30AB">
      <w:pPr>
        <w:spacing w:after="0" w:line="360" w:lineRule="auto"/>
        <w:ind w:left="360" w:right="70" w:hanging="360"/>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11</w:t>
      </w:r>
      <w:r w:rsidR="001A30AB" w:rsidRPr="007021CA">
        <w:rPr>
          <w:rFonts w:ascii="Bookman Old Style" w:eastAsia="Times New Roman" w:hAnsi="Bookman Old Style" w:cs="Times New Roman"/>
          <w:b/>
          <w:bCs/>
          <w:szCs w:val="24"/>
          <w:lang w:eastAsia="pl-PL"/>
        </w:rPr>
        <w:t xml:space="preserve">.2. projekt </w:t>
      </w:r>
      <w:r w:rsidR="001A30AB" w:rsidRPr="007021CA">
        <w:rPr>
          <w:rFonts w:ascii="Bookman Old Style" w:eastAsia="Times New Roman" w:hAnsi="Bookman Old Style" w:cs="Times New Roman"/>
          <w:b/>
          <w:lang w:eastAsia="pl-PL"/>
        </w:rPr>
        <w:t>uchwały zmieniający uchwałę Nr XIX/103/2016 Rady Powiatu w Elblągu z dnia 30 grudnia 2016 r. w sprawie uchwalenia budżetu Powiatu Elbląskiego  na rok 2017</w:t>
      </w:r>
    </w:p>
    <w:p w:rsidR="001A30AB" w:rsidRDefault="001A30AB" w:rsidP="001A30AB">
      <w:pPr>
        <w:spacing w:line="360" w:lineRule="auto"/>
        <w:jc w:val="both"/>
        <w:rPr>
          <w:rFonts w:ascii="Times New Roman" w:hAnsi="Times New Roman" w:cs="Times New Roman"/>
          <w:sz w:val="24"/>
          <w:szCs w:val="24"/>
        </w:rPr>
      </w:pPr>
    </w:p>
    <w:p w:rsidR="001A30AB" w:rsidRPr="007021CA" w:rsidRDefault="001A30AB" w:rsidP="001A30AB">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1A30AB" w:rsidRPr="007021CA" w:rsidRDefault="001A30AB" w:rsidP="001A30AB">
      <w:pPr>
        <w:spacing w:after="0" w:line="360" w:lineRule="auto"/>
        <w:jc w:val="both"/>
        <w:rPr>
          <w:rFonts w:ascii="Bookman Old Style" w:eastAsia="Times New Roman" w:hAnsi="Bookman Old Style" w:cs="Times New Roman"/>
          <w:lang w:eastAsia="pl-PL"/>
        </w:rPr>
      </w:pPr>
    </w:p>
    <w:p w:rsidR="001A30AB" w:rsidRDefault="001A30AB" w:rsidP="001A30AB">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1A30AB" w:rsidRPr="007021CA" w:rsidRDefault="001A30AB" w:rsidP="001A30AB">
      <w:pPr>
        <w:spacing w:after="120" w:line="360" w:lineRule="auto"/>
        <w:rPr>
          <w:rFonts w:ascii="Bookman Old Style" w:eastAsia="Times New Roman" w:hAnsi="Bookman Old Style" w:cs="Times New Roman"/>
          <w:lang w:eastAsia="pl-PL"/>
        </w:rPr>
      </w:pPr>
    </w:p>
    <w:p w:rsidR="001A30AB" w:rsidRDefault="001A30AB" w:rsidP="001A30AB">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5E1593">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005E1593">
        <w:rPr>
          <w:rFonts w:ascii="Bookman Old Style" w:eastAsia="Times New Roman" w:hAnsi="Bookman Old Style" w:cs="Times New Roman"/>
          <w:b/>
          <w:bCs/>
          <w:lang w:eastAsia="pl-PL"/>
        </w:rPr>
        <w:t>II</w:t>
      </w:r>
      <w:r w:rsidRPr="007021CA">
        <w:rPr>
          <w:rFonts w:ascii="Bookman Old Style" w:eastAsia="Times New Roman" w:hAnsi="Bookman Old Style" w:cs="Times New Roman"/>
          <w:b/>
          <w:bCs/>
          <w:lang w:eastAsia="pl-PL"/>
        </w:rPr>
        <w:t>/</w:t>
      </w:r>
      <w:r w:rsidR="005E1593">
        <w:rPr>
          <w:rFonts w:ascii="Bookman Old Style" w:eastAsia="Times New Roman" w:hAnsi="Bookman Old Style" w:cs="Times New Roman"/>
          <w:b/>
          <w:bCs/>
          <w:lang w:eastAsia="pl-PL"/>
        </w:rPr>
        <w:t>70</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1A30AB" w:rsidRDefault="001A30AB" w:rsidP="001A30AB">
      <w:pPr>
        <w:spacing w:after="120" w:line="360" w:lineRule="auto"/>
        <w:jc w:val="both"/>
        <w:rPr>
          <w:rFonts w:ascii="Bookman Old Style" w:eastAsia="Times New Roman" w:hAnsi="Bookman Old Style" w:cs="Times New Roman"/>
          <w:bCs/>
          <w:lang w:eastAsia="pl-PL"/>
        </w:rPr>
      </w:pPr>
    </w:p>
    <w:p w:rsidR="001A30AB" w:rsidRPr="007021CA" w:rsidRDefault="001A30AB" w:rsidP="001A30AB">
      <w:pPr>
        <w:spacing w:after="0" w:line="360" w:lineRule="auto"/>
        <w:jc w:val="both"/>
        <w:rPr>
          <w:rFonts w:ascii="Bookman Old Style" w:eastAsia="Times New Roman" w:hAnsi="Bookman Old Style" w:cs="Arial"/>
          <w:b/>
          <w:bCs/>
          <w:szCs w:val="24"/>
          <w:u w:val="single"/>
          <w:lang w:eastAsia="pl-PL"/>
        </w:rPr>
      </w:pPr>
    </w:p>
    <w:p w:rsidR="00AB23F9" w:rsidRPr="00AB23F9" w:rsidRDefault="005E1593" w:rsidP="00AB23F9">
      <w:pPr>
        <w:tabs>
          <w:tab w:val="left" w:pos="709"/>
        </w:tabs>
        <w:overflowPunct w:val="0"/>
        <w:autoSpaceDE w:val="0"/>
        <w:autoSpaceDN w:val="0"/>
        <w:adjustRightInd w:val="0"/>
        <w:spacing w:after="0" w:line="360" w:lineRule="auto"/>
        <w:ind w:left="1276" w:hanging="1276"/>
        <w:jc w:val="both"/>
        <w:rPr>
          <w:rFonts w:ascii="Bookman Old Style" w:hAnsi="Bookman Old Style"/>
          <w:b/>
          <w:bCs/>
          <w:color w:val="000000" w:themeColor="text1"/>
        </w:rPr>
      </w:pPr>
      <w:r>
        <w:rPr>
          <w:rFonts w:ascii="Bookman Old Style" w:eastAsia="Times New Roman" w:hAnsi="Bookman Old Style" w:cs="Times New Roman"/>
          <w:b/>
          <w:bCs/>
          <w:szCs w:val="24"/>
          <w:lang w:eastAsia="pl-PL"/>
        </w:rPr>
        <w:t>pkt. 11</w:t>
      </w:r>
      <w:r w:rsidR="001A30AB" w:rsidRPr="007021CA">
        <w:rPr>
          <w:rFonts w:ascii="Bookman Old Style" w:eastAsia="Times New Roman" w:hAnsi="Bookman Old Style" w:cs="Times New Roman"/>
          <w:b/>
          <w:bCs/>
          <w:szCs w:val="24"/>
          <w:lang w:eastAsia="pl-PL"/>
        </w:rPr>
        <w:t>.3.</w:t>
      </w:r>
      <w:r w:rsidR="001A30AB" w:rsidRPr="007021CA">
        <w:rPr>
          <w:rFonts w:ascii="Times New Roman" w:eastAsia="Times New Roman" w:hAnsi="Times New Roman" w:cs="Times New Roman"/>
          <w:sz w:val="24"/>
          <w:szCs w:val="24"/>
          <w:lang w:eastAsia="pl-PL"/>
        </w:rPr>
        <w:t xml:space="preserve"> </w:t>
      </w:r>
      <w:r w:rsidR="001A30AB" w:rsidRPr="007021CA">
        <w:rPr>
          <w:rFonts w:ascii="Bookman Old Style" w:eastAsia="Times New Roman" w:hAnsi="Bookman Old Style" w:cs="Times New Roman"/>
          <w:b/>
          <w:lang w:eastAsia="pl-PL"/>
        </w:rPr>
        <w:t xml:space="preserve">w sprawie </w:t>
      </w:r>
      <w:proofErr w:type="spellStart"/>
      <w:r w:rsidR="00AB23F9" w:rsidRPr="00AB23F9">
        <w:rPr>
          <w:rFonts w:ascii="Bookman Old Style" w:hAnsi="Bookman Old Style"/>
          <w:b/>
          <w:bCs/>
          <w:color w:val="000000" w:themeColor="text1"/>
        </w:rPr>
        <w:t>przyję</w:t>
      </w:r>
      <w:proofErr w:type="spellEnd"/>
      <w:r w:rsidR="00AB23F9" w:rsidRPr="00AB23F9">
        <w:rPr>
          <w:rFonts w:ascii="Bookman Old Style" w:hAnsi="Bookman Old Style"/>
          <w:b/>
          <w:bCs/>
          <w:color w:val="000000" w:themeColor="text1"/>
          <w:lang w:val="it-IT"/>
        </w:rPr>
        <w:t>cia</w:t>
      </w:r>
      <w:r w:rsidR="00AB23F9" w:rsidRPr="00AB23F9">
        <w:rPr>
          <w:rFonts w:ascii="Bookman Old Style" w:hAnsi="Bookman Old Style"/>
          <w:b/>
          <w:bCs/>
          <w:color w:val="000000" w:themeColor="text1"/>
        </w:rPr>
        <w:t>  „Programu Ochrony Środowiska dla Powiatu Elbląskiego na lata 2017-2020”.</w:t>
      </w:r>
    </w:p>
    <w:p w:rsidR="001A30AB" w:rsidRDefault="001A30AB" w:rsidP="001A30AB">
      <w:pPr>
        <w:tabs>
          <w:tab w:val="left" w:pos="709"/>
        </w:tabs>
        <w:overflowPunct w:val="0"/>
        <w:autoSpaceDE w:val="0"/>
        <w:autoSpaceDN w:val="0"/>
        <w:adjustRightInd w:val="0"/>
        <w:spacing w:after="0" w:line="360" w:lineRule="auto"/>
        <w:ind w:left="1276" w:hanging="1276"/>
        <w:jc w:val="both"/>
        <w:rPr>
          <w:rFonts w:ascii="Bookman Old Style" w:eastAsia="Times New Roman" w:hAnsi="Bookman Old Style" w:cs="Times New Roman"/>
          <w:b/>
          <w:lang w:eastAsia="pl-PL"/>
        </w:rPr>
      </w:pPr>
    </w:p>
    <w:p w:rsidR="00AB23F9" w:rsidRPr="00AB23F9" w:rsidRDefault="00AB23F9" w:rsidP="00AB23F9">
      <w:pPr>
        <w:tabs>
          <w:tab w:val="left" w:pos="709"/>
        </w:tabs>
        <w:overflowPunct w:val="0"/>
        <w:autoSpaceDE w:val="0"/>
        <w:autoSpaceDN w:val="0"/>
        <w:adjustRightInd w:val="0"/>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ab/>
      </w:r>
      <w:r w:rsidRPr="00AB23F9">
        <w:rPr>
          <w:rFonts w:ascii="Bookman Old Style" w:eastAsia="Times New Roman" w:hAnsi="Bookman Old Style" w:cs="Times New Roman"/>
          <w:lang w:eastAsia="pl-PL"/>
        </w:rPr>
        <w:t xml:space="preserve">Przed podjęciem </w:t>
      </w:r>
      <w:r>
        <w:rPr>
          <w:rFonts w:ascii="Bookman Old Style" w:eastAsia="Times New Roman" w:hAnsi="Bookman Old Style" w:cs="Times New Roman"/>
          <w:lang w:eastAsia="pl-PL"/>
        </w:rPr>
        <w:t>uchwały</w:t>
      </w:r>
      <w:r w:rsidRPr="00AB23F9">
        <w:rPr>
          <w:rFonts w:ascii="Bookman Old Style" w:eastAsia="Times New Roman" w:hAnsi="Bookman Old Style" w:cs="Times New Roman"/>
          <w:lang w:eastAsia="pl-PL"/>
        </w:rPr>
        <w:t xml:space="preserve"> głos zabrała Pani Kamila Czaczyk – </w:t>
      </w:r>
      <w:proofErr w:type="spellStart"/>
      <w:r w:rsidRPr="00AB23F9">
        <w:rPr>
          <w:rFonts w:ascii="Bookman Old Style" w:eastAsia="Times New Roman" w:hAnsi="Bookman Old Style" w:cs="Times New Roman"/>
          <w:lang w:eastAsia="pl-PL"/>
        </w:rPr>
        <w:t>Medeksa</w:t>
      </w:r>
      <w:proofErr w:type="spellEnd"/>
      <w:r>
        <w:rPr>
          <w:rFonts w:ascii="Bookman Old Style" w:eastAsia="Times New Roman" w:hAnsi="Bookman Old Style" w:cs="Times New Roman"/>
          <w:lang w:eastAsia="pl-PL"/>
        </w:rPr>
        <w:t xml:space="preserve"> </w:t>
      </w:r>
      <w:r w:rsidR="0025745E">
        <w:rPr>
          <w:rFonts w:ascii="Bookman Old Style" w:eastAsia="Times New Roman" w:hAnsi="Bookman Old Style" w:cs="Times New Roman"/>
          <w:lang w:eastAsia="pl-PL"/>
        </w:rPr>
        <w:t xml:space="preserve">               </w:t>
      </w:r>
      <w:r w:rsidRPr="00AB23F9">
        <w:rPr>
          <w:rFonts w:ascii="Bookman Old Style" w:eastAsia="Times New Roman" w:hAnsi="Bookman Old Style" w:cs="Times New Roman"/>
          <w:lang w:eastAsia="pl-PL"/>
        </w:rPr>
        <w:t xml:space="preserve"> z </w:t>
      </w:r>
      <w:proofErr w:type="spellStart"/>
      <w:r w:rsidRPr="00AB23F9">
        <w:rPr>
          <w:rFonts w:ascii="Bookman Old Style" w:eastAsia="Times New Roman" w:hAnsi="Bookman Old Style" w:cs="Times New Roman"/>
          <w:lang w:eastAsia="pl-PL"/>
        </w:rPr>
        <w:t>Ekomila</w:t>
      </w:r>
      <w:proofErr w:type="spellEnd"/>
      <w:r w:rsidRPr="00AB23F9">
        <w:rPr>
          <w:rFonts w:ascii="Bookman Old Style" w:eastAsia="Times New Roman" w:hAnsi="Bookman Old Style" w:cs="Times New Roman"/>
          <w:lang w:eastAsia="pl-PL"/>
        </w:rPr>
        <w:t xml:space="preserve"> w Bydg</w:t>
      </w:r>
      <w:r>
        <w:rPr>
          <w:rFonts w:ascii="Bookman Old Style" w:eastAsia="Times New Roman" w:hAnsi="Bookman Old Style" w:cs="Times New Roman"/>
          <w:lang w:eastAsia="pl-PL"/>
        </w:rPr>
        <w:t>oszczy, która omówiła P</w:t>
      </w:r>
      <w:r w:rsidR="0025745E">
        <w:rPr>
          <w:rFonts w:ascii="Bookman Old Style" w:eastAsia="Times New Roman" w:hAnsi="Bookman Old Style" w:cs="Times New Roman"/>
          <w:lang w:eastAsia="pl-PL"/>
        </w:rPr>
        <w:t>rogram, będący</w:t>
      </w:r>
      <w:r w:rsidRPr="00AB23F9">
        <w:rPr>
          <w:rFonts w:ascii="Bookman Old Style" w:eastAsia="Times New Roman" w:hAnsi="Bookman Old Style" w:cs="Times New Roman"/>
          <w:lang w:eastAsia="pl-PL"/>
        </w:rPr>
        <w:t xml:space="preserve"> załącznikiem do niniejszego projektu uchwały.</w:t>
      </w:r>
    </w:p>
    <w:p w:rsidR="00AB23F9" w:rsidRPr="00AB23F9" w:rsidRDefault="0025745E" w:rsidP="0025745E">
      <w:pPr>
        <w:tabs>
          <w:tab w:val="left" w:pos="709"/>
        </w:tabs>
        <w:overflowPunct w:val="0"/>
        <w:autoSpaceDE w:val="0"/>
        <w:autoSpaceDN w:val="0"/>
        <w:adjustRightInd w:val="0"/>
        <w:spacing w:after="0" w:line="360" w:lineRule="auto"/>
        <w:jc w:val="both"/>
        <w:rPr>
          <w:rFonts w:ascii="Bookman Old Style" w:hAnsi="Bookman Old Style" w:cs="Times New Roman"/>
          <w:color w:val="000000"/>
        </w:rPr>
      </w:pPr>
      <w:r>
        <w:rPr>
          <w:rFonts w:ascii="Bookman Old Style" w:eastAsia="Times New Roman" w:hAnsi="Bookman Old Style" w:cs="Times New Roman"/>
          <w:lang w:eastAsia="pl-PL"/>
        </w:rPr>
        <w:tab/>
        <w:t>Wyjaśniła, że z</w:t>
      </w:r>
      <w:r w:rsidR="00AB23F9" w:rsidRPr="00AB23F9">
        <w:rPr>
          <w:rFonts w:ascii="Bookman Old Style" w:hAnsi="Bookman Old Style" w:cs="Times New Roman"/>
          <w:color w:val="000000"/>
        </w:rPr>
        <w:t>godnie z art. 17 ust. 1 ustawy z dnia 27 kwietnia 2001 roku – Prawo ochrony środowiska,</w:t>
      </w:r>
      <w:r w:rsidR="00AB23F9" w:rsidRPr="00AB23F9">
        <w:rPr>
          <w:rFonts w:ascii="Bookman Old Style" w:hAnsi="Bookman Old Style" w:cs="Times New Roman"/>
          <w:color w:val="FF0000"/>
        </w:rPr>
        <w:t xml:space="preserve"> </w:t>
      </w:r>
      <w:r w:rsidR="00AB23F9" w:rsidRPr="00AB23F9">
        <w:rPr>
          <w:rFonts w:ascii="Bookman Old Style" w:hAnsi="Bookman Old Style" w:cs="Times New Roman"/>
          <w:color w:val="000000"/>
        </w:rPr>
        <w:t xml:space="preserve">organ wykonawczy powiatu w celu realizacji polityki ochrony środowiska sporządza powiatowy program ochrony środowiska. </w:t>
      </w:r>
      <w:r w:rsidR="00AB23F9" w:rsidRPr="00AB23F9">
        <w:rPr>
          <w:rFonts w:ascii="Bookman Old Style" w:hAnsi="Bookman Old Style" w:cs="Times New Roman"/>
          <w:color w:val="000000"/>
        </w:rPr>
        <w:br/>
      </w:r>
    </w:p>
    <w:p w:rsidR="001A30AB" w:rsidRPr="00F67FC1" w:rsidRDefault="001A30AB" w:rsidP="001A30AB">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1A30AB" w:rsidRPr="003C6877" w:rsidRDefault="001A30AB" w:rsidP="001A30AB">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1A30AB" w:rsidRPr="007021CA" w:rsidRDefault="001A30AB" w:rsidP="001A30AB">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1A30AB" w:rsidRPr="007021CA" w:rsidRDefault="001A30AB" w:rsidP="001A30AB">
      <w:pPr>
        <w:spacing w:after="0" w:line="360" w:lineRule="auto"/>
        <w:jc w:val="both"/>
        <w:rPr>
          <w:rFonts w:ascii="Bookman Old Style" w:eastAsia="Times New Roman" w:hAnsi="Bookman Old Style" w:cs="Times New Roman"/>
          <w:lang w:eastAsia="pl-PL"/>
        </w:rPr>
      </w:pPr>
    </w:p>
    <w:p w:rsidR="001A30AB" w:rsidRDefault="001A30AB" w:rsidP="001A30AB">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1A30AB" w:rsidRPr="007021CA" w:rsidRDefault="001A30AB" w:rsidP="001A30AB">
      <w:pPr>
        <w:spacing w:after="120" w:line="360" w:lineRule="auto"/>
        <w:rPr>
          <w:rFonts w:ascii="Bookman Old Style" w:eastAsia="Times New Roman" w:hAnsi="Bookman Old Style" w:cs="Times New Roman"/>
          <w:lang w:eastAsia="pl-PL"/>
        </w:rPr>
      </w:pPr>
    </w:p>
    <w:p w:rsidR="001A30AB" w:rsidRDefault="001A30AB" w:rsidP="001A30AB">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w:t>
      </w:r>
      <w:r w:rsidR="005E1593">
        <w:rPr>
          <w:rFonts w:ascii="Bookman Old Style" w:eastAsia="Times New Roman" w:hAnsi="Bookman Old Style" w:cs="Times New Roman"/>
          <w:b/>
          <w:bCs/>
          <w:lang w:eastAsia="pl-PL"/>
        </w:rPr>
        <w:t>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w:t>
      </w:r>
      <w:r w:rsidR="005E1593">
        <w:rPr>
          <w:rFonts w:ascii="Bookman Old Style" w:eastAsia="Times New Roman" w:hAnsi="Bookman Old Style" w:cs="Times New Roman"/>
          <w:b/>
          <w:bCs/>
          <w:lang w:eastAsia="pl-PL"/>
        </w:rPr>
        <w:t>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25745E" w:rsidRPr="007021CA" w:rsidRDefault="0025745E" w:rsidP="0025745E">
      <w:pPr>
        <w:spacing w:after="0" w:line="360" w:lineRule="auto"/>
        <w:jc w:val="both"/>
        <w:rPr>
          <w:rFonts w:ascii="Bookman Old Style" w:eastAsia="Times New Roman" w:hAnsi="Bookman Old Style" w:cs="Arial"/>
          <w:b/>
          <w:bCs/>
          <w:szCs w:val="24"/>
          <w:u w:val="single"/>
          <w:lang w:eastAsia="pl-PL"/>
        </w:rPr>
      </w:pPr>
    </w:p>
    <w:p w:rsidR="0025745E" w:rsidRPr="0025745E" w:rsidRDefault="0025745E" w:rsidP="0025745E">
      <w:pPr>
        <w:tabs>
          <w:tab w:val="left" w:pos="709"/>
        </w:tabs>
        <w:overflowPunct w:val="0"/>
        <w:autoSpaceDE w:val="0"/>
        <w:autoSpaceDN w:val="0"/>
        <w:adjustRightInd w:val="0"/>
        <w:spacing w:before="100" w:after="100" w:line="360" w:lineRule="auto"/>
        <w:ind w:left="709" w:hanging="709"/>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11.4</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sidRPr="0025745E">
        <w:rPr>
          <w:rFonts w:ascii="Bookman Old Style" w:eastAsia="Times New Roman" w:hAnsi="Bookman Old Style" w:cs="Times New Roman"/>
          <w:b/>
          <w:lang w:eastAsia="pl-PL"/>
        </w:rPr>
        <w:t>projekt uchwały zmieniającej uchwałę Nr XXV/56/2017 Rady Powiatu                  w Elblągu z dnia 08 września 2017 r. w sprawie określenia zadań z zakresu rehabilitacji zawodowej i społecznej osób niepełnosprawnych, należących do kompetencji samorządu powiatowego oraz wysokości środków finansowych Państwowego Funduszu Rehabilitacji Osób Niepełnosprawnych przeznaczonych    w roku 2017 na realizację tych zadań.</w:t>
      </w:r>
    </w:p>
    <w:p w:rsidR="0025745E" w:rsidRPr="00AB23F9" w:rsidRDefault="0025745E" w:rsidP="0025745E">
      <w:pPr>
        <w:tabs>
          <w:tab w:val="left" w:pos="709"/>
        </w:tabs>
        <w:overflowPunct w:val="0"/>
        <w:autoSpaceDE w:val="0"/>
        <w:autoSpaceDN w:val="0"/>
        <w:adjustRightInd w:val="0"/>
        <w:spacing w:after="0" w:line="360" w:lineRule="auto"/>
        <w:jc w:val="both"/>
        <w:rPr>
          <w:rFonts w:ascii="Bookman Old Style" w:hAnsi="Bookman Old Style" w:cs="Times New Roman"/>
          <w:color w:val="000000"/>
        </w:rPr>
      </w:pPr>
    </w:p>
    <w:p w:rsidR="0025745E" w:rsidRPr="003C6877" w:rsidRDefault="0025745E" w:rsidP="0025745E">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25745E" w:rsidRPr="007021CA" w:rsidRDefault="0025745E" w:rsidP="0025745E">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25745E" w:rsidRPr="007021CA" w:rsidRDefault="0025745E" w:rsidP="0025745E">
      <w:pPr>
        <w:spacing w:after="0" w:line="360" w:lineRule="auto"/>
        <w:jc w:val="both"/>
        <w:rPr>
          <w:rFonts w:ascii="Bookman Old Style" w:eastAsia="Times New Roman" w:hAnsi="Bookman Old Style" w:cs="Times New Roman"/>
          <w:lang w:eastAsia="pl-PL"/>
        </w:rPr>
      </w:pPr>
    </w:p>
    <w:p w:rsidR="0025745E" w:rsidRDefault="0025745E" w:rsidP="0025745E">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25745E" w:rsidRPr="007021CA" w:rsidRDefault="0025745E" w:rsidP="0025745E">
      <w:pPr>
        <w:spacing w:after="120" w:line="360" w:lineRule="auto"/>
        <w:rPr>
          <w:rFonts w:ascii="Bookman Old Style" w:eastAsia="Times New Roman" w:hAnsi="Bookman Old Style" w:cs="Times New Roman"/>
          <w:lang w:eastAsia="pl-PL"/>
        </w:rPr>
      </w:pPr>
    </w:p>
    <w:p w:rsidR="0025745E" w:rsidRDefault="0025745E" w:rsidP="0025745E">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72</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25745E" w:rsidRDefault="0025745E" w:rsidP="0025745E">
      <w:pPr>
        <w:spacing w:line="360" w:lineRule="auto"/>
        <w:jc w:val="both"/>
        <w:rPr>
          <w:rFonts w:ascii="Times New Roman" w:hAnsi="Times New Roman" w:cs="Times New Roman"/>
          <w:sz w:val="24"/>
          <w:szCs w:val="24"/>
        </w:rPr>
      </w:pPr>
    </w:p>
    <w:p w:rsidR="00FE0097" w:rsidRPr="0025745E" w:rsidRDefault="00FE0097" w:rsidP="00FE0097">
      <w:pPr>
        <w:tabs>
          <w:tab w:val="left" w:pos="709"/>
        </w:tabs>
        <w:overflowPunct w:val="0"/>
        <w:autoSpaceDE w:val="0"/>
        <w:autoSpaceDN w:val="0"/>
        <w:adjustRightInd w:val="0"/>
        <w:spacing w:before="100" w:after="100" w:line="360" w:lineRule="auto"/>
        <w:ind w:left="709" w:hanging="709"/>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11.5</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D26061">
        <w:rPr>
          <w:rFonts w:ascii="Bookman Old Style" w:hAnsi="Bookman Old Style" w:cs="Times New Roman"/>
          <w:b/>
        </w:rPr>
        <w:t>stwierdzenia przekształcenia dotychczasowej Szkoły Policealnej w Zespole Szkół w Pasłęku w Szkołę Policealną, o której mowa w art. 18 ust. 1 pkt 2 lit. f ustawy - Prawo oświatowe</w:t>
      </w:r>
      <w:r>
        <w:rPr>
          <w:rFonts w:ascii="Bookman Old Style" w:hAnsi="Bookman Old Style" w:cs="Times New Roman"/>
          <w:b/>
        </w:rPr>
        <w:t>.</w:t>
      </w:r>
    </w:p>
    <w:p w:rsidR="00FE0097" w:rsidRPr="00AB23F9" w:rsidRDefault="00FE0097" w:rsidP="00FE0097">
      <w:pPr>
        <w:tabs>
          <w:tab w:val="left" w:pos="709"/>
        </w:tabs>
        <w:overflowPunct w:val="0"/>
        <w:autoSpaceDE w:val="0"/>
        <w:autoSpaceDN w:val="0"/>
        <w:adjustRightInd w:val="0"/>
        <w:spacing w:after="0" w:line="360" w:lineRule="auto"/>
        <w:jc w:val="both"/>
        <w:rPr>
          <w:rFonts w:ascii="Bookman Old Style" w:hAnsi="Bookman Old Style" w:cs="Times New Roman"/>
          <w:color w:val="000000"/>
        </w:rPr>
      </w:pPr>
    </w:p>
    <w:p w:rsidR="00FE0097" w:rsidRPr="003C6877" w:rsidRDefault="00FE0097" w:rsidP="00FE0097">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FE0097" w:rsidRPr="007021CA" w:rsidRDefault="00FE0097" w:rsidP="00FE009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FE0097" w:rsidRPr="007021CA" w:rsidRDefault="00FE0097" w:rsidP="00FE0097">
      <w:pPr>
        <w:spacing w:after="0" w:line="360" w:lineRule="auto"/>
        <w:jc w:val="both"/>
        <w:rPr>
          <w:rFonts w:ascii="Bookman Old Style" w:eastAsia="Times New Roman" w:hAnsi="Bookman Old Style" w:cs="Times New Roman"/>
          <w:lang w:eastAsia="pl-PL"/>
        </w:rPr>
      </w:pPr>
    </w:p>
    <w:p w:rsidR="00FE0097" w:rsidRDefault="00FE0097" w:rsidP="00FE009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FE0097" w:rsidRPr="007021CA" w:rsidRDefault="00FE0097" w:rsidP="00FE0097">
      <w:pPr>
        <w:spacing w:after="120" w:line="360" w:lineRule="auto"/>
        <w:rPr>
          <w:rFonts w:ascii="Bookman Old Style" w:eastAsia="Times New Roman" w:hAnsi="Bookman Old Style" w:cs="Times New Roman"/>
          <w:lang w:eastAsia="pl-PL"/>
        </w:rPr>
      </w:pPr>
    </w:p>
    <w:p w:rsidR="00FE0097" w:rsidRDefault="00FE0097" w:rsidP="00FE009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13</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73</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Pr>
          <w:rFonts w:ascii="Bookman Old Style" w:eastAsia="Times New Roman" w:hAnsi="Bookman Old Style" w:cs="Times New Roman"/>
          <w:bCs/>
          <w:lang w:eastAsia="pl-PL"/>
        </w:rPr>
        <w:t>).</w:t>
      </w:r>
    </w:p>
    <w:p w:rsidR="00FE0097" w:rsidRDefault="00FE0097" w:rsidP="00FE0097">
      <w:pPr>
        <w:spacing w:after="120" w:line="360" w:lineRule="auto"/>
        <w:jc w:val="both"/>
        <w:rPr>
          <w:rFonts w:ascii="Bookman Old Style" w:eastAsia="Times New Roman" w:hAnsi="Bookman Old Style" w:cs="Times New Roman"/>
          <w:bCs/>
          <w:lang w:eastAsia="pl-PL"/>
        </w:rPr>
      </w:pPr>
    </w:p>
    <w:p w:rsidR="00FE0097" w:rsidRPr="00FE0097" w:rsidRDefault="00FE0097" w:rsidP="00FE009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Pr>
          <w:rFonts w:ascii="Bookman Old Style" w:eastAsia="Times New Roman" w:hAnsi="Bookman Old Style" w:cs="Times New Roman"/>
          <w:b/>
          <w:bCs/>
          <w:szCs w:val="24"/>
          <w:lang w:eastAsia="pl-PL"/>
        </w:rPr>
        <w:t>pkt. 11.6</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FE0097">
        <w:rPr>
          <w:rFonts w:ascii="Bookman Old Style" w:hAnsi="Bookman Old Style" w:cs="Times New Roman"/>
          <w:b/>
        </w:rPr>
        <w:t>stwierdzenia przekształcenia dotychczasowej Zasadniczej Szkoły Zawodowej nr 2 w Branżową Szkołę I Stopnia nr 2 w Zespole Szkół Ekonomicznych i Technicznych w Pasłęku ul. Wojska Polskiego 36.</w:t>
      </w:r>
    </w:p>
    <w:p w:rsidR="00FE0097" w:rsidRPr="0025745E" w:rsidRDefault="00FE0097" w:rsidP="00FE0097">
      <w:pPr>
        <w:tabs>
          <w:tab w:val="left" w:pos="709"/>
        </w:tabs>
        <w:overflowPunct w:val="0"/>
        <w:autoSpaceDE w:val="0"/>
        <w:autoSpaceDN w:val="0"/>
        <w:adjustRightInd w:val="0"/>
        <w:spacing w:before="100" w:after="100" w:line="360" w:lineRule="auto"/>
        <w:ind w:left="709" w:hanging="709"/>
        <w:jc w:val="both"/>
        <w:rPr>
          <w:rFonts w:ascii="Bookman Old Style" w:eastAsia="Times New Roman" w:hAnsi="Bookman Old Style" w:cs="Times New Roman"/>
          <w:b/>
          <w:lang w:eastAsia="pl-PL"/>
        </w:rPr>
      </w:pPr>
    </w:p>
    <w:p w:rsidR="00FE0097" w:rsidRPr="003C6877" w:rsidRDefault="00FE0097" w:rsidP="00FE0097">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FE0097" w:rsidRPr="007021CA" w:rsidRDefault="00FE0097" w:rsidP="00FE009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FE0097" w:rsidRPr="007021CA" w:rsidRDefault="00FE0097" w:rsidP="00FE0097">
      <w:pPr>
        <w:spacing w:after="0" w:line="360" w:lineRule="auto"/>
        <w:jc w:val="both"/>
        <w:rPr>
          <w:rFonts w:ascii="Bookman Old Style" w:eastAsia="Times New Roman" w:hAnsi="Bookman Old Style" w:cs="Times New Roman"/>
          <w:lang w:eastAsia="pl-PL"/>
        </w:rPr>
      </w:pPr>
    </w:p>
    <w:p w:rsidR="00FE0097" w:rsidRDefault="00FE0097" w:rsidP="00FE009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FE0097" w:rsidRPr="007021CA" w:rsidRDefault="00FE0097" w:rsidP="00FE0097">
      <w:pPr>
        <w:spacing w:after="120" w:line="360" w:lineRule="auto"/>
        <w:rPr>
          <w:rFonts w:ascii="Bookman Old Style" w:eastAsia="Times New Roman" w:hAnsi="Bookman Old Style" w:cs="Times New Roman"/>
          <w:lang w:eastAsia="pl-PL"/>
        </w:rPr>
      </w:pPr>
    </w:p>
    <w:p w:rsidR="00FE0097" w:rsidRDefault="00FE0097" w:rsidP="00FE009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14</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74</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FD4A9C" w:rsidRDefault="00FD4A9C" w:rsidP="00DF1E90">
      <w:pPr>
        <w:spacing w:line="360" w:lineRule="auto"/>
        <w:jc w:val="both"/>
        <w:rPr>
          <w:rFonts w:ascii="Times New Roman" w:hAnsi="Times New Roman" w:cs="Times New Roman"/>
          <w:sz w:val="24"/>
          <w:szCs w:val="24"/>
        </w:rPr>
      </w:pPr>
    </w:p>
    <w:p w:rsidR="00FE0097" w:rsidRPr="00FE0097" w:rsidRDefault="00FE0097" w:rsidP="00FE009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Pr>
          <w:rFonts w:ascii="Bookman Old Style" w:eastAsia="Times New Roman" w:hAnsi="Bookman Old Style" w:cs="Times New Roman"/>
          <w:b/>
          <w:bCs/>
          <w:szCs w:val="24"/>
          <w:lang w:eastAsia="pl-PL"/>
        </w:rPr>
        <w:t>pkt. 11.7</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FE0097">
        <w:rPr>
          <w:rFonts w:ascii="Bookman Old Style" w:hAnsi="Bookman Old Style" w:cs="Times New Roman"/>
          <w:b/>
        </w:rPr>
        <w:t>stwierdzenia przekształcenia dotychczasowej Zasadniczej Szkoły Zawodowej nr 3  w Branżową Szkołę I Stopnia nr 3 w Zespole Szkół Zawodowych w Pasłęku ul. Westerplatte 20.</w:t>
      </w:r>
    </w:p>
    <w:p w:rsidR="00FE0097" w:rsidRPr="00FE0097" w:rsidRDefault="00FE0097" w:rsidP="00FE009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p>
    <w:p w:rsidR="00FE0097" w:rsidRPr="003C6877" w:rsidRDefault="00FE0097" w:rsidP="00FE0097">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FE0097" w:rsidRPr="007021CA" w:rsidRDefault="00FE0097" w:rsidP="00FE009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FE0097" w:rsidRPr="007021CA" w:rsidRDefault="00FE0097" w:rsidP="00FE0097">
      <w:pPr>
        <w:spacing w:after="0" w:line="360" w:lineRule="auto"/>
        <w:jc w:val="both"/>
        <w:rPr>
          <w:rFonts w:ascii="Bookman Old Style" w:eastAsia="Times New Roman" w:hAnsi="Bookman Old Style" w:cs="Times New Roman"/>
          <w:lang w:eastAsia="pl-PL"/>
        </w:rPr>
      </w:pPr>
    </w:p>
    <w:p w:rsidR="00FE0097" w:rsidRDefault="00FE0097" w:rsidP="00FE009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FE0097" w:rsidRPr="007021CA" w:rsidRDefault="00FE0097" w:rsidP="00FE0097">
      <w:pPr>
        <w:spacing w:after="120" w:line="360" w:lineRule="auto"/>
        <w:rPr>
          <w:rFonts w:ascii="Bookman Old Style" w:eastAsia="Times New Roman" w:hAnsi="Bookman Old Style" w:cs="Times New Roman"/>
          <w:lang w:eastAsia="pl-PL"/>
        </w:rPr>
      </w:pPr>
    </w:p>
    <w:p w:rsidR="00FE0097" w:rsidRDefault="00FE0097" w:rsidP="00FE009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15</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75</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1A30AB" w:rsidRDefault="001A30AB" w:rsidP="00DF1E90">
      <w:pPr>
        <w:spacing w:line="360" w:lineRule="auto"/>
        <w:jc w:val="both"/>
        <w:rPr>
          <w:rFonts w:ascii="Times New Roman" w:hAnsi="Times New Roman" w:cs="Times New Roman"/>
          <w:sz w:val="24"/>
          <w:szCs w:val="24"/>
        </w:rPr>
      </w:pPr>
    </w:p>
    <w:p w:rsidR="00FE0097" w:rsidRPr="00FE0097" w:rsidRDefault="00FE0097" w:rsidP="00FE0097">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11.8</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FE0097">
        <w:rPr>
          <w:rFonts w:ascii="Bookman Old Style" w:hAnsi="Bookman Old Style" w:cs="Times New Roman"/>
          <w:b/>
        </w:rPr>
        <w:t xml:space="preserve">stwierdzenia przekształcenia Gimnazjum dla Dorosłych        w Szkołę Podstawową dla Dorosłych w Zespole Szkół Zawodowych                   w  Pasłęku ul. Westerplatte 20. </w:t>
      </w:r>
    </w:p>
    <w:p w:rsidR="00FE0097" w:rsidRPr="00FE0097" w:rsidRDefault="00FE0097" w:rsidP="00FE0097">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color w:val="000000"/>
          <w:lang w:eastAsia="pl-PL"/>
        </w:rPr>
      </w:pPr>
    </w:p>
    <w:p w:rsidR="00FE0097" w:rsidRPr="003C6877" w:rsidRDefault="00FE0097" w:rsidP="00FE0097">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FE0097" w:rsidRPr="007021CA" w:rsidRDefault="00FE0097" w:rsidP="00FE009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FE0097" w:rsidRPr="007021CA" w:rsidRDefault="00FE0097" w:rsidP="00FE0097">
      <w:pPr>
        <w:spacing w:after="0" w:line="360" w:lineRule="auto"/>
        <w:jc w:val="both"/>
        <w:rPr>
          <w:rFonts w:ascii="Bookman Old Style" w:eastAsia="Times New Roman" w:hAnsi="Bookman Old Style" w:cs="Times New Roman"/>
          <w:lang w:eastAsia="pl-PL"/>
        </w:rPr>
      </w:pPr>
    </w:p>
    <w:p w:rsidR="00FE0097" w:rsidRDefault="00FE0097" w:rsidP="00FE009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FE0097" w:rsidRPr="007021CA" w:rsidRDefault="00FE0097" w:rsidP="00FE0097">
      <w:pPr>
        <w:spacing w:after="120" w:line="360" w:lineRule="auto"/>
        <w:rPr>
          <w:rFonts w:ascii="Bookman Old Style" w:eastAsia="Times New Roman" w:hAnsi="Bookman Old Style" w:cs="Times New Roman"/>
          <w:lang w:eastAsia="pl-PL"/>
        </w:rPr>
      </w:pPr>
    </w:p>
    <w:p w:rsidR="00FE0097" w:rsidRDefault="00FE0097" w:rsidP="00FE009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16</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76</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1A30AB" w:rsidRDefault="001A30AB" w:rsidP="00DF1E90">
      <w:pPr>
        <w:spacing w:line="360" w:lineRule="auto"/>
        <w:jc w:val="both"/>
        <w:rPr>
          <w:rFonts w:ascii="Times New Roman" w:hAnsi="Times New Roman" w:cs="Times New Roman"/>
          <w:sz w:val="24"/>
          <w:szCs w:val="24"/>
        </w:rPr>
      </w:pPr>
    </w:p>
    <w:p w:rsidR="00FE0097" w:rsidRPr="00FE0097" w:rsidRDefault="00FE0097" w:rsidP="00FE0097">
      <w:pPr>
        <w:tabs>
          <w:tab w:val="left" w:pos="567"/>
        </w:tabs>
        <w:overflowPunct w:val="0"/>
        <w:autoSpaceDE w:val="0"/>
        <w:autoSpaceDN w:val="0"/>
        <w:adjustRightInd w:val="0"/>
        <w:spacing w:after="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lastRenderedPageBreak/>
        <w:t>pkt. 11.9</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FE0097">
        <w:rPr>
          <w:rFonts w:ascii="Bookman Old Style" w:hAnsi="Bookman Old Style" w:cs="Times New Roman"/>
          <w:b/>
        </w:rPr>
        <w:t xml:space="preserve">stwierdzenia przekształcenia dotychczasowej Zasadniczej Szkoły Zawodowej w Branżową Szkołę I Stopnia w Młodzieżowym Ośrodku Wychowawczym w </w:t>
      </w:r>
      <w:proofErr w:type="spellStart"/>
      <w:r w:rsidRPr="00FE0097">
        <w:rPr>
          <w:rFonts w:ascii="Bookman Old Style" w:hAnsi="Bookman Old Style" w:cs="Times New Roman"/>
          <w:b/>
        </w:rPr>
        <w:t>Kamionku</w:t>
      </w:r>
      <w:proofErr w:type="spellEnd"/>
      <w:r w:rsidRPr="00FE0097">
        <w:rPr>
          <w:rFonts w:ascii="Bookman Old Style" w:hAnsi="Bookman Old Style" w:cs="Times New Roman"/>
          <w:b/>
        </w:rPr>
        <w:t xml:space="preserve"> Wielkim 82A, gm. Tolkmicko. </w:t>
      </w:r>
    </w:p>
    <w:p w:rsidR="00FE0097" w:rsidRPr="00FE0097" w:rsidRDefault="00FE0097" w:rsidP="00FE0097">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p>
    <w:p w:rsidR="00FE0097" w:rsidRPr="003C6877" w:rsidRDefault="00FE0097" w:rsidP="00FE0097">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FE0097" w:rsidRPr="007021CA" w:rsidRDefault="00FE0097" w:rsidP="00FE009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FE0097" w:rsidRPr="007021CA" w:rsidRDefault="00FE0097" w:rsidP="00FE0097">
      <w:pPr>
        <w:spacing w:after="0" w:line="360" w:lineRule="auto"/>
        <w:jc w:val="both"/>
        <w:rPr>
          <w:rFonts w:ascii="Bookman Old Style" w:eastAsia="Times New Roman" w:hAnsi="Bookman Old Style" w:cs="Times New Roman"/>
          <w:lang w:eastAsia="pl-PL"/>
        </w:rPr>
      </w:pPr>
    </w:p>
    <w:p w:rsidR="00FE0097" w:rsidRDefault="00FE0097" w:rsidP="00FE009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FE0097" w:rsidRPr="007021CA" w:rsidRDefault="00FE0097" w:rsidP="00FE0097">
      <w:pPr>
        <w:spacing w:after="120" w:line="360" w:lineRule="auto"/>
        <w:rPr>
          <w:rFonts w:ascii="Bookman Old Style" w:eastAsia="Times New Roman" w:hAnsi="Bookman Old Style" w:cs="Times New Roman"/>
          <w:lang w:eastAsia="pl-PL"/>
        </w:rPr>
      </w:pPr>
    </w:p>
    <w:p w:rsidR="00FE0097" w:rsidRDefault="00FE0097" w:rsidP="00FE009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636BCA">
        <w:rPr>
          <w:rFonts w:ascii="Bookman Old Style" w:eastAsia="Times New Roman" w:hAnsi="Bookman Old Style" w:cs="Times New Roman"/>
          <w:lang w:eastAsia="pl-PL"/>
        </w:rPr>
        <w:t xml:space="preserve"> 17</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77</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FE0097" w:rsidRDefault="00FE0097" w:rsidP="00FE0097">
      <w:pPr>
        <w:spacing w:after="120" w:line="360" w:lineRule="auto"/>
        <w:jc w:val="both"/>
        <w:rPr>
          <w:rFonts w:ascii="Bookman Old Style" w:eastAsia="Times New Roman" w:hAnsi="Bookman Old Style" w:cs="Times New Roman"/>
          <w:bCs/>
          <w:lang w:eastAsia="pl-PL"/>
        </w:rPr>
      </w:pPr>
    </w:p>
    <w:p w:rsidR="00FE0097" w:rsidRPr="00FE0097" w:rsidRDefault="00FE0097" w:rsidP="00FE0097">
      <w:pPr>
        <w:tabs>
          <w:tab w:val="left" w:pos="709"/>
        </w:tabs>
        <w:overflowPunct w:val="0"/>
        <w:autoSpaceDE w:val="0"/>
        <w:autoSpaceDN w:val="0"/>
        <w:adjustRightInd w:val="0"/>
        <w:spacing w:after="0" w:line="360" w:lineRule="auto"/>
        <w:ind w:left="851" w:hanging="851"/>
        <w:jc w:val="both"/>
        <w:rPr>
          <w:rFonts w:ascii="Bookman Old Style" w:hAnsi="Bookman Old Style" w:cs="Times New Roman"/>
          <w:b/>
        </w:rPr>
      </w:pPr>
      <w:r>
        <w:rPr>
          <w:rFonts w:ascii="Bookman Old Style" w:eastAsia="Times New Roman" w:hAnsi="Bookman Old Style" w:cs="Times New Roman"/>
          <w:b/>
          <w:bCs/>
          <w:szCs w:val="24"/>
          <w:lang w:eastAsia="pl-PL"/>
        </w:rPr>
        <w:t>pkt. 11.10</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FE0097">
        <w:rPr>
          <w:rFonts w:ascii="Bookman Old Style" w:hAnsi="Bookman Old Style" w:cs="Times New Roman"/>
          <w:b/>
        </w:rPr>
        <w:t>stwierdzenia przekształcenia dotychczasowej Zasadniczej Szkoły Zawodowej nr 1  w Branżową Szkołę I Stopnia nr 1 w Zespole Szkół w Pasłęku ul. Zwycięstwa 28.</w:t>
      </w:r>
    </w:p>
    <w:p w:rsidR="00FE0097" w:rsidRPr="00FE0097" w:rsidRDefault="00FE0097" w:rsidP="00653FCD">
      <w:pPr>
        <w:tabs>
          <w:tab w:val="left" w:pos="709"/>
        </w:tabs>
        <w:overflowPunct w:val="0"/>
        <w:autoSpaceDE w:val="0"/>
        <w:autoSpaceDN w:val="0"/>
        <w:adjustRightInd w:val="0"/>
        <w:spacing w:after="0" w:line="360" w:lineRule="auto"/>
        <w:jc w:val="both"/>
        <w:rPr>
          <w:rFonts w:ascii="Bookman Old Style" w:hAnsi="Bookman Old Style" w:cs="Times New Roman"/>
          <w:b/>
        </w:rPr>
      </w:pPr>
    </w:p>
    <w:p w:rsidR="00FE0097" w:rsidRPr="003C6877" w:rsidRDefault="00FE0097" w:rsidP="00FE0097">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FE0097" w:rsidRPr="007021CA" w:rsidRDefault="00FE0097" w:rsidP="00FE0097">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FE0097" w:rsidRPr="007021CA" w:rsidRDefault="00FE0097" w:rsidP="00FE0097">
      <w:pPr>
        <w:spacing w:after="0" w:line="360" w:lineRule="auto"/>
        <w:jc w:val="both"/>
        <w:rPr>
          <w:rFonts w:ascii="Bookman Old Style" w:eastAsia="Times New Roman" w:hAnsi="Bookman Old Style" w:cs="Times New Roman"/>
          <w:lang w:eastAsia="pl-PL"/>
        </w:rPr>
      </w:pPr>
    </w:p>
    <w:p w:rsidR="00FE0097" w:rsidRDefault="00FE0097" w:rsidP="00FE0097">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FE0097" w:rsidRPr="007021CA" w:rsidRDefault="00FE0097" w:rsidP="00FE0097">
      <w:pPr>
        <w:spacing w:after="120" w:line="360" w:lineRule="auto"/>
        <w:rPr>
          <w:rFonts w:ascii="Bookman Old Style" w:eastAsia="Times New Roman" w:hAnsi="Bookman Old Style" w:cs="Times New Roman"/>
          <w:lang w:eastAsia="pl-PL"/>
        </w:rPr>
      </w:pPr>
    </w:p>
    <w:p w:rsidR="00FE0097" w:rsidRDefault="00FE0097" w:rsidP="00FE0097">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18</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78</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1A30AB" w:rsidRDefault="001A30AB" w:rsidP="00DF1E90">
      <w:pPr>
        <w:spacing w:line="360" w:lineRule="auto"/>
        <w:jc w:val="both"/>
        <w:rPr>
          <w:rFonts w:ascii="Times New Roman" w:hAnsi="Times New Roman" w:cs="Times New Roman"/>
          <w:sz w:val="24"/>
          <w:szCs w:val="24"/>
        </w:rPr>
      </w:pPr>
    </w:p>
    <w:p w:rsidR="00653FCD" w:rsidRPr="00653FCD" w:rsidRDefault="00653FCD" w:rsidP="00653FC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11.11</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653FCD">
        <w:rPr>
          <w:rFonts w:ascii="Bookman Old Style" w:hAnsi="Bookman Old Style" w:cs="Times New Roman"/>
          <w:b/>
        </w:rPr>
        <w:t xml:space="preserve">stwierdzenia przekształcenia sześcioletniej Szkoły Podstawowej Specjalnej w ośmioletnią Szkołę Podstawową Specjalną              w Młodzieżowym Ośrodku Wychowawczym w </w:t>
      </w:r>
      <w:proofErr w:type="spellStart"/>
      <w:r w:rsidRPr="00653FCD">
        <w:rPr>
          <w:rFonts w:ascii="Bookman Old Style" w:hAnsi="Bookman Old Style" w:cs="Times New Roman"/>
          <w:b/>
        </w:rPr>
        <w:t>Kamionku</w:t>
      </w:r>
      <w:proofErr w:type="spellEnd"/>
      <w:r w:rsidRPr="00653FCD">
        <w:rPr>
          <w:rFonts w:ascii="Bookman Old Style" w:hAnsi="Bookman Old Style" w:cs="Times New Roman"/>
          <w:b/>
        </w:rPr>
        <w:t xml:space="preserve"> Wielkim 82A, gm. Tolkmicko.</w:t>
      </w:r>
    </w:p>
    <w:p w:rsidR="00653FCD" w:rsidRPr="00FE0097" w:rsidRDefault="00653FCD" w:rsidP="00653FCD">
      <w:pPr>
        <w:tabs>
          <w:tab w:val="left" w:pos="709"/>
        </w:tabs>
        <w:overflowPunct w:val="0"/>
        <w:autoSpaceDE w:val="0"/>
        <w:autoSpaceDN w:val="0"/>
        <w:adjustRightInd w:val="0"/>
        <w:spacing w:after="0" w:line="360" w:lineRule="auto"/>
        <w:jc w:val="both"/>
        <w:rPr>
          <w:rFonts w:ascii="Bookman Old Style" w:hAnsi="Bookman Old Style" w:cs="Times New Roman"/>
          <w:b/>
        </w:rPr>
      </w:pPr>
    </w:p>
    <w:p w:rsidR="00653FCD" w:rsidRPr="003C6877" w:rsidRDefault="00653FCD" w:rsidP="00653FCD">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653FCD" w:rsidRPr="007021CA" w:rsidRDefault="00653FCD" w:rsidP="00653FCD">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653FCD" w:rsidRPr="007021CA" w:rsidRDefault="00653FCD" w:rsidP="00653FCD">
      <w:pPr>
        <w:spacing w:after="0" w:line="360" w:lineRule="auto"/>
        <w:jc w:val="both"/>
        <w:rPr>
          <w:rFonts w:ascii="Bookman Old Style" w:eastAsia="Times New Roman" w:hAnsi="Bookman Old Style" w:cs="Times New Roman"/>
          <w:lang w:eastAsia="pl-PL"/>
        </w:rPr>
      </w:pPr>
    </w:p>
    <w:p w:rsidR="00653FCD" w:rsidRDefault="00653FCD" w:rsidP="00653FCD">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653FCD" w:rsidRPr="007021CA" w:rsidRDefault="00653FCD" w:rsidP="00653FCD">
      <w:pPr>
        <w:spacing w:after="120" w:line="360" w:lineRule="auto"/>
        <w:rPr>
          <w:rFonts w:ascii="Bookman Old Style" w:eastAsia="Times New Roman" w:hAnsi="Bookman Old Style" w:cs="Times New Roman"/>
          <w:lang w:eastAsia="pl-PL"/>
        </w:rPr>
      </w:pPr>
    </w:p>
    <w:p w:rsidR="00653FCD" w:rsidRDefault="00653FCD" w:rsidP="00653FCD">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19</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79</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653FCD" w:rsidRDefault="00653FCD" w:rsidP="00653FCD">
      <w:pPr>
        <w:spacing w:line="360" w:lineRule="auto"/>
        <w:jc w:val="both"/>
        <w:rPr>
          <w:rFonts w:ascii="Times New Roman" w:hAnsi="Times New Roman" w:cs="Times New Roman"/>
          <w:sz w:val="24"/>
          <w:szCs w:val="24"/>
        </w:rPr>
      </w:pPr>
    </w:p>
    <w:p w:rsidR="00653FCD" w:rsidRPr="00653FCD" w:rsidRDefault="00653FCD" w:rsidP="00653FCD">
      <w:pPr>
        <w:tabs>
          <w:tab w:val="left" w:pos="709"/>
        </w:tabs>
        <w:overflowPunct w:val="0"/>
        <w:autoSpaceDE w:val="0"/>
        <w:autoSpaceDN w:val="0"/>
        <w:adjustRightInd w:val="0"/>
        <w:spacing w:after="0" w:line="360" w:lineRule="auto"/>
        <w:ind w:left="567" w:hanging="567"/>
        <w:jc w:val="both"/>
        <w:rPr>
          <w:rFonts w:ascii="Times New Roman" w:hAnsi="Times New Roman" w:cs="Times New Roman"/>
          <w:sz w:val="24"/>
          <w:szCs w:val="24"/>
        </w:rPr>
      </w:pPr>
      <w:r>
        <w:rPr>
          <w:rFonts w:ascii="Bookman Old Style" w:eastAsia="Times New Roman" w:hAnsi="Bookman Old Style" w:cs="Times New Roman"/>
          <w:b/>
          <w:bCs/>
          <w:szCs w:val="24"/>
          <w:lang w:eastAsia="pl-PL"/>
        </w:rPr>
        <w:t>pkt. 11.12</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653FCD">
        <w:rPr>
          <w:rFonts w:ascii="Bookman Old Style" w:hAnsi="Bookman Old Style" w:cs="Times New Roman"/>
          <w:b/>
        </w:rPr>
        <w:t xml:space="preserve">włączenia Gimnazjum Specjalnego w Młodzieżowym Ośrodku Wychowawczym w </w:t>
      </w:r>
      <w:proofErr w:type="spellStart"/>
      <w:r w:rsidRPr="00653FCD">
        <w:rPr>
          <w:rFonts w:ascii="Bookman Old Style" w:hAnsi="Bookman Old Style" w:cs="Times New Roman"/>
          <w:b/>
        </w:rPr>
        <w:t>Kamionku</w:t>
      </w:r>
      <w:proofErr w:type="spellEnd"/>
      <w:r w:rsidRPr="00653FCD">
        <w:rPr>
          <w:rFonts w:ascii="Bookman Old Style" w:hAnsi="Bookman Old Style" w:cs="Times New Roman"/>
          <w:b/>
        </w:rPr>
        <w:t xml:space="preserve"> Wielkim do ośmioletniej Szkoły Podstawowej Specjalnej w Młodzieżowym Ośrodku Wychowawczym                w </w:t>
      </w:r>
      <w:proofErr w:type="spellStart"/>
      <w:r w:rsidRPr="00653FCD">
        <w:rPr>
          <w:rFonts w:ascii="Bookman Old Style" w:hAnsi="Bookman Old Style" w:cs="Times New Roman"/>
          <w:b/>
        </w:rPr>
        <w:t>Kamionku</w:t>
      </w:r>
      <w:proofErr w:type="spellEnd"/>
      <w:r w:rsidRPr="00653FCD">
        <w:rPr>
          <w:rFonts w:ascii="Bookman Old Style" w:hAnsi="Bookman Old Style" w:cs="Times New Roman"/>
          <w:b/>
        </w:rPr>
        <w:t xml:space="preserve"> Wielkim 82A, gm. Tolkmicko.</w:t>
      </w:r>
      <w:r w:rsidRPr="00653FCD">
        <w:rPr>
          <w:rFonts w:ascii="Times New Roman" w:hAnsi="Times New Roman" w:cs="Times New Roman"/>
          <w:sz w:val="24"/>
          <w:szCs w:val="24"/>
        </w:rPr>
        <w:t xml:space="preserve"> </w:t>
      </w:r>
    </w:p>
    <w:p w:rsidR="00653FCD" w:rsidRPr="00653FCD" w:rsidRDefault="00653FCD" w:rsidP="00653FC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p>
    <w:p w:rsidR="00653FCD" w:rsidRPr="00FE0097" w:rsidRDefault="00653FCD" w:rsidP="00653FCD">
      <w:pPr>
        <w:tabs>
          <w:tab w:val="left" w:pos="709"/>
        </w:tabs>
        <w:overflowPunct w:val="0"/>
        <w:autoSpaceDE w:val="0"/>
        <w:autoSpaceDN w:val="0"/>
        <w:adjustRightInd w:val="0"/>
        <w:spacing w:after="0" w:line="360" w:lineRule="auto"/>
        <w:jc w:val="both"/>
        <w:rPr>
          <w:rFonts w:ascii="Bookman Old Style" w:hAnsi="Bookman Old Style" w:cs="Times New Roman"/>
          <w:b/>
        </w:rPr>
      </w:pPr>
    </w:p>
    <w:p w:rsidR="00653FCD" w:rsidRPr="003C6877" w:rsidRDefault="00653FCD" w:rsidP="00653FCD">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653FCD" w:rsidRPr="007021CA" w:rsidRDefault="00653FCD" w:rsidP="00653FCD">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653FCD" w:rsidRPr="007021CA" w:rsidRDefault="00653FCD" w:rsidP="00653FCD">
      <w:pPr>
        <w:spacing w:after="0" w:line="360" w:lineRule="auto"/>
        <w:jc w:val="both"/>
        <w:rPr>
          <w:rFonts w:ascii="Bookman Old Style" w:eastAsia="Times New Roman" w:hAnsi="Bookman Old Style" w:cs="Times New Roman"/>
          <w:lang w:eastAsia="pl-PL"/>
        </w:rPr>
      </w:pPr>
    </w:p>
    <w:p w:rsidR="00653FCD" w:rsidRDefault="00653FCD" w:rsidP="00653FCD">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653FCD" w:rsidRPr="007021CA" w:rsidRDefault="00653FCD" w:rsidP="00653FCD">
      <w:pPr>
        <w:spacing w:after="120" w:line="360" w:lineRule="auto"/>
        <w:rPr>
          <w:rFonts w:ascii="Bookman Old Style" w:eastAsia="Times New Roman" w:hAnsi="Bookman Old Style" w:cs="Times New Roman"/>
          <w:lang w:eastAsia="pl-PL"/>
        </w:rPr>
      </w:pPr>
    </w:p>
    <w:p w:rsidR="00653FCD" w:rsidRDefault="00653FCD" w:rsidP="00653FCD">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636BCA">
        <w:rPr>
          <w:rFonts w:ascii="Bookman Old Style" w:eastAsia="Times New Roman" w:hAnsi="Bookman Old Style" w:cs="Times New Roman"/>
          <w:lang w:eastAsia="pl-PL"/>
        </w:rPr>
        <w:t xml:space="preserve"> 20</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80</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653FCD" w:rsidRDefault="00653FCD" w:rsidP="00653FCD">
      <w:pPr>
        <w:spacing w:after="120" w:line="360" w:lineRule="auto"/>
        <w:jc w:val="both"/>
        <w:rPr>
          <w:rFonts w:ascii="Bookman Old Style" w:eastAsia="Times New Roman" w:hAnsi="Bookman Old Style" w:cs="Times New Roman"/>
          <w:bCs/>
          <w:lang w:eastAsia="pl-PL"/>
        </w:rPr>
      </w:pPr>
    </w:p>
    <w:p w:rsidR="00653FCD" w:rsidRPr="00653FCD" w:rsidRDefault="00653FCD" w:rsidP="00653FCD">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r>
        <w:rPr>
          <w:rFonts w:ascii="Bookman Old Style" w:eastAsia="Times New Roman" w:hAnsi="Bookman Old Style" w:cs="Times New Roman"/>
          <w:b/>
          <w:bCs/>
          <w:szCs w:val="24"/>
          <w:lang w:eastAsia="pl-PL"/>
        </w:rPr>
        <w:t>pkt. 11.13</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653FCD">
        <w:rPr>
          <w:rFonts w:ascii="Bookman Old Style" w:hAnsi="Bookman Old Style" w:cs="Times New Roman"/>
          <w:b/>
        </w:rPr>
        <w:t>uchwalenia programu współpracy z organizacjami pozarządowymi oraz podmiotami, o których mowa w art. 3 ust. 3 ustawy o działalności pożytku publicznego i o wolontariacie na rok 2018.</w:t>
      </w:r>
    </w:p>
    <w:p w:rsidR="00653FCD" w:rsidRPr="003C6877" w:rsidRDefault="00653FCD" w:rsidP="00653FCD">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653FCD" w:rsidRPr="007021CA" w:rsidRDefault="00653FCD" w:rsidP="00653FCD">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653FCD" w:rsidRPr="007021CA" w:rsidRDefault="00653FCD" w:rsidP="00653FCD">
      <w:pPr>
        <w:spacing w:after="0" w:line="360" w:lineRule="auto"/>
        <w:jc w:val="both"/>
        <w:rPr>
          <w:rFonts w:ascii="Bookman Old Style" w:eastAsia="Times New Roman" w:hAnsi="Bookman Old Style" w:cs="Times New Roman"/>
          <w:lang w:eastAsia="pl-PL"/>
        </w:rPr>
      </w:pPr>
    </w:p>
    <w:p w:rsidR="00653FCD" w:rsidRDefault="00653FCD" w:rsidP="00653FCD">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lastRenderedPageBreak/>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653FCD" w:rsidRPr="007021CA" w:rsidRDefault="00653FCD" w:rsidP="00653FCD">
      <w:pPr>
        <w:spacing w:after="120" w:line="360" w:lineRule="auto"/>
        <w:rPr>
          <w:rFonts w:ascii="Bookman Old Style" w:eastAsia="Times New Roman" w:hAnsi="Bookman Old Style" w:cs="Times New Roman"/>
          <w:lang w:eastAsia="pl-PL"/>
        </w:rPr>
      </w:pPr>
    </w:p>
    <w:p w:rsidR="00653FCD" w:rsidRDefault="00653FCD" w:rsidP="00653FCD">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636BCA">
        <w:rPr>
          <w:rFonts w:ascii="Bookman Old Style" w:eastAsia="Times New Roman" w:hAnsi="Bookman Old Style" w:cs="Times New Roman"/>
          <w:lang w:eastAsia="pl-PL"/>
        </w:rPr>
        <w:t>21</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81</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653FCD" w:rsidRDefault="00653FCD" w:rsidP="00653FCD">
      <w:pPr>
        <w:spacing w:after="120" w:line="360" w:lineRule="auto"/>
        <w:jc w:val="both"/>
        <w:rPr>
          <w:rFonts w:ascii="Bookman Old Style" w:eastAsia="Times New Roman" w:hAnsi="Bookman Old Style" w:cs="Times New Roman"/>
          <w:bCs/>
          <w:lang w:eastAsia="pl-PL"/>
        </w:rPr>
      </w:pPr>
    </w:p>
    <w:p w:rsidR="00653FCD" w:rsidRPr="00653FCD" w:rsidRDefault="00653FCD" w:rsidP="00653FCD">
      <w:pPr>
        <w:tabs>
          <w:tab w:val="left" w:pos="1276"/>
        </w:tabs>
        <w:overflowPunct w:val="0"/>
        <w:autoSpaceDE w:val="0"/>
        <w:autoSpaceDN w:val="0"/>
        <w:adjustRightInd w:val="0"/>
        <w:spacing w:after="0" w:line="360" w:lineRule="auto"/>
        <w:ind w:left="709" w:hanging="709"/>
        <w:jc w:val="both"/>
        <w:rPr>
          <w:rFonts w:ascii="Bookman Old Style" w:hAnsi="Bookman Old Style" w:cs="Times New Roman"/>
          <w:b/>
        </w:rPr>
      </w:pPr>
      <w:r>
        <w:rPr>
          <w:rFonts w:ascii="Bookman Old Style" w:eastAsia="Times New Roman" w:hAnsi="Bookman Old Style" w:cs="Times New Roman"/>
          <w:b/>
          <w:bCs/>
          <w:szCs w:val="24"/>
          <w:lang w:eastAsia="pl-PL"/>
        </w:rPr>
        <w:t>pkt. 11.14</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w sprawie</w:t>
      </w:r>
      <w:r>
        <w:rPr>
          <w:rFonts w:ascii="Times New Roman" w:eastAsia="Times New Roman" w:hAnsi="Times New Roman" w:cs="Times New Roman"/>
          <w:sz w:val="24"/>
          <w:szCs w:val="24"/>
          <w:lang w:eastAsia="pl-PL"/>
        </w:rPr>
        <w:t xml:space="preserve"> </w:t>
      </w:r>
      <w:r w:rsidRPr="00653FCD">
        <w:rPr>
          <w:rFonts w:ascii="Bookman Old Style" w:hAnsi="Bookman Old Style" w:cs="Times New Roman"/>
          <w:b/>
        </w:rPr>
        <w:t xml:space="preserve">zmiany uchwały Nr VIII/46/2015 Rady Powiatu w Elblągu </w:t>
      </w:r>
      <w:r w:rsidRPr="00653FCD">
        <w:rPr>
          <w:rFonts w:ascii="Bookman Old Style" w:hAnsi="Bookman Old Style" w:cs="Times New Roman"/>
          <w:b/>
        </w:rPr>
        <w:br/>
        <w:t>z dnia 25 czerwca 2015 r. w sprawie przyjęcia „Strategii Rozwoju Elbląskiego Obszaru Funkcjonalnego/Zintegrowanych Inwestycji Terytorialnych” zmienioną uchwałą Nr XIII/33/2016 Rady Powiatu             w Elblągu z dnia 24 marca 2016 r.</w:t>
      </w:r>
    </w:p>
    <w:p w:rsidR="00653FCD" w:rsidRPr="00653FCD" w:rsidRDefault="00653FCD" w:rsidP="00653FCD">
      <w:pPr>
        <w:tabs>
          <w:tab w:val="left" w:pos="709"/>
        </w:tabs>
        <w:overflowPunct w:val="0"/>
        <w:autoSpaceDE w:val="0"/>
        <w:autoSpaceDN w:val="0"/>
        <w:adjustRightInd w:val="0"/>
        <w:spacing w:after="0" w:line="360" w:lineRule="auto"/>
        <w:ind w:left="709" w:hanging="709"/>
        <w:jc w:val="both"/>
        <w:rPr>
          <w:rFonts w:ascii="Bookman Old Style" w:hAnsi="Bookman Old Style" w:cs="Times New Roman"/>
          <w:b/>
        </w:rPr>
      </w:pPr>
    </w:p>
    <w:p w:rsidR="00653FCD" w:rsidRPr="003C6877" w:rsidRDefault="00653FCD" w:rsidP="00653FCD">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653FCD" w:rsidRPr="007021CA" w:rsidRDefault="00653FCD" w:rsidP="00653FCD">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653FCD" w:rsidRPr="007021CA" w:rsidRDefault="00653FCD" w:rsidP="00653FCD">
      <w:pPr>
        <w:spacing w:after="0" w:line="360" w:lineRule="auto"/>
        <w:jc w:val="both"/>
        <w:rPr>
          <w:rFonts w:ascii="Bookman Old Style" w:eastAsia="Times New Roman" w:hAnsi="Bookman Old Style" w:cs="Times New Roman"/>
          <w:lang w:eastAsia="pl-PL"/>
        </w:rPr>
      </w:pPr>
    </w:p>
    <w:p w:rsidR="00653FCD" w:rsidRDefault="00653FCD" w:rsidP="00653FCD">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653FCD" w:rsidRPr="007021CA" w:rsidRDefault="00653FCD" w:rsidP="00653FCD">
      <w:pPr>
        <w:spacing w:after="120" w:line="360" w:lineRule="auto"/>
        <w:rPr>
          <w:rFonts w:ascii="Bookman Old Style" w:eastAsia="Times New Roman" w:hAnsi="Bookman Old Style" w:cs="Times New Roman"/>
          <w:lang w:eastAsia="pl-PL"/>
        </w:rPr>
      </w:pPr>
    </w:p>
    <w:p w:rsidR="00653FCD" w:rsidRDefault="00653FCD" w:rsidP="00653FCD">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t>Uchwała stanowi Załącznik Nr</w:t>
      </w:r>
      <w:r w:rsidR="00636BCA">
        <w:rPr>
          <w:rFonts w:ascii="Bookman Old Style" w:eastAsia="Times New Roman" w:hAnsi="Bookman Old Style" w:cs="Times New Roman"/>
          <w:lang w:eastAsia="pl-PL"/>
        </w:rPr>
        <w:t xml:space="preserve"> 22</w:t>
      </w:r>
      <w:r w:rsidRPr="007021CA">
        <w:rPr>
          <w:rFonts w:ascii="Bookman Old Style" w:eastAsia="Times New Roman" w:hAnsi="Bookman Old Style" w:cs="Times New Roman"/>
          <w:lang w:eastAsia="pl-PL"/>
        </w:rPr>
        <w:t xml:space="preserve"> 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82</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653FCD" w:rsidRDefault="00653FCD" w:rsidP="00653FCD">
      <w:pPr>
        <w:spacing w:after="120" w:line="360" w:lineRule="auto"/>
        <w:jc w:val="both"/>
        <w:rPr>
          <w:rFonts w:ascii="Bookman Old Style" w:eastAsia="Times New Roman" w:hAnsi="Bookman Old Style" w:cs="Times New Roman"/>
          <w:bCs/>
          <w:lang w:eastAsia="pl-PL"/>
        </w:rPr>
      </w:pPr>
    </w:p>
    <w:p w:rsidR="00653FCD" w:rsidRPr="00653FCD" w:rsidRDefault="00653FCD" w:rsidP="00653FCD">
      <w:pPr>
        <w:overflowPunct w:val="0"/>
        <w:autoSpaceDE w:val="0"/>
        <w:autoSpaceDN w:val="0"/>
        <w:adjustRightInd w:val="0"/>
        <w:spacing w:after="0" w:line="360" w:lineRule="auto"/>
        <w:ind w:left="851" w:hanging="851"/>
        <w:jc w:val="both"/>
        <w:rPr>
          <w:rFonts w:ascii="Bookman Old Style" w:eastAsia="Times New Roman" w:hAnsi="Bookman Old Style" w:cs="Times New Roman"/>
          <w:b/>
        </w:rPr>
      </w:pPr>
      <w:r>
        <w:rPr>
          <w:rFonts w:ascii="Bookman Old Style" w:eastAsia="Times New Roman" w:hAnsi="Bookman Old Style" w:cs="Times New Roman"/>
          <w:b/>
          <w:bCs/>
          <w:szCs w:val="24"/>
          <w:lang w:eastAsia="pl-PL"/>
        </w:rPr>
        <w:t>pkt. 11.15</w:t>
      </w:r>
      <w:r w:rsidRPr="007021CA">
        <w:rPr>
          <w:rFonts w:ascii="Bookman Old Style" w:eastAsia="Times New Roman" w:hAnsi="Bookman Old Style" w:cs="Times New Roman"/>
          <w:b/>
          <w:bCs/>
          <w:szCs w:val="24"/>
          <w:lang w:eastAsia="pl-PL"/>
        </w:rPr>
        <w:t>.</w:t>
      </w:r>
      <w:r w:rsidRPr="007021C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FE0097">
        <w:rPr>
          <w:rFonts w:ascii="Bookman Old Style" w:eastAsia="Times New Roman" w:hAnsi="Bookman Old Style" w:cs="Times New Roman"/>
          <w:b/>
          <w:lang w:eastAsia="pl-PL"/>
        </w:rPr>
        <w:t xml:space="preserve">w </w:t>
      </w:r>
      <w:r w:rsidRPr="00653FCD">
        <w:rPr>
          <w:rFonts w:ascii="Bookman Old Style" w:eastAsia="Times New Roman" w:hAnsi="Bookman Old Style" w:cs="Times New Roman"/>
          <w:b/>
        </w:rPr>
        <w:t>rozpatrzenia skargi na działalność Dyrektora Zarządu Dróg Powiatowych   w Elblągu z/s w Pasłęku.</w:t>
      </w:r>
    </w:p>
    <w:p w:rsidR="00653FCD" w:rsidRPr="00653FCD" w:rsidRDefault="00653FCD" w:rsidP="00653FCD">
      <w:pPr>
        <w:tabs>
          <w:tab w:val="left" w:pos="1276"/>
        </w:tabs>
        <w:overflowPunct w:val="0"/>
        <w:autoSpaceDE w:val="0"/>
        <w:autoSpaceDN w:val="0"/>
        <w:adjustRightInd w:val="0"/>
        <w:spacing w:after="0" w:line="360" w:lineRule="auto"/>
        <w:ind w:left="709" w:hanging="709"/>
        <w:jc w:val="both"/>
        <w:rPr>
          <w:rFonts w:ascii="Bookman Old Style" w:hAnsi="Bookman Old Style" w:cs="Times New Roman"/>
          <w:b/>
        </w:rPr>
      </w:pPr>
    </w:p>
    <w:p w:rsidR="00653FCD" w:rsidRPr="003C6877" w:rsidRDefault="00653FCD" w:rsidP="00653FCD">
      <w:pPr>
        <w:tabs>
          <w:tab w:val="left" w:pos="851"/>
          <w:tab w:val="left" w:pos="1134"/>
          <w:tab w:val="left" w:pos="1276"/>
        </w:tabs>
        <w:overflowPunct w:val="0"/>
        <w:autoSpaceDE w:val="0"/>
        <w:autoSpaceDN w:val="0"/>
        <w:adjustRightInd w:val="0"/>
        <w:spacing w:after="0" w:line="360" w:lineRule="auto"/>
        <w:jc w:val="both"/>
        <w:rPr>
          <w:rFonts w:ascii="Bookman Old Style" w:eastAsia="Calibri" w:hAnsi="Bookman Old Style" w:cs="Times New Roman"/>
          <w:b/>
        </w:rPr>
      </w:pPr>
    </w:p>
    <w:p w:rsidR="00653FCD" w:rsidRPr="007021CA" w:rsidRDefault="00653FCD" w:rsidP="00653FCD">
      <w:pPr>
        <w:spacing w:after="0" w:line="360" w:lineRule="auto"/>
        <w:ind w:left="142" w:right="70"/>
        <w:jc w:val="both"/>
        <w:rPr>
          <w:rFonts w:ascii="Bookman Old Style" w:eastAsia="Times New Roman" w:hAnsi="Bookman Old Style" w:cs="Times New Roman"/>
          <w:lang w:eastAsia="pl-PL"/>
        </w:rPr>
      </w:pPr>
      <w:r w:rsidRPr="007021CA">
        <w:rPr>
          <w:rFonts w:ascii="Bookman Old Style" w:eastAsia="Times New Roman" w:hAnsi="Bookman Old Style" w:cs="Times New Roman"/>
          <w:lang w:eastAsia="pl-PL"/>
        </w:rPr>
        <w:t>Nikt z radnych nie wniósł uwag do niniejszego projektu uchwały.</w:t>
      </w:r>
    </w:p>
    <w:p w:rsidR="00653FCD" w:rsidRPr="007021CA" w:rsidRDefault="00653FCD" w:rsidP="00653FCD">
      <w:pPr>
        <w:spacing w:after="0" w:line="360" w:lineRule="auto"/>
        <w:jc w:val="both"/>
        <w:rPr>
          <w:rFonts w:ascii="Bookman Old Style" w:eastAsia="Times New Roman" w:hAnsi="Bookman Old Style" w:cs="Times New Roman"/>
          <w:lang w:eastAsia="pl-PL"/>
        </w:rPr>
      </w:pPr>
    </w:p>
    <w:p w:rsidR="00653FCD" w:rsidRDefault="00653FCD" w:rsidP="00653FCD">
      <w:pPr>
        <w:spacing w:after="120" w:line="360" w:lineRule="auto"/>
        <w:rPr>
          <w:rFonts w:ascii="Bookman Old Style" w:eastAsia="Times New Roman" w:hAnsi="Bookman Old Style" w:cs="Times New Roman"/>
          <w:lang w:eastAsia="pl-PL"/>
        </w:rPr>
      </w:pPr>
      <w:r w:rsidRPr="007021CA">
        <w:rPr>
          <w:rFonts w:ascii="Bookman Old Style" w:eastAsia="Times New Roman" w:hAnsi="Bookman Old Style" w:cs="Times New Roman"/>
          <w:b/>
          <w:bCs/>
          <w:lang w:eastAsia="pl-PL"/>
        </w:rPr>
        <w:t xml:space="preserve">Przewodniczący Rady </w:t>
      </w:r>
      <w:r w:rsidRPr="007021CA">
        <w:rPr>
          <w:rFonts w:ascii="Bookman Old Style" w:eastAsia="Times New Roman" w:hAnsi="Bookman Old Style" w:cs="Times New Roman"/>
          <w:lang w:eastAsia="pl-PL"/>
        </w:rPr>
        <w:t>poddał projek</w:t>
      </w:r>
      <w:r>
        <w:rPr>
          <w:rFonts w:ascii="Bookman Old Style" w:eastAsia="Times New Roman" w:hAnsi="Bookman Old Style" w:cs="Times New Roman"/>
          <w:lang w:eastAsia="pl-PL"/>
        </w:rPr>
        <w:t>t uchwały  pod głosowanie</w:t>
      </w:r>
      <w:r w:rsidRPr="007021CA">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7021CA">
        <w:rPr>
          <w:rFonts w:ascii="Bookman Old Style" w:eastAsia="Times New Roman" w:hAnsi="Bookman Old Style" w:cs="Times New Roman"/>
          <w:lang w:eastAsia="pl-PL"/>
        </w:rPr>
        <w:t xml:space="preserve"> głosami </w:t>
      </w:r>
      <w:r w:rsidRPr="007021CA">
        <w:rPr>
          <w:rFonts w:ascii="Bookman Old Style" w:eastAsia="Times New Roman" w:hAnsi="Bookman Old Style" w:cs="Times New Roman"/>
          <w:b/>
          <w:bCs/>
          <w:lang w:eastAsia="pl-PL"/>
        </w:rPr>
        <w:t>za,</w:t>
      </w:r>
      <w:r w:rsidRPr="007021CA">
        <w:rPr>
          <w:rFonts w:ascii="Bookman Old Style" w:eastAsia="Times New Roman" w:hAnsi="Bookman Old Style" w:cs="Times New Roman"/>
          <w:lang w:eastAsia="pl-PL"/>
        </w:rPr>
        <w:t xml:space="preserve">  przy  ustawowym składzie Rady 17 osób  </w:t>
      </w:r>
      <w:r>
        <w:rPr>
          <w:rFonts w:ascii="Bookman Old Style" w:eastAsia="Times New Roman" w:hAnsi="Bookman Old Style" w:cs="Times New Roman"/>
          <w:lang w:eastAsia="pl-PL"/>
        </w:rPr>
        <w:t xml:space="preserve">   </w:t>
      </w:r>
      <w:r w:rsidRPr="007021CA">
        <w:rPr>
          <w:rFonts w:ascii="Bookman Old Style" w:eastAsia="Times New Roman" w:hAnsi="Bookman Old Style" w:cs="Times New Roman"/>
          <w:lang w:eastAsia="pl-PL"/>
        </w:rPr>
        <w:t>i obecnych podczas głosowania  1</w:t>
      </w:r>
      <w:r>
        <w:rPr>
          <w:rFonts w:ascii="Bookman Old Style" w:eastAsia="Times New Roman" w:hAnsi="Bookman Old Style" w:cs="Times New Roman"/>
          <w:lang w:eastAsia="pl-PL"/>
        </w:rPr>
        <w:t>5</w:t>
      </w:r>
      <w:r w:rsidRPr="007021CA">
        <w:rPr>
          <w:rFonts w:ascii="Bookman Old Style" w:eastAsia="Times New Roman" w:hAnsi="Bookman Old Style" w:cs="Times New Roman"/>
          <w:lang w:eastAsia="pl-PL"/>
        </w:rPr>
        <w:t xml:space="preserve"> radnych. </w:t>
      </w:r>
    </w:p>
    <w:p w:rsidR="00653FCD" w:rsidRDefault="00653FCD" w:rsidP="00653FCD">
      <w:pPr>
        <w:spacing w:after="120" w:line="360" w:lineRule="auto"/>
        <w:jc w:val="both"/>
        <w:rPr>
          <w:rFonts w:ascii="Bookman Old Style" w:eastAsia="Times New Roman" w:hAnsi="Bookman Old Style" w:cs="Times New Roman"/>
          <w:bCs/>
          <w:lang w:eastAsia="pl-PL"/>
        </w:rPr>
      </w:pPr>
      <w:r w:rsidRPr="007021CA">
        <w:rPr>
          <w:rFonts w:ascii="Bookman Old Style" w:eastAsia="Times New Roman" w:hAnsi="Bookman Old Style" w:cs="Times New Roman"/>
          <w:lang w:eastAsia="pl-PL"/>
        </w:rPr>
        <w:lastRenderedPageBreak/>
        <w:t xml:space="preserve">Uchwała stanowi Załącznik Nr </w:t>
      </w:r>
      <w:r w:rsidR="00636BCA">
        <w:rPr>
          <w:rFonts w:ascii="Bookman Old Style" w:eastAsia="Times New Roman" w:hAnsi="Bookman Old Style" w:cs="Times New Roman"/>
          <w:lang w:eastAsia="pl-PL"/>
        </w:rPr>
        <w:t xml:space="preserve">23 </w:t>
      </w:r>
      <w:r w:rsidRPr="007021CA">
        <w:rPr>
          <w:rFonts w:ascii="Bookman Old Style" w:eastAsia="Times New Roman" w:hAnsi="Bookman Old Style" w:cs="Times New Roman"/>
          <w:lang w:eastAsia="pl-PL"/>
        </w:rPr>
        <w:t xml:space="preserve">do protokołu (zgodnie z rejestrem uchwale nadano     </w:t>
      </w:r>
      <w:r w:rsidRPr="007021CA">
        <w:rPr>
          <w:rFonts w:ascii="Bookman Old Style" w:eastAsia="Times New Roman" w:hAnsi="Bookman Old Style" w:cs="Times New Roman"/>
          <w:b/>
          <w:bCs/>
          <w:lang w:eastAsia="pl-PL"/>
        </w:rPr>
        <w:t>Nr XX</w:t>
      </w:r>
      <w:r>
        <w:rPr>
          <w:rFonts w:ascii="Bookman Old Style" w:eastAsia="Times New Roman" w:hAnsi="Bookman Old Style" w:cs="Times New Roman"/>
          <w:b/>
          <w:bCs/>
          <w:lang w:eastAsia="pl-PL"/>
        </w:rPr>
        <w:t>VII</w:t>
      </w:r>
      <w:r w:rsidRPr="007021CA">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83</w:t>
      </w:r>
      <w:r w:rsidRPr="007021CA">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7</w:t>
      </w:r>
      <w:r w:rsidRPr="007021CA">
        <w:rPr>
          <w:rFonts w:ascii="Bookman Old Style" w:eastAsia="Times New Roman" w:hAnsi="Bookman Old Style" w:cs="Times New Roman"/>
          <w:bCs/>
          <w:lang w:eastAsia="pl-PL"/>
        </w:rPr>
        <w:t>).</w:t>
      </w:r>
    </w:p>
    <w:p w:rsidR="00FD4A9C" w:rsidRDefault="00FD4A9C" w:rsidP="00DF1E90">
      <w:pPr>
        <w:spacing w:line="360" w:lineRule="auto"/>
        <w:jc w:val="both"/>
        <w:rPr>
          <w:rFonts w:ascii="Times New Roman" w:hAnsi="Times New Roman" w:cs="Times New Roman"/>
          <w:sz w:val="24"/>
          <w:szCs w:val="24"/>
        </w:rPr>
      </w:pPr>
    </w:p>
    <w:p w:rsidR="00C52971" w:rsidRDefault="00FD4A9C" w:rsidP="00DF1E90">
      <w:pPr>
        <w:spacing w:line="360" w:lineRule="auto"/>
        <w:jc w:val="both"/>
        <w:rPr>
          <w:rFonts w:ascii="Times New Roman" w:hAnsi="Times New Roman" w:cs="Times New Roman"/>
          <w:b/>
          <w:sz w:val="24"/>
          <w:szCs w:val="24"/>
        </w:rPr>
      </w:pPr>
      <w:r w:rsidRPr="00FD4A9C">
        <w:rPr>
          <w:rFonts w:ascii="Times New Roman" w:hAnsi="Times New Roman" w:cs="Times New Roman"/>
          <w:b/>
          <w:sz w:val="24"/>
          <w:szCs w:val="24"/>
        </w:rPr>
        <w:t>Ad. pkt 12</w:t>
      </w:r>
      <w:r w:rsidR="004740BF" w:rsidRPr="00FD4A9C">
        <w:rPr>
          <w:rFonts w:ascii="Times New Roman" w:hAnsi="Times New Roman" w:cs="Times New Roman"/>
          <w:b/>
          <w:sz w:val="24"/>
          <w:szCs w:val="24"/>
        </w:rPr>
        <w:t xml:space="preserve"> </w:t>
      </w:r>
    </w:p>
    <w:p w:rsidR="00DD217B" w:rsidRDefault="00FD4A9C" w:rsidP="00DF1E9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w:t>
      </w:r>
      <w:r w:rsidRPr="00FD4A9C">
        <w:rPr>
          <w:rFonts w:ascii="Times New Roman" w:hAnsi="Times New Roman" w:cs="Times New Roman"/>
          <w:b/>
          <w:sz w:val="24"/>
          <w:szCs w:val="24"/>
        </w:rPr>
        <w:t>Maciej Romanowski – Starosta Elbląski</w:t>
      </w:r>
      <w:r>
        <w:rPr>
          <w:rFonts w:ascii="Times New Roman" w:hAnsi="Times New Roman" w:cs="Times New Roman"/>
          <w:sz w:val="24"/>
          <w:szCs w:val="24"/>
        </w:rPr>
        <w:t xml:space="preserve"> – „</w:t>
      </w:r>
      <w:r w:rsidR="00032795">
        <w:rPr>
          <w:rFonts w:ascii="Times New Roman" w:hAnsi="Times New Roman" w:cs="Times New Roman"/>
          <w:sz w:val="24"/>
          <w:szCs w:val="24"/>
        </w:rPr>
        <w:t xml:space="preserve">Wysoka </w:t>
      </w:r>
      <w:r w:rsidR="00154A75">
        <w:rPr>
          <w:rFonts w:ascii="Times New Roman" w:hAnsi="Times New Roman" w:cs="Times New Roman"/>
          <w:sz w:val="24"/>
          <w:szCs w:val="24"/>
        </w:rPr>
        <w:t>R</w:t>
      </w:r>
      <w:r w:rsidR="00032795">
        <w:rPr>
          <w:rFonts w:ascii="Times New Roman" w:hAnsi="Times New Roman" w:cs="Times New Roman"/>
          <w:sz w:val="24"/>
          <w:szCs w:val="24"/>
        </w:rPr>
        <w:t>ado,</w:t>
      </w:r>
      <w:r w:rsidR="00EF3FEC">
        <w:rPr>
          <w:rFonts w:ascii="Times New Roman" w:hAnsi="Times New Roman" w:cs="Times New Roman"/>
          <w:sz w:val="24"/>
          <w:szCs w:val="24"/>
        </w:rPr>
        <w:t xml:space="preserve"> Panie Przewodniczący,</w:t>
      </w:r>
      <w:r w:rsidR="00032795">
        <w:rPr>
          <w:rFonts w:ascii="Times New Roman" w:hAnsi="Times New Roman" w:cs="Times New Roman"/>
          <w:sz w:val="24"/>
          <w:szCs w:val="24"/>
        </w:rPr>
        <w:t xml:space="preserve"> Szanowni Goście. </w:t>
      </w:r>
      <w:r w:rsidR="00154A75">
        <w:rPr>
          <w:rFonts w:ascii="Times New Roman" w:hAnsi="Times New Roman" w:cs="Times New Roman"/>
          <w:sz w:val="24"/>
          <w:szCs w:val="24"/>
        </w:rPr>
        <w:t xml:space="preserve">Postaram się odpowiedzieć na te interpelacje. </w:t>
      </w:r>
      <w:r w:rsidR="00AF5FA8">
        <w:rPr>
          <w:rFonts w:ascii="Times New Roman" w:hAnsi="Times New Roman" w:cs="Times New Roman"/>
          <w:sz w:val="24"/>
          <w:szCs w:val="24"/>
        </w:rPr>
        <w:t>Dać trochę wytchnienia Panu Dyrektorowi Zarządu Dróg Powiatowych, który jak słyszycie zakończył wczoraj największą inwestycję naszej kadencji</w:t>
      </w:r>
      <w:r w:rsidR="00EF3FEC">
        <w:rPr>
          <w:rFonts w:ascii="Times New Roman" w:hAnsi="Times New Roman" w:cs="Times New Roman"/>
          <w:sz w:val="24"/>
          <w:szCs w:val="24"/>
        </w:rPr>
        <w:t>,</w:t>
      </w:r>
      <w:r w:rsidR="00AF5FA8">
        <w:rPr>
          <w:rFonts w:ascii="Times New Roman" w:hAnsi="Times New Roman" w:cs="Times New Roman"/>
          <w:sz w:val="24"/>
          <w:szCs w:val="24"/>
        </w:rPr>
        <w:t xml:space="preserve"> drogową, a jesz</w:t>
      </w:r>
      <w:r w:rsidR="00752B7D">
        <w:rPr>
          <w:rFonts w:ascii="Times New Roman" w:hAnsi="Times New Roman" w:cs="Times New Roman"/>
          <w:sz w:val="24"/>
          <w:szCs w:val="24"/>
        </w:rPr>
        <w:t xml:space="preserve">cze kilka, </w:t>
      </w:r>
      <w:r w:rsidR="00AF5FA8">
        <w:rPr>
          <w:rFonts w:ascii="Times New Roman" w:hAnsi="Times New Roman" w:cs="Times New Roman"/>
          <w:sz w:val="24"/>
          <w:szCs w:val="24"/>
        </w:rPr>
        <w:t>rzutem na taśmę</w:t>
      </w:r>
      <w:r w:rsidR="00752B7D">
        <w:rPr>
          <w:rFonts w:ascii="Times New Roman" w:hAnsi="Times New Roman" w:cs="Times New Roman"/>
          <w:sz w:val="24"/>
          <w:szCs w:val="24"/>
        </w:rPr>
        <w:t>,</w:t>
      </w:r>
      <w:r w:rsidR="00AF5FA8">
        <w:rPr>
          <w:rFonts w:ascii="Times New Roman" w:hAnsi="Times New Roman" w:cs="Times New Roman"/>
          <w:sz w:val="24"/>
          <w:szCs w:val="24"/>
        </w:rPr>
        <w:t xml:space="preserve"> musimy wykonać w tym roku. Poza tym niebawem kończy się Jego umowa na czas określony. Wygrał konkurs. </w:t>
      </w:r>
      <w:r w:rsidR="00EF3FEC">
        <w:rPr>
          <w:rFonts w:ascii="Times New Roman" w:hAnsi="Times New Roman" w:cs="Times New Roman"/>
          <w:sz w:val="24"/>
          <w:szCs w:val="24"/>
        </w:rPr>
        <w:t xml:space="preserve">Został zatrudniony na </w:t>
      </w:r>
      <w:r w:rsidR="00AF5FA8">
        <w:rPr>
          <w:rFonts w:ascii="Times New Roman" w:hAnsi="Times New Roman" w:cs="Times New Roman"/>
          <w:sz w:val="24"/>
          <w:szCs w:val="24"/>
        </w:rPr>
        <w:t xml:space="preserve"> 6 miesięcy, na okres próbny. A w związku z tym, że słyszę i widzę, że opinia Zarządu jest pozytywna i Wysokiej Rady, również. To 7 listopada na posiedzeniu Zarządu będę proponował przedłużyć umowę współpracy z Panem Dyrektorem  Zarządu Dróg Powiatowych już na czas nieokreślony. </w:t>
      </w:r>
      <w:r w:rsidR="00EF3FEC">
        <w:rPr>
          <w:rFonts w:ascii="Times New Roman" w:hAnsi="Times New Roman" w:cs="Times New Roman"/>
          <w:sz w:val="24"/>
          <w:szCs w:val="24"/>
        </w:rPr>
        <w:t xml:space="preserve">Ale gdybyście mieli wątpliwości to proszę o polemikę i ewentualnie Pan Dyrektor uzupełni moje wypowiedzi. Interpelacja Pana Radnego Tomasza </w:t>
      </w:r>
      <w:proofErr w:type="spellStart"/>
      <w:r w:rsidR="00EF3FEC">
        <w:rPr>
          <w:rFonts w:ascii="Times New Roman" w:hAnsi="Times New Roman" w:cs="Times New Roman"/>
          <w:sz w:val="24"/>
          <w:szCs w:val="24"/>
        </w:rPr>
        <w:t>Rozenbajgiera</w:t>
      </w:r>
      <w:proofErr w:type="spellEnd"/>
      <w:r w:rsidR="00EF3FEC">
        <w:rPr>
          <w:rFonts w:ascii="Times New Roman" w:hAnsi="Times New Roman" w:cs="Times New Roman"/>
          <w:sz w:val="24"/>
          <w:szCs w:val="24"/>
        </w:rPr>
        <w:t>. Odczytał i złożył na ręce Starosty petycję mieszkańców Rogowa. Dotyczy wniosku o remont drogi  1135 N. Jest to odcinek 3 kilometrowy miedzy Pomorsk</w:t>
      </w:r>
      <w:r w:rsidR="00752B7D">
        <w:rPr>
          <w:rFonts w:ascii="Times New Roman" w:hAnsi="Times New Roman" w:cs="Times New Roman"/>
          <w:sz w:val="24"/>
          <w:szCs w:val="24"/>
        </w:rPr>
        <w:t>ą</w:t>
      </w:r>
      <w:r w:rsidR="00EF3FEC">
        <w:rPr>
          <w:rFonts w:ascii="Times New Roman" w:hAnsi="Times New Roman" w:cs="Times New Roman"/>
          <w:sz w:val="24"/>
          <w:szCs w:val="24"/>
        </w:rPr>
        <w:t xml:space="preserve"> Wsią, a Rogowem. Bardzo intensywne ostatnio działania  w tym roku mieszkańców spowodowało dwukrotną wizytę moją i Dyrektora  w Rogowie. Mieliśmy spotkanie na placu zabaw ze społeczeństwem miejscowości Rogowo. Dwukrotnie tutaj gościłem delegację. I pokłosiem, jak widzicie jest  petycja i prośba. Widocznie jest taka potrzeba </w:t>
      </w:r>
      <w:r w:rsidR="00237221">
        <w:rPr>
          <w:rFonts w:ascii="Times New Roman" w:hAnsi="Times New Roman" w:cs="Times New Roman"/>
          <w:sz w:val="24"/>
          <w:szCs w:val="24"/>
        </w:rPr>
        <w:t xml:space="preserve">od lat. Rzeczywiście problem nabrzmiał. Widzimy bardzo sympatyczny, poważny rozwój tej wsi i odcinka między wsią Rogowo, a Pomorską Wsią. </w:t>
      </w:r>
      <w:r w:rsidR="008A24F2">
        <w:rPr>
          <w:rFonts w:ascii="Times New Roman" w:hAnsi="Times New Roman" w:cs="Times New Roman"/>
          <w:sz w:val="24"/>
          <w:szCs w:val="24"/>
        </w:rPr>
        <w:t>Powstają nowe budynki. Wpro</w:t>
      </w:r>
      <w:r w:rsidR="00B168EC">
        <w:rPr>
          <w:rFonts w:ascii="Times New Roman" w:hAnsi="Times New Roman" w:cs="Times New Roman"/>
          <w:sz w:val="24"/>
          <w:szCs w:val="24"/>
        </w:rPr>
        <w:t>wadzają się nowe rodziny. Rodzą</w:t>
      </w:r>
      <w:r w:rsidR="008A24F2">
        <w:rPr>
          <w:rFonts w:ascii="Times New Roman" w:hAnsi="Times New Roman" w:cs="Times New Roman"/>
          <w:sz w:val="24"/>
          <w:szCs w:val="24"/>
        </w:rPr>
        <w:t xml:space="preserve"> się dzieci. Problem, jak słyszycie dojazdu do szkół, do przedszkoli. Więc chcielibyśmy się pokłonić nad tym zagadnieniem. I będę prosił</w:t>
      </w:r>
      <w:r w:rsidR="0052526E">
        <w:rPr>
          <w:rFonts w:ascii="Times New Roman" w:hAnsi="Times New Roman" w:cs="Times New Roman"/>
          <w:sz w:val="24"/>
          <w:szCs w:val="24"/>
        </w:rPr>
        <w:t>,</w:t>
      </w:r>
      <w:r w:rsidR="008A24F2">
        <w:rPr>
          <w:rFonts w:ascii="Times New Roman" w:hAnsi="Times New Roman" w:cs="Times New Roman"/>
          <w:sz w:val="24"/>
          <w:szCs w:val="24"/>
        </w:rPr>
        <w:t xml:space="preserve"> i Zarząd</w:t>
      </w:r>
      <w:r w:rsidR="0052526E">
        <w:rPr>
          <w:rFonts w:ascii="Times New Roman" w:hAnsi="Times New Roman" w:cs="Times New Roman"/>
          <w:sz w:val="24"/>
          <w:szCs w:val="24"/>
        </w:rPr>
        <w:t>,</w:t>
      </w:r>
      <w:r w:rsidR="008A24F2">
        <w:rPr>
          <w:rFonts w:ascii="Times New Roman" w:hAnsi="Times New Roman" w:cs="Times New Roman"/>
          <w:sz w:val="24"/>
          <w:szCs w:val="24"/>
        </w:rPr>
        <w:t xml:space="preserve"> i Radę, aby otwarcie wyjść na tego typu </w:t>
      </w:r>
      <w:r w:rsidR="0052526E">
        <w:rPr>
          <w:rFonts w:ascii="Times New Roman" w:hAnsi="Times New Roman" w:cs="Times New Roman"/>
          <w:sz w:val="24"/>
          <w:szCs w:val="24"/>
        </w:rPr>
        <w:t>postulaty. Bo będzie tych postulatów bardzo dużo w tym rok</w:t>
      </w:r>
      <w:r w:rsidR="00B168EC">
        <w:rPr>
          <w:rFonts w:ascii="Times New Roman" w:hAnsi="Times New Roman" w:cs="Times New Roman"/>
          <w:sz w:val="24"/>
          <w:szCs w:val="24"/>
        </w:rPr>
        <w:t>u wyborczym 2018.</w:t>
      </w:r>
      <w:r w:rsidR="0052526E">
        <w:rPr>
          <w:rFonts w:ascii="Times New Roman" w:hAnsi="Times New Roman" w:cs="Times New Roman"/>
          <w:sz w:val="24"/>
          <w:szCs w:val="24"/>
        </w:rPr>
        <w:t xml:space="preserve"> I żebyśmy myśleli </w:t>
      </w:r>
      <w:r w:rsidR="00B168EC">
        <w:rPr>
          <w:rFonts w:ascii="Times New Roman" w:hAnsi="Times New Roman" w:cs="Times New Roman"/>
          <w:sz w:val="24"/>
          <w:szCs w:val="24"/>
        </w:rPr>
        <w:t xml:space="preserve">                   </w:t>
      </w:r>
      <w:r w:rsidR="0052526E">
        <w:rPr>
          <w:rFonts w:ascii="Times New Roman" w:hAnsi="Times New Roman" w:cs="Times New Roman"/>
          <w:sz w:val="24"/>
          <w:szCs w:val="24"/>
        </w:rPr>
        <w:t>w perspektywie nie roku 2018, że coś się kończy. Wyobraźmy sobie, że będz</w:t>
      </w:r>
      <w:r w:rsidR="00B168EC">
        <w:rPr>
          <w:rFonts w:ascii="Times New Roman" w:hAnsi="Times New Roman" w:cs="Times New Roman"/>
          <w:sz w:val="24"/>
          <w:szCs w:val="24"/>
        </w:rPr>
        <w:t>iemy współpracowali jeszcze pięć</w:t>
      </w:r>
      <w:r w:rsidR="0052526E">
        <w:rPr>
          <w:rFonts w:ascii="Times New Roman" w:hAnsi="Times New Roman" w:cs="Times New Roman"/>
          <w:sz w:val="24"/>
          <w:szCs w:val="24"/>
        </w:rPr>
        <w:t xml:space="preserve"> albo dziewięć lat w takiej prospektywnie. Chętniej przyjmujmy takie propozycje dokumentacji. Dokumentacji, aby w przyszłości rozwiązać jakiś problem. Bo dzisiaj nie spełniło by się marzenie Andrzeja Sidora i Henryki Dzikiej</w:t>
      </w:r>
      <w:r w:rsidR="00956D38">
        <w:rPr>
          <w:rFonts w:ascii="Times New Roman" w:hAnsi="Times New Roman" w:cs="Times New Roman"/>
          <w:sz w:val="24"/>
          <w:szCs w:val="24"/>
        </w:rPr>
        <w:t>,</w:t>
      </w:r>
      <w:r w:rsidR="0052526E">
        <w:rPr>
          <w:rFonts w:ascii="Times New Roman" w:hAnsi="Times New Roman" w:cs="Times New Roman"/>
          <w:sz w:val="24"/>
          <w:szCs w:val="24"/>
        </w:rPr>
        <w:t xml:space="preserve"> gdyby nie te działania, które podjęli już trzy lata temu</w:t>
      </w:r>
      <w:r w:rsidR="00956D38">
        <w:rPr>
          <w:rFonts w:ascii="Times New Roman" w:hAnsi="Times New Roman" w:cs="Times New Roman"/>
          <w:sz w:val="24"/>
          <w:szCs w:val="24"/>
        </w:rPr>
        <w:t xml:space="preserve">. Nie było to takie proste. Tutaj zagadnienie jest trochę prostsze. Te dokumentacje są nam potrzebne. Ja muszę mieć z Zarządem przynajmniej dwukrotną ilość dokumentacji w porównaniu do możliwości finansowych, projektowych           </w:t>
      </w:r>
      <w:r w:rsidR="00B168EC">
        <w:rPr>
          <w:rFonts w:ascii="Times New Roman" w:hAnsi="Times New Roman" w:cs="Times New Roman"/>
          <w:sz w:val="24"/>
          <w:szCs w:val="24"/>
        </w:rPr>
        <w:t xml:space="preserve">                                </w:t>
      </w:r>
      <w:r w:rsidR="00956D38">
        <w:rPr>
          <w:rFonts w:ascii="Times New Roman" w:hAnsi="Times New Roman" w:cs="Times New Roman"/>
          <w:sz w:val="24"/>
          <w:szCs w:val="24"/>
        </w:rPr>
        <w:t xml:space="preserve">      i programowych, wtedy mogę żonglować tymi dokumentacjami i przypisywać je do </w:t>
      </w:r>
      <w:r w:rsidR="00956D38">
        <w:rPr>
          <w:rFonts w:ascii="Times New Roman" w:hAnsi="Times New Roman" w:cs="Times New Roman"/>
          <w:sz w:val="24"/>
          <w:szCs w:val="24"/>
        </w:rPr>
        <w:lastRenderedPageBreak/>
        <w:t>odpowiednich możliwości   finansowania. Mieliśmy taki przykład świeży, powódź. Sytuacja taka, że Wojewoda może dofinansować, ale trzeba mieć dokumentację na ten mostek, który padł w Rychlikach</w:t>
      </w:r>
      <w:r w:rsidR="00C44BBD">
        <w:rPr>
          <w:rFonts w:ascii="Times New Roman" w:hAnsi="Times New Roman" w:cs="Times New Roman"/>
          <w:sz w:val="24"/>
          <w:szCs w:val="24"/>
        </w:rPr>
        <w:t>. Trzeba mieć dokumentację na te przepusty w Godkowie. A tutaj społeczeństwo oczekuje.., karetka, dojazd i trzeba szybko reagować. Więc</w:t>
      </w:r>
      <w:r w:rsidR="00314EB5">
        <w:rPr>
          <w:rFonts w:ascii="Times New Roman" w:hAnsi="Times New Roman" w:cs="Times New Roman"/>
          <w:sz w:val="24"/>
          <w:szCs w:val="24"/>
        </w:rPr>
        <w:t xml:space="preserve"> </w:t>
      </w:r>
      <w:r w:rsidR="00C44BBD">
        <w:rPr>
          <w:rFonts w:ascii="Times New Roman" w:hAnsi="Times New Roman" w:cs="Times New Roman"/>
          <w:sz w:val="24"/>
          <w:szCs w:val="24"/>
        </w:rPr>
        <w:t>zróbmy dokumentację</w:t>
      </w:r>
      <w:r w:rsidR="00314EB5">
        <w:rPr>
          <w:rFonts w:ascii="Times New Roman" w:hAnsi="Times New Roman" w:cs="Times New Roman"/>
          <w:sz w:val="24"/>
          <w:szCs w:val="24"/>
        </w:rPr>
        <w:t>…</w:t>
      </w:r>
      <w:r w:rsidR="00C44BBD">
        <w:rPr>
          <w:rFonts w:ascii="Times New Roman" w:hAnsi="Times New Roman" w:cs="Times New Roman"/>
          <w:sz w:val="24"/>
          <w:szCs w:val="24"/>
        </w:rPr>
        <w:t xml:space="preserve"> pół roku na most. Później przetarg, znowu pół roku. Słyszycie jakie przeboje są z przetargami. Więc po roku </w:t>
      </w:r>
      <w:r w:rsidR="00924EC4">
        <w:rPr>
          <w:rFonts w:ascii="Times New Roman" w:hAnsi="Times New Roman" w:cs="Times New Roman"/>
          <w:sz w:val="24"/>
          <w:szCs w:val="24"/>
        </w:rPr>
        <w:t xml:space="preserve">ewentualnie </w:t>
      </w:r>
      <w:r w:rsidR="00C44BBD">
        <w:rPr>
          <w:rFonts w:ascii="Times New Roman" w:hAnsi="Times New Roman" w:cs="Times New Roman"/>
          <w:sz w:val="24"/>
          <w:szCs w:val="24"/>
        </w:rPr>
        <w:t xml:space="preserve">byśmy wykonywali </w:t>
      </w:r>
      <w:r w:rsidR="00924EC4">
        <w:rPr>
          <w:rFonts w:ascii="Times New Roman" w:hAnsi="Times New Roman" w:cs="Times New Roman"/>
          <w:sz w:val="24"/>
          <w:szCs w:val="24"/>
        </w:rPr>
        <w:t xml:space="preserve">remont takiego mostku w </w:t>
      </w:r>
      <w:r w:rsidR="004A4195">
        <w:rPr>
          <w:rFonts w:ascii="Times New Roman" w:hAnsi="Times New Roman" w:cs="Times New Roman"/>
          <w:sz w:val="24"/>
          <w:szCs w:val="24"/>
        </w:rPr>
        <w:t>miejscowości</w:t>
      </w:r>
      <w:r w:rsidR="00924EC4">
        <w:rPr>
          <w:rFonts w:ascii="Times New Roman" w:hAnsi="Times New Roman" w:cs="Times New Roman"/>
          <w:sz w:val="24"/>
          <w:szCs w:val="24"/>
        </w:rPr>
        <w:t xml:space="preserve"> Rychliki</w:t>
      </w:r>
      <w:r w:rsidR="00314EB5">
        <w:rPr>
          <w:rFonts w:ascii="Times New Roman" w:hAnsi="Times New Roman" w:cs="Times New Roman"/>
          <w:sz w:val="24"/>
          <w:szCs w:val="24"/>
        </w:rPr>
        <w:t>.</w:t>
      </w:r>
      <w:r w:rsidR="004A4195">
        <w:rPr>
          <w:rFonts w:ascii="Times New Roman" w:hAnsi="Times New Roman" w:cs="Times New Roman"/>
          <w:sz w:val="24"/>
          <w:szCs w:val="24"/>
        </w:rPr>
        <w:t xml:space="preserve"> </w:t>
      </w:r>
      <w:r w:rsidR="00314EB5">
        <w:rPr>
          <w:rFonts w:ascii="Times New Roman" w:hAnsi="Times New Roman" w:cs="Times New Roman"/>
          <w:sz w:val="24"/>
          <w:szCs w:val="24"/>
        </w:rPr>
        <w:t xml:space="preserve">Gdzie </w:t>
      </w:r>
      <w:r w:rsidR="004A4195">
        <w:rPr>
          <w:rFonts w:ascii="Times New Roman" w:hAnsi="Times New Roman" w:cs="Times New Roman"/>
          <w:sz w:val="24"/>
          <w:szCs w:val="24"/>
        </w:rPr>
        <w:t xml:space="preserve">Wójt dzwoni do mnie i oczekuje rekompensaty, bo dzieci dowozi 10 kilometrów dłużej w tej chwili i ponosi większe koszty. Poza tym degradują Mu się drogi gminne, bo droga powiatowa jest zamknięta itd. Dlatego z tych środków, o których czytałem około 800 tysięcy złotych wyjęliśmy 140 i </w:t>
      </w:r>
      <w:r w:rsidR="00314EB5">
        <w:rPr>
          <w:rFonts w:ascii="Times New Roman" w:hAnsi="Times New Roman" w:cs="Times New Roman"/>
          <w:sz w:val="24"/>
          <w:szCs w:val="24"/>
        </w:rPr>
        <w:t xml:space="preserve">zrealizowaliśmy te zagadnienia remontowe </w:t>
      </w:r>
      <w:r w:rsidR="004A4195">
        <w:rPr>
          <w:rFonts w:ascii="Times New Roman" w:hAnsi="Times New Roman" w:cs="Times New Roman"/>
          <w:sz w:val="24"/>
          <w:szCs w:val="24"/>
        </w:rPr>
        <w:t xml:space="preserve"> </w:t>
      </w:r>
      <w:r w:rsidR="00314EB5">
        <w:rPr>
          <w:rFonts w:ascii="Times New Roman" w:hAnsi="Times New Roman" w:cs="Times New Roman"/>
          <w:sz w:val="24"/>
          <w:szCs w:val="24"/>
        </w:rPr>
        <w:t xml:space="preserve">w trybie nadzwyczajnym. Już można przejechać w Gminie Rychliki </w:t>
      </w:r>
      <w:r w:rsidR="00C44BBD">
        <w:rPr>
          <w:rFonts w:ascii="Times New Roman" w:hAnsi="Times New Roman" w:cs="Times New Roman"/>
          <w:sz w:val="24"/>
          <w:szCs w:val="24"/>
        </w:rPr>
        <w:t xml:space="preserve"> </w:t>
      </w:r>
      <w:r w:rsidR="00314EB5">
        <w:rPr>
          <w:rFonts w:ascii="Times New Roman" w:hAnsi="Times New Roman" w:cs="Times New Roman"/>
          <w:sz w:val="24"/>
          <w:szCs w:val="24"/>
        </w:rPr>
        <w:t>przez ten most, który został rozmyty, a niebawem będzie można przejechać w Gminie Godkowo</w:t>
      </w:r>
      <w:r w:rsidR="00F41109">
        <w:rPr>
          <w:rFonts w:ascii="Times New Roman" w:hAnsi="Times New Roman" w:cs="Times New Roman"/>
          <w:sz w:val="24"/>
          <w:szCs w:val="24"/>
        </w:rPr>
        <w:t xml:space="preserve">. Gdybyśmy mieli te dokumentacje na te mostki i przepusty, na te odcinki dróg, łatwiej byłby później reagować szybko. Tych programów do 2020 roku </w:t>
      </w:r>
      <w:r w:rsidR="00DD217B">
        <w:rPr>
          <w:rFonts w:ascii="Times New Roman" w:hAnsi="Times New Roman" w:cs="Times New Roman"/>
          <w:sz w:val="24"/>
          <w:szCs w:val="24"/>
        </w:rPr>
        <w:t xml:space="preserve">unijnych i rządowych, resortowych będzie jeszcze wiele. To ostatni rzut na taśmę, dlatego też będę  rekomendował pozytywnie do projektu budżetu na 2018, dokumentację na remont drogi </w:t>
      </w:r>
      <w:r w:rsidR="00314EB5">
        <w:rPr>
          <w:rFonts w:ascii="Times New Roman" w:hAnsi="Times New Roman" w:cs="Times New Roman"/>
          <w:sz w:val="24"/>
          <w:szCs w:val="24"/>
        </w:rPr>
        <w:t xml:space="preserve"> </w:t>
      </w:r>
      <w:r w:rsidR="00DD217B">
        <w:rPr>
          <w:rFonts w:ascii="Times New Roman" w:hAnsi="Times New Roman" w:cs="Times New Roman"/>
          <w:sz w:val="24"/>
          <w:szCs w:val="24"/>
        </w:rPr>
        <w:t>Rogowo – Pomorska Wieś. Także tutaj pozytywnie się odnoszę. Co z tego wyniknie, to Wysoka Rada zdecyduje.</w:t>
      </w:r>
    </w:p>
    <w:p w:rsidR="00DD217B" w:rsidRDefault="00DD217B" w:rsidP="00DF1E90">
      <w:pPr>
        <w:spacing w:line="360" w:lineRule="auto"/>
        <w:jc w:val="both"/>
        <w:rPr>
          <w:rFonts w:ascii="Times New Roman" w:hAnsi="Times New Roman" w:cs="Times New Roman"/>
          <w:sz w:val="24"/>
          <w:szCs w:val="24"/>
        </w:rPr>
      </w:pPr>
      <w:r>
        <w:rPr>
          <w:rFonts w:ascii="Times New Roman" w:hAnsi="Times New Roman" w:cs="Times New Roman"/>
          <w:sz w:val="24"/>
          <w:szCs w:val="24"/>
        </w:rPr>
        <w:t>Interpelacja numer dwa, chyba że Pan Tomasz ma jeszcze jakaś uwagę?”</w:t>
      </w:r>
    </w:p>
    <w:p w:rsidR="00DD217B" w:rsidRDefault="00DD217B" w:rsidP="00DF1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Pan Tomasz Rozenbajgier – „Nie”.  </w:t>
      </w:r>
    </w:p>
    <w:p w:rsidR="00483B82" w:rsidRDefault="00DD217B" w:rsidP="00DF1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 Starosta – „ Pan Andrzej Sidor złożył interpelację dotyczącą połatania drogi. </w:t>
      </w:r>
      <w:r w:rsidR="00DF5683">
        <w:rPr>
          <w:rFonts w:ascii="Times New Roman" w:hAnsi="Times New Roman" w:cs="Times New Roman"/>
          <w:sz w:val="24"/>
          <w:szCs w:val="24"/>
        </w:rPr>
        <w:t xml:space="preserve">Ja </w:t>
      </w:r>
      <w:r>
        <w:rPr>
          <w:rFonts w:ascii="Times New Roman" w:hAnsi="Times New Roman" w:cs="Times New Roman"/>
          <w:sz w:val="24"/>
          <w:szCs w:val="24"/>
        </w:rPr>
        <w:t xml:space="preserve">jechałem tą drogą  z Dyrektorem Zarządu Dróg Powiatowych. Nikt chyba z Was tą drogą nie jechał. Jest ona trzeciorzędna albo pięciorzędna </w:t>
      </w:r>
      <w:r w:rsidR="00314EB5">
        <w:rPr>
          <w:rFonts w:ascii="Times New Roman" w:hAnsi="Times New Roman" w:cs="Times New Roman"/>
          <w:sz w:val="24"/>
          <w:szCs w:val="24"/>
        </w:rPr>
        <w:t xml:space="preserve"> </w:t>
      </w:r>
      <w:r w:rsidR="00DF5683">
        <w:rPr>
          <w:rFonts w:ascii="Times New Roman" w:hAnsi="Times New Roman" w:cs="Times New Roman"/>
          <w:sz w:val="24"/>
          <w:szCs w:val="24"/>
        </w:rPr>
        <w:t>Dobry- Dąbkowo – Łępno. W Godkowie zrobiliśmy pamiętacie Krykajny – Dobry. Kończymy Miłosną. Zrealizowaliśmy Podągi. Częściowo Skowrony. To Pani Henryka wie, że tam nakładki się pokazywały. Teraz Wójt, mnie bardzo ciśnie, na następną kadencję, aby remontować drogę 513 tj. Orneta – Lidzbark, ta główna wojewódzka i Osiek. O tym mówił. Nie mówił o tej drodze, o której Andrzej wspomina. Bo to jest tak jak mówię dla Nieg</w:t>
      </w:r>
      <w:r w:rsidR="00585890">
        <w:rPr>
          <w:rFonts w:ascii="Times New Roman" w:hAnsi="Times New Roman" w:cs="Times New Roman"/>
          <w:sz w:val="24"/>
          <w:szCs w:val="24"/>
        </w:rPr>
        <w:t>o trzeciorzędna, ale Andrzej też</w:t>
      </w:r>
      <w:r w:rsidR="00DF5683">
        <w:rPr>
          <w:rFonts w:ascii="Times New Roman" w:hAnsi="Times New Roman" w:cs="Times New Roman"/>
          <w:sz w:val="24"/>
          <w:szCs w:val="24"/>
        </w:rPr>
        <w:t xml:space="preserve"> nie żąda tutaj inwestycji, tylko bieżącego remontu. Mamy taki </w:t>
      </w:r>
      <w:proofErr w:type="spellStart"/>
      <w:r w:rsidR="00DF5683">
        <w:rPr>
          <w:rFonts w:ascii="Times New Roman" w:hAnsi="Times New Roman" w:cs="Times New Roman"/>
          <w:sz w:val="24"/>
          <w:szCs w:val="24"/>
        </w:rPr>
        <w:t>remonter</w:t>
      </w:r>
      <w:proofErr w:type="spellEnd"/>
      <w:r w:rsidR="00DF5683">
        <w:rPr>
          <w:rFonts w:ascii="Times New Roman" w:hAnsi="Times New Roman" w:cs="Times New Roman"/>
          <w:sz w:val="24"/>
          <w:szCs w:val="24"/>
        </w:rPr>
        <w:t>, nowoczesne urządzenie</w:t>
      </w:r>
      <w:r w:rsidR="00A35C41">
        <w:rPr>
          <w:rFonts w:ascii="Times New Roman" w:hAnsi="Times New Roman" w:cs="Times New Roman"/>
          <w:sz w:val="24"/>
          <w:szCs w:val="24"/>
        </w:rPr>
        <w:t>, które w wyższej technologii remontuje</w:t>
      </w:r>
      <w:r w:rsidR="00F77580">
        <w:rPr>
          <w:rFonts w:ascii="Times New Roman" w:hAnsi="Times New Roman" w:cs="Times New Roman"/>
          <w:sz w:val="24"/>
          <w:szCs w:val="24"/>
        </w:rPr>
        <w:t xml:space="preserve"> te nawierzchnie. I tutaj krótko mówiąc</w:t>
      </w:r>
      <w:r w:rsidR="00585890">
        <w:rPr>
          <w:rFonts w:ascii="Times New Roman" w:hAnsi="Times New Roman" w:cs="Times New Roman"/>
          <w:sz w:val="24"/>
          <w:szCs w:val="24"/>
        </w:rPr>
        <w:t>, zobowiązuję</w:t>
      </w:r>
      <w:r w:rsidR="00F77580">
        <w:rPr>
          <w:rFonts w:ascii="Times New Roman" w:hAnsi="Times New Roman" w:cs="Times New Roman"/>
          <w:sz w:val="24"/>
          <w:szCs w:val="24"/>
        </w:rPr>
        <w:t xml:space="preserve"> się Panie Andrzeju, że ruszymy do remontu</w:t>
      </w:r>
      <w:r w:rsidR="00041A97">
        <w:rPr>
          <w:rFonts w:ascii="Times New Roman" w:hAnsi="Times New Roman" w:cs="Times New Roman"/>
          <w:sz w:val="24"/>
          <w:szCs w:val="24"/>
        </w:rPr>
        <w:t xml:space="preserve"> tej drogi. Tak </w:t>
      </w:r>
      <w:r w:rsidR="00585890">
        <w:rPr>
          <w:rFonts w:ascii="Times New Roman" w:hAnsi="Times New Roman" w:cs="Times New Roman"/>
          <w:sz w:val="24"/>
          <w:szCs w:val="24"/>
        </w:rPr>
        <w:t xml:space="preserve">jak </w:t>
      </w:r>
      <w:r w:rsidR="00041A97">
        <w:rPr>
          <w:rFonts w:ascii="Times New Roman" w:hAnsi="Times New Roman" w:cs="Times New Roman"/>
          <w:sz w:val="24"/>
          <w:szCs w:val="24"/>
        </w:rPr>
        <w:t xml:space="preserve">remontujemy teraz Rogowo. Dwukrotnie </w:t>
      </w:r>
      <w:proofErr w:type="spellStart"/>
      <w:r w:rsidR="00041A97">
        <w:rPr>
          <w:rFonts w:ascii="Times New Roman" w:hAnsi="Times New Roman" w:cs="Times New Roman"/>
          <w:sz w:val="24"/>
          <w:szCs w:val="24"/>
        </w:rPr>
        <w:t>remonter</w:t>
      </w:r>
      <w:proofErr w:type="spellEnd"/>
      <w:r w:rsidR="00041A97">
        <w:rPr>
          <w:rFonts w:ascii="Times New Roman" w:hAnsi="Times New Roman" w:cs="Times New Roman"/>
          <w:sz w:val="24"/>
          <w:szCs w:val="24"/>
        </w:rPr>
        <w:t xml:space="preserve"> był na </w:t>
      </w:r>
      <w:r w:rsidR="00585890">
        <w:rPr>
          <w:rFonts w:ascii="Times New Roman" w:hAnsi="Times New Roman" w:cs="Times New Roman"/>
          <w:sz w:val="24"/>
          <w:szCs w:val="24"/>
        </w:rPr>
        <w:t>odcinku</w:t>
      </w:r>
      <w:r w:rsidR="00041A97">
        <w:rPr>
          <w:rFonts w:ascii="Times New Roman" w:hAnsi="Times New Roman" w:cs="Times New Roman"/>
          <w:sz w:val="24"/>
          <w:szCs w:val="24"/>
        </w:rPr>
        <w:t xml:space="preserve"> Rogowo – Pomorska Wieś. I stan techniczny jest o wiele lepszy. A to nie to, jak nowa nakładka, dywan. Także tutaj wobec Dąbkowa, zobowiązanie jest</w:t>
      </w:r>
      <w:r w:rsidR="00585890">
        <w:rPr>
          <w:rFonts w:ascii="Times New Roman" w:hAnsi="Times New Roman" w:cs="Times New Roman"/>
          <w:sz w:val="24"/>
          <w:szCs w:val="24"/>
        </w:rPr>
        <w:t>,</w:t>
      </w:r>
      <w:r w:rsidR="00041A97">
        <w:rPr>
          <w:rFonts w:ascii="Times New Roman" w:hAnsi="Times New Roman" w:cs="Times New Roman"/>
          <w:sz w:val="24"/>
          <w:szCs w:val="24"/>
        </w:rPr>
        <w:t xml:space="preserve"> szczególnie te 500 metrów</w:t>
      </w:r>
      <w:r w:rsidR="00636BCA">
        <w:rPr>
          <w:rFonts w:ascii="Times New Roman" w:hAnsi="Times New Roman" w:cs="Times New Roman"/>
          <w:sz w:val="24"/>
          <w:szCs w:val="24"/>
        </w:rPr>
        <w:t xml:space="preserve"> zrobić</w:t>
      </w:r>
      <w:r w:rsidR="00585890">
        <w:rPr>
          <w:rFonts w:ascii="Times New Roman" w:hAnsi="Times New Roman" w:cs="Times New Roman"/>
          <w:sz w:val="24"/>
          <w:szCs w:val="24"/>
        </w:rPr>
        <w:t>.</w:t>
      </w:r>
      <w:r w:rsidR="00041A97">
        <w:rPr>
          <w:rFonts w:ascii="Times New Roman" w:hAnsi="Times New Roman" w:cs="Times New Roman"/>
          <w:sz w:val="24"/>
          <w:szCs w:val="24"/>
        </w:rPr>
        <w:t xml:space="preserve"> </w:t>
      </w:r>
      <w:r w:rsidR="00585890">
        <w:rPr>
          <w:rFonts w:ascii="Times New Roman" w:hAnsi="Times New Roman" w:cs="Times New Roman"/>
          <w:sz w:val="24"/>
          <w:szCs w:val="24"/>
        </w:rPr>
        <w:t xml:space="preserve">Będziemy reagować, tak jak pogoda pozwoli. </w:t>
      </w:r>
      <w:r w:rsidR="00041A97">
        <w:rPr>
          <w:rFonts w:ascii="Times New Roman" w:hAnsi="Times New Roman" w:cs="Times New Roman"/>
          <w:sz w:val="24"/>
          <w:szCs w:val="24"/>
        </w:rPr>
        <w:t xml:space="preserve"> </w:t>
      </w:r>
      <w:r w:rsidR="00585890">
        <w:rPr>
          <w:rFonts w:ascii="Times New Roman" w:hAnsi="Times New Roman" w:cs="Times New Roman"/>
          <w:sz w:val="24"/>
          <w:szCs w:val="24"/>
        </w:rPr>
        <w:t>Co mamy powiedzieć Pani Halinie Chabowskiej</w:t>
      </w:r>
      <w:r w:rsidR="00483B82">
        <w:rPr>
          <w:rFonts w:ascii="Times New Roman" w:hAnsi="Times New Roman" w:cs="Times New Roman"/>
          <w:sz w:val="24"/>
          <w:szCs w:val="24"/>
        </w:rPr>
        <w:t xml:space="preserve">, </w:t>
      </w:r>
      <w:r w:rsidR="00483B82">
        <w:rPr>
          <w:rFonts w:ascii="Times New Roman" w:hAnsi="Times New Roman" w:cs="Times New Roman"/>
          <w:sz w:val="24"/>
          <w:szCs w:val="24"/>
        </w:rPr>
        <w:lastRenderedPageBreak/>
        <w:t>też</w:t>
      </w:r>
      <w:r w:rsidR="00585890">
        <w:rPr>
          <w:rFonts w:ascii="Times New Roman" w:hAnsi="Times New Roman" w:cs="Times New Roman"/>
          <w:sz w:val="24"/>
          <w:szCs w:val="24"/>
        </w:rPr>
        <w:t xml:space="preserve"> nie mogę odpowiedzieć. Pieniądze są. Jest firma, która czeka  w blokach startowych na te Markusy północne. I jeszcze wiem, że jakieś pieniądze dodatkowe się znajdą dla Pani Haliny. Ale nie możemy ruszyć. A szkoda tych pieniędzy wyrzucać w błoto, bo u Pani Haliny nie chodzi o nakładkę asfaltową, a destruktem asfaltowym lub żwirem wyższej jakości</w:t>
      </w:r>
      <w:r w:rsidR="00225B0B">
        <w:rPr>
          <w:rFonts w:ascii="Times New Roman" w:hAnsi="Times New Roman" w:cs="Times New Roman"/>
          <w:sz w:val="24"/>
          <w:szCs w:val="24"/>
        </w:rPr>
        <w:t xml:space="preserve">. Więc te pieniądze też nie przepadną. Gdybyśmy nie zdążyli, taka pogoda będzie do końca roku, rzucimy w </w:t>
      </w:r>
      <w:proofErr w:type="spellStart"/>
      <w:r w:rsidR="00225B0B">
        <w:rPr>
          <w:rFonts w:ascii="Times New Roman" w:hAnsi="Times New Roman" w:cs="Times New Roman"/>
          <w:sz w:val="24"/>
          <w:szCs w:val="24"/>
        </w:rPr>
        <w:t>niewygasy</w:t>
      </w:r>
      <w:proofErr w:type="spellEnd"/>
      <w:r w:rsidR="00225B0B">
        <w:rPr>
          <w:rFonts w:ascii="Times New Roman" w:hAnsi="Times New Roman" w:cs="Times New Roman"/>
          <w:sz w:val="24"/>
          <w:szCs w:val="24"/>
        </w:rPr>
        <w:t xml:space="preserve">  i ruszymy wiosną </w:t>
      </w:r>
      <w:r w:rsidR="00585890">
        <w:rPr>
          <w:rFonts w:ascii="Times New Roman" w:hAnsi="Times New Roman" w:cs="Times New Roman"/>
          <w:sz w:val="24"/>
          <w:szCs w:val="24"/>
        </w:rPr>
        <w:t xml:space="preserve"> </w:t>
      </w:r>
      <w:r w:rsidR="00225B0B">
        <w:rPr>
          <w:rFonts w:ascii="Times New Roman" w:hAnsi="Times New Roman" w:cs="Times New Roman"/>
          <w:sz w:val="24"/>
          <w:szCs w:val="24"/>
        </w:rPr>
        <w:t xml:space="preserve">do tego odcinka. Wiedząc, że musimy się trochę pomęczyć, ale będziemy nawiali Wysoką Radę, aby jednak tych pieniędzy w błoto nie wyrzucać. </w:t>
      </w:r>
      <w:r w:rsidR="00F77580">
        <w:rPr>
          <w:rFonts w:ascii="Times New Roman" w:hAnsi="Times New Roman" w:cs="Times New Roman"/>
          <w:sz w:val="24"/>
          <w:szCs w:val="24"/>
        </w:rPr>
        <w:t xml:space="preserve"> </w:t>
      </w:r>
      <w:r w:rsidR="00225B0B">
        <w:rPr>
          <w:rFonts w:ascii="Times New Roman" w:hAnsi="Times New Roman" w:cs="Times New Roman"/>
          <w:sz w:val="24"/>
          <w:szCs w:val="24"/>
        </w:rPr>
        <w:t xml:space="preserve">Troszkę poczekać, aż warunki pozwolą. </w:t>
      </w:r>
    </w:p>
    <w:p w:rsidR="00B168EC" w:rsidRDefault="00225B0B" w:rsidP="00483B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Druga część interpelacji Andrzeja Sidora, o tym też mówił Pan Popiołek. </w:t>
      </w:r>
      <w:r w:rsidR="00F77580">
        <w:rPr>
          <w:rFonts w:ascii="Times New Roman" w:hAnsi="Times New Roman" w:cs="Times New Roman"/>
          <w:sz w:val="24"/>
          <w:szCs w:val="24"/>
        </w:rPr>
        <w:t xml:space="preserve"> </w:t>
      </w:r>
      <w:r w:rsidR="008052A5">
        <w:rPr>
          <w:rFonts w:ascii="Times New Roman" w:hAnsi="Times New Roman" w:cs="Times New Roman"/>
          <w:sz w:val="24"/>
          <w:szCs w:val="24"/>
        </w:rPr>
        <w:t xml:space="preserve">Jest taki odcinek, rzeczywiście, Kwietnik – </w:t>
      </w:r>
      <w:proofErr w:type="spellStart"/>
      <w:r w:rsidR="008052A5">
        <w:rPr>
          <w:rFonts w:ascii="Times New Roman" w:hAnsi="Times New Roman" w:cs="Times New Roman"/>
          <w:sz w:val="24"/>
          <w:szCs w:val="24"/>
        </w:rPr>
        <w:t>Zastawno</w:t>
      </w:r>
      <w:proofErr w:type="spellEnd"/>
      <w:r w:rsidR="008052A5">
        <w:rPr>
          <w:rFonts w:ascii="Times New Roman" w:hAnsi="Times New Roman" w:cs="Times New Roman"/>
          <w:sz w:val="24"/>
          <w:szCs w:val="24"/>
        </w:rPr>
        <w:t xml:space="preserve">. I tutaj miejscowość Kwietnik i mieszkańcy Kwietnika mieli swoje pięć minut, </w:t>
      </w:r>
      <w:r w:rsidR="0075034D">
        <w:rPr>
          <w:rFonts w:ascii="Times New Roman" w:hAnsi="Times New Roman" w:cs="Times New Roman"/>
          <w:sz w:val="24"/>
          <w:szCs w:val="24"/>
        </w:rPr>
        <w:t>jak remontowaliśmy drogę 22 Berlin</w:t>
      </w:r>
      <w:bookmarkStart w:id="0" w:name="_GoBack"/>
      <w:bookmarkEnd w:id="0"/>
      <w:r w:rsidR="008052A5">
        <w:rPr>
          <w:rFonts w:ascii="Times New Roman" w:hAnsi="Times New Roman" w:cs="Times New Roman"/>
          <w:sz w:val="24"/>
          <w:szCs w:val="24"/>
        </w:rPr>
        <w:t>-Kaliningrad. Była duża inwestycja. I wtedy ciężarówki chciały jechać przez Kwietnik. To wtedy społeczeństwo, nie. Była taka, powiedzmy, manifestacja, pikieta. Jeździliśmy z Marianem Łukaszukiem  na spotkania do świetlicy wiejskiej. Absolutnie, bo nam dzieci pozabijają, domy się rozpadną. No to stop. I zobaczcie, jak pięć minut przejdzie, później się trudno doczekać kolejnych pięciu minut, aby wyremontować ten odcinek</w:t>
      </w:r>
      <w:r w:rsidR="00375DD3">
        <w:rPr>
          <w:rFonts w:ascii="Times New Roman" w:hAnsi="Times New Roman" w:cs="Times New Roman"/>
          <w:sz w:val="24"/>
          <w:szCs w:val="24"/>
        </w:rPr>
        <w:t xml:space="preserve"> czterech</w:t>
      </w:r>
      <w:r w:rsidR="008052A5">
        <w:rPr>
          <w:rFonts w:ascii="Times New Roman" w:hAnsi="Times New Roman" w:cs="Times New Roman"/>
          <w:sz w:val="24"/>
          <w:szCs w:val="24"/>
        </w:rPr>
        <w:t xml:space="preserve"> kilometrów, do pięciu nawet</w:t>
      </w:r>
      <w:r w:rsidR="00375DD3">
        <w:rPr>
          <w:rFonts w:ascii="Times New Roman" w:hAnsi="Times New Roman" w:cs="Times New Roman"/>
          <w:sz w:val="24"/>
          <w:szCs w:val="24"/>
        </w:rPr>
        <w:t>,</w:t>
      </w:r>
      <w:r w:rsidR="008052A5">
        <w:rPr>
          <w:rFonts w:ascii="Times New Roman" w:hAnsi="Times New Roman" w:cs="Times New Roman"/>
          <w:sz w:val="24"/>
          <w:szCs w:val="24"/>
        </w:rPr>
        <w:t xml:space="preserve"> </w:t>
      </w:r>
      <w:proofErr w:type="spellStart"/>
      <w:r w:rsidR="008052A5">
        <w:rPr>
          <w:rFonts w:ascii="Times New Roman" w:hAnsi="Times New Roman" w:cs="Times New Roman"/>
          <w:sz w:val="24"/>
          <w:szCs w:val="24"/>
        </w:rPr>
        <w:t>Zastawno</w:t>
      </w:r>
      <w:proofErr w:type="spellEnd"/>
      <w:r w:rsidR="008052A5">
        <w:rPr>
          <w:rFonts w:ascii="Times New Roman" w:hAnsi="Times New Roman" w:cs="Times New Roman"/>
          <w:sz w:val="24"/>
          <w:szCs w:val="24"/>
        </w:rPr>
        <w:t xml:space="preserve"> – Kwietnik.</w:t>
      </w:r>
      <w:r w:rsidR="00375DD3">
        <w:rPr>
          <w:rFonts w:ascii="Times New Roman" w:hAnsi="Times New Roman" w:cs="Times New Roman"/>
          <w:sz w:val="24"/>
          <w:szCs w:val="24"/>
        </w:rPr>
        <w:t xml:space="preserve"> W Kwietniku samym jest dywan położny asfaltowy, a jeżeli chodzi o ten odcinek, nie. Oczywiście jest tutaj wielkie parcie Pana Burmistrza Młynar</w:t>
      </w:r>
      <w:r w:rsidR="00D87C46">
        <w:rPr>
          <w:rFonts w:ascii="Times New Roman" w:hAnsi="Times New Roman" w:cs="Times New Roman"/>
          <w:sz w:val="24"/>
          <w:szCs w:val="24"/>
        </w:rPr>
        <w:t>. Słyszeliście o tym, że zdeklarował 45 tysięcy złotych Burmistrz Młynar na dokumentację</w:t>
      </w:r>
      <w:r w:rsidR="009773DA">
        <w:rPr>
          <w:rFonts w:ascii="Times New Roman" w:hAnsi="Times New Roman" w:cs="Times New Roman"/>
          <w:sz w:val="24"/>
          <w:szCs w:val="24"/>
        </w:rPr>
        <w:t xml:space="preserve">. I tutaj również jesteśmy otwarci jako Zarząd. Dobrze, jeżeli Pan deklaruje, Panie Burmistrzu 45 tysięcy złotych, to będzie kosztowało około 70 - 80 tysięcy, to wpiszemy w projekt budżetu 2018 dokumentacja drogi Kwietnik – </w:t>
      </w:r>
      <w:proofErr w:type="spellStart"/>
      <w:r w:rsidR="009773DA">
        <w:rPr>
          <w:rFonts w:ascii="Times New Roman" w:hAnsi="Times New Roman" w:cs="Times New Roman"/>
          <w:sz w:val="24"/>
          <w:szCs w:val="24"/>
        </w:rPr>
        <w:t>Zastawno</w:t>
      </w:r>
      <w:proofErr w:type="spellEnd"/>
      <w:r w:rsidR="009773DA">
        <w:rPr>
          <w:rFonts w:ascii="Times New Roman" w:hAnsi="Times New Roman" w:cs="Times New Roman"/>
          <w:sz w:val="24"/>
          <w:szCs w:val="24"/>
        </w:rPr>
        <w:t>. A później zobaczymy w jakich projektach, programach, może wiejskich uda się   zrealizować tą inwestycję, ale to już poważne wyzwania drogowe są. Panie Andrzeju uzupełnić? Pan Andrzej Sidor</w:t>
      </w:r>
      <w:r w:rsidR="00B168EC">
        <w:rPr>
          <w:rFonts w:ascii="Times New Roman" w:hAnsi="Times New Roman" w:cs="Times New Roman"/>
          <w:sz w:val="24"/>
          <w:szCs w:val="24"/>
        </w:rPr>
        <w:t xml:space="preserve"> – „Nie”. </w:t>
      </w:r>
    </w:p>
    <w:p w:rsidR="00483B82" w:rsidRDefault="009773DA" w:rsidP="00483B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Trzecia interpelacja Romana Koguta. No więc, nie ma o czym dyskutować. Widzimy tutaj te koryta wodne </w:t>
      </w:r>
      <w:r w:rsidR="00483B82">
        <w:rPr>
          <w:rFonts w:ascii="Times New Roman" w:hAnsi="Times New Roman" w:cs="Times New Roman"/>
          <w:sz w:val="24"/>
          <w:szCs w:val="24"/>
        </w:rPr>
        <w:t xml:space="preserve">na naszych drogach powiatowych. Trzeba koniecznie przed zimą zrobić ten przegląd jesienny poboczy. Spuścić tą wodę, aby ta woda nie spowodowała tych degradacji gdy temperatury spadną poniżej zera. Także tutaj polecenie wydaję w tej chwili w kierunku Pana Dyrektora </w:t>
      </w:r>
      <w:r>
        <w:rPr>
          <w:rFonts w:ascii="Times New Roman" w:hAnsi="Times New Roman" w:cs="Times New Roman"/>
          <w:sz w:val="24"/>
          <w:szCs w:val="24"/>
        </w:rPr>
        <w:t xml:space="preserve"> </w:t>
      </w:r>
      <w:r w:rsidR="00483B82">
        <w:rPr>
          <w:rFonts w:ascii="Times New Roman" w:hAnsi="Times New Roman" w:cs="Times New Roman"/>
          <w:sz w:val="24"/>
          <w:szCs w:val="24"/>
        </w:rPr>
        <w:t xml:space="preserve">Zarządu Dróg Powiatowych, aby takiego przeglądu dokonał. I proszę zgłaszajcie do nas, czy do Pana Dyrektora takie punkty zapalne, gdzie jest 30 cm wody, a może w tej chwili 20 cm wody. Są poważne kałuże, które nawet zagrażają zdrowiu i życiu wobec osób, które poruszają się   na tych drogach. Także wpisujemy to Panie Romanie do zadań Zarządu Dróg Powiatowych. </w:t>
      </w:r>
    </w:p>
    <w:p w:rsidR="00FD4A9C" w:rsidRDefault="00483B82" w:rsidP="00483B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Czwarta, najtrudniejsza interpelacja Pana Lecha Popiołka. </w:t>
      </w:r>
      <w:r w:rsidR="009773DA">
        <w:rPr>
          <w:rFonts w:ascii="Times New Roman" w:hAnsi="Times New Roman" w:cs="Times New Roman"/>
          <w:sz w:val="24"/>
          <w:szCs w:val="24"/>
        </w:rPr>
        <w:t xml:space="preserve"> </w:t>
      </w:r>
      <w:r w:rsidR="004A40F3">
        <w:rPr>
          <w:rFonts w:ascii="Times New Roman" w:hAnsi="Times New Roman" w:cs="Times New Roman"/>
          <w:sz w:val="24"/>
          <w:szCs w:val="24"/>
        </w:rPr>
        <w:t xml:space="preserve">Panie Leszku, </w:t>
      </w:r>
      <w:r w:rsidR="00174530">
        <w:rPr>
          <w:rFonts w:ascii="Times New Roman" w:hAnsi="Times New Roman" w:cs="Times New Roman"/>
          <w:sz w:val="24"/>
          <w:szCs w:val="24"/>
        </w:rPr>
        <w:t>rzeczywiście</w:t>
      </w:r>
      <w:r w:rsidR="004A40F3">
        <w:rPr>
          <w:rFonts w:ascii="Times New Roman" w:hAnsi="Times New Roman" w:cs="Times New Roman"/>
          <w:sz w:val="24"/>
          <w:szCs w:val="24"/>
        </w:rPr>
        <w:t xml:space="preserve"> musz</w:t>
      </w:r>
      <w:r w:rsidR="00174530">
        <w:rPr>
          <w:rFonts w:ascii="Times New Roman" w:hAnsi="Times New Roman" w:cs="Times New Roman"/>
          <w:sz w:val="24"/>
          <w:szCs w:val="24"/>
        </w:rPr>
        <w:t>ę</w:t>
      </w:r>
      <w:r w:rsidR="004A40F3">
        <w:rPr>
          <w:rFonts w:ascii="Times New Roman" w:hAnsi="Times New Roman" w:cs="Times New Roman"/>
          <w:sz w:val="24"/>
          <w:szCs w:val="24"/>
        </w:rPr>
        <w:t xml:space="preserve"> Panu powiedzieć, że drzewo ważniejsze jest od </w:t>
      </w:r>
      <w:r w:rsidR="00174530">
        <w:rPr>
          <w:rFonts w:ascii="Times New Roman" w:hAnsi="Times New Roman" w:cs="Times New Roman"/>
          <w:sz w:val="24"/>
          <w:szCs w:val="24"/>
        </w:rPr>
        <w:t xml:space="preserve">człowieka w Polsce. Tak. Bóbr jest ważniejszy od człowieka. Tak. Kormoran ważniejszy jest od człowieka. Tak. I trudno z tym walczyć, ręce </w:t>
      </w:r>
      <w:r w:rsidR="00B168EC">
        <w:rPr>
          <w:rFonts w:ascii="Times New Roman" w:hAnsi="Times New Roman" w:cs="Times New Roman"/>
          <w:sz w:val="24"/>
          <w:szCs w:val="24"/>
        </w:rPr>
        <w:t>opadają. To tak jakbym wyrywał</w:t>
      </w:r>
      <w:r w:rsidR="00174530">
        <w:rPr>
          <w:rFonts w:ascii="Times New Roman" w:hAnsi="Times New Roman" w:cs="Times New Roman"/>
          <w:sz w:val="24"/>
          <w:szCs w:val="24"/>
        </w:rPr>
        <w:t xml:space="preserve"> siwe włosy ze swojej głowy. To sytuacja jest dynamiczna. Tą gałąź obetniesz, to następna wykazuje jakieś zachwiania. Więc co ja mogę tutaj powiedzieć</w:t>
      </w:r>
      <w:r w:rsidR="005D677B">
        <w:rPr>
          <w:rFonts w:ascii="Times New Roman" w:hAnsi="Times New Roman" w:cs="Times New Roman"/>
          <w:sz w:val="24"/>
          <w:szCs w:val="24"/>
        </w:rPr>
        <w:t>, jako też niefachowiec drogowy. Też zlecimy</w:t>
      </w:r>
      <w:r w:rsidR="00174530">
        <w:rPr>
          <w:rFonts w:ascii="Times New Roman" w:hAnsi="Times New Roman" w:cs="Times New Roman"/>
          <w:sz w:val="24"/>
          <w:szCs w:val="24"/>
        </w:rPr>
        <w:t xml:space="preserve">  </w:t>
      </w:r>
      <w:r w:rsidR="005D677B">
        <w:rPr>
          <w:rFonts w:ascii="Times New Roman" w:hAnsi="Times New Roman" w:cs="Times New Roman"/>
          <w:sz w:val="24"/>
          <w:szCs w:val="24"/>
        </w:rPr>
        <w:t xml:space="preserve">i musimy zabezpieczyć środki finansowe  jesienią i wiosną </w:t>
      </w:r>
      <w:r w:rsidR="009773DA">
        <w:rPr>
          <w:rFonts w:ascii="Times New Roman" w:hAnsi="Times New Roman" w:cs="Times New Roman"/>
          <w:sz w:val="24"/>
          <w:szCs w:val="24"/>
        </w:rPr>
        <w:t xml:space="preserve"> </w:t>
      </w:r>
      <w:r w:rsidR="005D677B">
        <w:rPr>
          <w:rFonts w:ascii="Times New Roman" w:hAnsi="Times New Roman" w:cs="Times New Roman"/>
          <w:sz w:val="24"/>
          <w:szCs w:val="24"/>
        </w:rPr>
        <w:t xml:space="preserve">na przegląd sanitarny drzew wokół tych dróg powiatowych. Jak się tego przeglądu dokonuje, to Pan Doktor może powiedzieć. Gdyby tak stało tysiąc pacjentów  i musiałby jednego dnia przyjąć, to tak troszeczkę musiałaby z grubsza robić. I to na pewno będzie zrobione tak z grubsza. Nie będzie perfekcyjnie, bo to nie byłoby szybko, pieniędzy by zabrakło. I nie da się dokładnie. Więc bardzo trudne zadanie  Pan postawił przed nami. Jesteśmy ubezpieczeni. Te drogi są ubezpieczone, więc tutaj ewentualne odszkodowania mogą być wypłacane. Nie mniej, podobne polecenie będzie w imieniu Wysokiej Rady. Tych pieniędzy zabezpieczyliście w tym roku….., jeszcze tak nie było, jak z Panią Skarbnik  </w:t>
      </w:r>
      <w:r w:rsidR="009773DA">
        <w:rPr>
          <w:rFonts w:ascii="Times New Roman" w:hAnsi="Times New Roman" w:cs="Times New Roman"/>
          <w:sz w:val="24"/>
          <w:szCs w:val="24"/>
        </w:rPr>
        <w:t xml:space="preserve"> </w:t>
      </w:r>
      <w:r w:rsidR="005D677B">
        <w:rPr>
          <w:rFonts w:ascii="Times New Roman" w:hAnsi="Times New Roman" w:cs="Times New Roman"/>
          <w:sz w:val="24"/>
          <w:szCs w:val="24"/>
        </w:rPr>
        <w:t>rozmawiałem na Zarządzie. To za Jej kadencji i pracy</w:t>
      </w:r>
      <w:r w:rsidR="00086F11">
        <w:rPr>
          <w:rFonts w:ascii="Times New Roman" w:hAnsi="Times New Roman" w:cs="Times New Roman"/>
          <w:sz w:val="24"/>
          <w:szCs w:val="24"/>
        </w:rPr>
        <w:t>,</w:t>
      </w:r>
      <w:r w:rsidR="005D677B">
        <w:rPr>
          <w:rFonts w:ascii="Times New Roman" w:hAnsi="Times New Roman" w:cs="Times New Roman"/>
          <w:sz w:val="24"/>
          <w:szCs w:val="24"/>
        </w:rPr>
        <w:t xml:space="preserve"> tyle </w:t>
      </w:r>
      <w:r w:rsidR="00086F11">
        <w:rPr>
          <w:rFonts w:ascii="Times New Roman" w:hAnsi="Times New Roman" w:cs="Times New Roman"/>
          <w:sz w:val="24"/>
          <w:szCs w:val="24"/>
        </w:rPr>
        <w:t xml:space="preserve">środków finansowych </w:t>
      </w:r>
      <w:r w:rsidR="005D677B">
        <w:rPr>
          <w:rFonts w:ascii="Times New Roman" w:hAnsi="Times New Roman" w:cs="Times New Roman"/>
          <w:sz w:val="24"/>
          <w:szCs w:val="24"/>
        </w:rPr>
        <w:t xml:space="preserve"> </w:t>
      </w:r>
      <w:r w:rsidR="00086F11">
        <w:rPr>
          <w:rFonts w:ascii="Times New Roman" w:hAnsi="Times New Roman" w:cs="Times New Roman"/>
          <w:sz w:val="24"/>
          <w:szCs w:val="24"/>
        </w:rPr>
        <w:t>Zarząd  Dróg nigdy nie dostał</w:t>
      </w:r>
      <w:r w:rsidR="00D01803">
        <w:rPr>
          <w:rFonts w:ascii="Times New Roman" w:hAnsi="Times New Roman" w:cs="Times New Roman"/>
          <w:sz w:val="24"/>
          <w:szCs w:val="24"/>
        </w:rPr>
        <w:t xml:space="preserve">, nie dysponował taką kwotą. I w przyszłym roku myślę, że Zarząd Dróg Powiatowych może liczyć na taki budżet, poważny. Dlatego nastąpią takie przeglądy jesienne i wiosenne, które </w:t>
      </w:r>
      <w:r w:rsidR="00F9791F">
        <w:rPr>
          <w:rFonts w:ascii="Times New Roman" w:hAnsi="Times New Roman" w:cs="Times New Roman"/>
          <w:sz w:val="24"/>
          <w:szCs w:val="24"/>
        </w:rPr>
        <w:t>ograniczą,</w:t>
      </w:r>
      <w:r w:rsidR="00021D15">
        <w:rPr>
          <w:rFonts w:ascii="Times New Roman" w:hAnsi="Times New Roman" w:cs="Times New Roman"/>
          <w:sz w:val="24"/>
          <w:szCs w:val="24"/>
        </w:rPr>
        <w:t xml:space="preserve"> nie załatwią</w:t>
      </w:r>
      <w:r w:rsidR="00D01803">
        <w:rPr>
          <w:rFonts w:ascii="Times New Roman" w:hAnsi="Times New Roman" w:cs="Times New Roman"/>
          <w:sz w:val="24"/>
          <w:szCs w:val="24"/>
        </w:rPr>
        <w:t xml:space="preserve"> sprawę, ale tak jak Pan Leszek</w:t>
      </w:r>
      <w:r w:rsidR="00F9791F">
        <w:rPr>
          <w:rFonts w:ascii="Times New Roman" w:hAnsi="Times New Roman" w:cs="Times New Roman"/>
          <w:sz w:val="24"/>
          <w:szCs w:val="24"/>
        </w:rPr>
        <w:t xml:space="preserve"> mówi</w:t>
      </w:r>
      <w:r w:rsidR="00021D15">
        <w:rPr>
          <w:rFonts w:ascii="Times New Roman" w:hAnsi="Times New Roman" w:cs="Times New Roman"/>
          <w:sz w:val="24"/>
          <w:szCs w:val="24"/>
        </w:rPr>
        <w:t>,</w:t>
      </w:r>
      <w:r w:rsidR="00D01803">
        <w:rPr>
          <w:rFonts w:ascii="Times New Roman" w:hAnsi="Times New Roman" w:cs="Times New Roman"/>
          <w:sz w:val="24"/>
          <w:szCs w:val="24"/>
        </w:rPr>
        <w:t xml:space="preserve">  ograniczą to niebezpieczeństwo</w:t>
      </w:r>
      <w:r w:rsidR="00F9791F">
        <w:rPr>
          <w:rFonts w:ascii="Times New Roman" w:hAnsi="Times New Roman" w:cs="Times New Roman"/>
          <w:sz w:val="24"/>
          <w:szCs w:val="24"/>
        </w:rPr>
        <w:t>, o którym Pan mówił,</w:t>
      </w:r>
      <w:r w:rsidR="00021D15">
        <w:rPr>
          <w:rFonts w:ascii="Times New Roman" w:hAnsi="Times New Roman" w:cs="Times New Roman"/>
          <w:sz w:val="24"/>
          <w:szCs w:val="24"/>
        </w:rPr>
        <w:t xml:space="preserve"> gałęzi i drzew, które zagrażają</w:t>
      </w:r>
      <w:r w:rsidR="00F9791F">
        <w:rPr>
          <w:rFonts w:ascii="Times New Roman" w:hAnsi="Times New Roman" w:cs="Times New Roman"/>
          <w:sz w:val="24"/>
          <w:szCs w:val="24"/>
        </w:rPr>
        <w:t xml:space="preserve"> zdrowiu i życiu mieszkańców.  I wreszcie interpelacja Radnego również się skłania w kierunku Andrzeja Sidora. To jest Kwietnik – </w:t>
      </w:r>
      <w:proofErr w:type="spellStart"/>
      <w:r w:rsidR="00F9791F">
        <w:rPr>
          <w:rFonts w:ascii="Times New Roman" w:hAnsi="Times New Roman" w:cs="Times New Roman"/>
          <w:sz w:val="24"/>
          <w:szCs w:val="24"/>
        </w:rPr>
        <w:t>Zastawno</w:t>
      </w:r>
      <w:proofErr w:type="spellEnd"/>
      <w:r w:rsidR="00F9791F">
        <w:rPr>
          <w:rFonts w:ascii="Times New Roman" w:hAnsi="Times New Roman" w:cs="Times New Roman"/>
          <w:sz w:val="24"/>
          <w:szCs w:val="24"/>
        </w:rPr>
        <w:t>. Tak jak mówiłem, wprowadzimy</w:t>
      </w:r>
      <w:r w:rsidR="00086F11">
        <w:rPr>
          <w:rFonts w:ascii="Times New Roman" w:hAnsi="Times New Roman" w:cs="Times New Roman"/>
          <w:sz w:val="24"/>
          <w:szCs w:val="24"/>
        </w:rPr>
        <w:t xml:space="preserve">  </w:t>
      </w:r>
      <w:r w:rsidR="00F9791F">
        <w:rPr>
          <w:rFonts w:ascii="Times New Roman" w:hAnsi="Times New Roman" w:cs="Times New Roman"/>
          <w:sz w:val="24"/>
          <w:szCs w:val="24"/>
        </w:rPr>
        <w:t xml:space="preserve">do projektu budżetu dokumentację, bo jest taka potrzeba. Tym bardziej, że </w:t>
      </w:r>
      <w:r w:rsidR="00B168EC">
        <w:rPr>
          <w:rFonts w:ascii="Times New Roman" w:hAnsi="Times New Roman" w:cs="Times New Roman"/>
          <w:sz w:val="24"/>
          <w:szCs w:val="24"/>
        </w:rPr>
        <w:t>„</w:t>
      </w:r>
      <w:r w:rsidR="00F9791F">
        <w:rPr>
          <w:rFonts w:ascii="Times New Roman" w:hAnsi="Times New Roman" w:cs="Times New Roman"/>
          <w:sz w:val="24"/>
          <w:szCs w:val="24"/>
        </w:rPr>
        <w:t>zanęca</w:t>
      </w:r>
      <w:r w:rsidR="00B168EC">
        <w:rPr>
          <w:rFonts w:ascii="Times New Roman" w:hAnsi="Times New Roman" w:cs="Times New Roman"/>
          <w:sz w:val="24"/>
          <w:szCs w:val="24"/>
        </w:rPr>
        <w:t>”</w:t>
      </w:r>
      <w:r w:rsidR="00F9791F">
        <w:rPr>
          <w:rFonts w:ascii="Times New Roman" w:hAnsi="Times New Roman" w:cs="Times New Roman"/>
          <w:sz w:val="24"/>
          <w:szCs w:val="24"/>
        </w:rPr>
        <w:t xml:space="preserve"> Burmistrz Młynar i daje 45 tysięcy  na rok 2018. Panie Leszku, czy trzeba co</w:t>
      </w:r>
      <w:r w:rsidR="00CC7B9D">
        <w:rPr>
          <w:rFonts w:ascii="Times New Roman" w:hAnsi="Times New Roman" w:cs="Times New Roman"/>
          <w:sz w:val="24"/>
          <w:szCs w:val="24"/>
        </w:rPr>
        <w:t>ś</w:t>
      </w:r>
      <w:r w:rsidR="00F9791F">
        <w:rPr>
          <w:rFonts w:ascii="Times New Roman" w:hAnsi="Times New Roman" w:cs="Times New Roman"/>
          <w:sz w:val="24"/>
          <w:szCs w:val="24"/>
        </w:rPr>
        <w:t xml:space="preserve"> uzupełnić?</w:t>
      </w:r>
      <w:r w:rsidR="00CC7B9D">
        <w:rPr>
          <w:rFonts w:ascii="Times New Roman" w:hAnsi="Times New Roman" w:cs="Times New Roman"/>
          <w:sz w:val="24"/>
          <w:szCs w:val="24"/>
        </w:rPr>
        <w:t>”</w:t>
      </w:r>
    </w:p>
    <w:p w:rsidR="00CC7B9D" w:rsidRDefault="00CC7B9D" w:rsidP="00483B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Radny Pan Lech Popiołek – „Panie Starosto, ja bardzo dziękuję za zrozumienie tematu, bo powiem wprost, z głupotą trzeba walczyć. No niestety jest taka głupota, a jak będziemy się poddawać, to tak samo będziemy reprezentować tą głupotę. W przerwie rozmawialiśmy</w:t>
      </w:r>
      <w:r w:rsidR="005B095F">
        <w:rPr>
          <w:rFonts w:ascii="Times New Roman" w:hAnsi="Times New Roman" w:cs="Times New Roman"/>
          <w:sz w:val="24"/>
          <w:szCs w:val="24"/>
        </w:rPr>
        <w:t xml:space="preserve"> z Koleżanką. Nawet nie widział, że ten temat był podejmowany na poprzedniej sesji. Raczej</w:t>
      </w:r>
      <w:r>
        <w:rPr>
          <w:rFonts w:ascii="Times New Roman" w:hAnsi="Times New Roman" w:cs="Times New Roman"/>
          <w:sz w:val="24"/>
          <w:szCs w:val="24"/>
        </w:rPr>
        <w:t xml:space="preserve"> wszyscy</w:t>
      </w:r>
      <w:r w:rsidR="005B095F">
        <w:rPr>
          <w:rFonts w:ascii="Times New Roman" w:hAnsi="Times New Roman" w:cs="Times New Roman"/>
          <w:sz w:val="24"/>
          <w:szCs w:val="24"/>
        </w:rPr>
        <w:t xml:space="preserve"> Radni są tego zdania</w:t>
      </w:r>
      <w:r>
        <w:rPr>
          <w:rFonts w:ascii="Times New Roman" w:hAnsi="Times New Roman" w:cs="Times New Roman"/>
          <w:sz w:val="24"/>
          <w:szCs w:val="24"/>
        </w:rPr>
        <w:t>, że trzeba ten temat</w:t>
      </w:r>
      <w:r w:rsidR="005B095F">
        <w:rPr>
          <w:rFonts w:ascii="Times New Roman" w:hAnsi="Times New Roman" w:cs="Times New Roman"/>
          <w:sz w:val="24"/>
          <w:szCs w:val="24"/>
        </w:rPr>
        <w:t xml:space="preserve"> ciągnąć,</w:t>
      </w:r>
      <w:r>
        <w:rPr>
          <w:rFonts w:ascii="Times New Roman" w:hAnsi="Times New Roman" w:cs="Times New Roman"/>
          <w:sz w:val="24"/>
          <w:szCs w:val="24"/>
        </w:rPr>
        <w:t xml:space="preserve"> drążyć, aż w końcu ktoś zrozumie, że naprawdę  życie ludzkie jest ważniejsze </w:t>
      </w:r>
      <w:r w:rsidR="005B095F">
        <w:rPr>
          <w:rFonts w:ascii="Times New Roman" w:hAnsi="Times New Roman" w:cs="Times New Roman"/>
          <w:sz w:val="24"/>
          <w:szCs w:val="24"/>
        </w:rPr>
        <w:t>niż,</w:t>
      </w:r>
      <w:r>
        <w:rPr>
          <w:rFonts w:ascii="Times New Roman" w:hAnsi="Times New Roman" w:cs="Times New Roman"/>
          <w:sz w:val="24"/>
          <w:szCs w:val="24"/>
        </w:rPr>
        <w:t xml:space="preserve"> tak jak Pan powiedział</w:t>
      </w:r>
      <w:r w:rsidR="005B095F">
        <w:rPr>
          <w:rFonts w:ascii="Times New Roman" w:hAnsi="Times New Roman" w:cs="Times New Roman"/>
          <w:sz w:val="24"/>
          <w:szCs w:val="24"/>
        </w:rPr>
        <w:t xml:space="preserve"> drzewa i</w:t>
      </w:r>
      <w:r>
        <w:rPr>
          <w:rFonts w:ascii="Times New Roman" w:hAnsi="Times New Roman" w:cs="Times New Roman"/>
          <w:sz w:val="24"/>
          <w:szCs w:val="24"/>
        </w:rPr>
        <w:t xml:space="preserve"> te inne rzeczy. Posadźmy gdzieś tysiąc drzew. Ja nawet hektar pola swojego dam, </w:t>
      </w:r>
      <w:r w:rsidR="005B095F">
        <w:rPr>
          <w:rFonts w:ascii="Times New Roman" w:hAnsi="Times New Roman" w:cs="Times New Roman"/>
          <w:sz w:val="24"/>
          <w:szCs w:val="24"/>
        </w:rPr>
        <w:t>posadźmy</w:t>
      </w:r>
      <w:r>
        <w:rPr>
          <w:rFonts w:ascii="Times New Roman" w:hAnsi="Times New Roman" w:cs="Times New Roman"/>
          <w:sz w:val="24"/>
          <w:szCs w:val="24"/>
        </w:rPr>
        <w:t xml:space="preserve"> tysiąc </w:t>
      </w:r>
      <w:r w:rsidR="005B095F">
        <w:rPr>
          <w:rFonts w:ascii="Times New Roman" w:hAnsi="Times New Roman" w:cs="Times New Roman"/>
          <w:sz w:val="24"/>
          <w:szCs w:val="24"/>
        </w:rPr>
        <w:t>drzew</w:t>
      </w:r>
      <w:r>
        <w:rPr>
          <w:rFonts w:ascii="Times New Roman" w:hAnsi="Times New Roman" w:cs="Times New Roman"/>
          <w:sz w:val="24"/>
          <w:szCs w:val="24"/>
        </w:rPr>
        <w:t xml:space="preserve">, </w:t>
      </w:r>
      <w:r w:rsidR="00107577">
        <w:rPr>
          <w:rFonts w:ascii="Times New Roman" w:hAnsi="Times New Roman" w:cs="Times New Roman"/>
          <w:sz w:val="24"/>
          <w:szCs w:val="24"/>
        </w:rPr>
        <w:t xml:space="preserve">         </w:t>
      </w:r>
      <w:r>
        <w:rPr>
          <w:rFonts w:ascii="Times New Roman" w:hAnsi="Times New Roman" w:cs="Times New Roman"/>
          <w:sz w:val="24"/>
          <w:szCs w:val="24"/>
        </w:rPr>
        <w:t>a tam gdzie trzeba, to wytnijmy. Dziękuję”.</w:t>
      </w:r>
    </w:p>
    <w:p w:rsidR="00AF65A3" w:rsidRDefault="005B095F" w:rsidP="00483B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Starosta – „To jest trudne zagadnienie. Widzicie jak się dokonuje cięć sanitarnych przy drogach, czy na cmentarzach. Nawet Zarząd Dróg nie potrafi tego zrobić, bo nie ma </w:t>
      </w:r>
      <w:r>
        <w:rPr>
          <w:rFonts w:ascii="Times New Roman" w:hAnsi="Times New Roman" w:cs="Times New Roman"/>
          <w:sz w:val="24"/>
          <w:szCs w:val="24"/>
        </w:rPr>
        <w:lastRenderedPageBreak/>
        <w:t xml:space="preserve">sprzętu. Będziemy wynajmowali specjalistyczne firmy. To są ludzie, którzy mają </w:t>
      </w:r>
      <w:r w:rsidR="0087545C">
        <w:rPr>
          <w:rFonts w:ascii="Times New Roman" w:hAnsi="Times New Roman" w:cs="Times New Roman"/>
          <w:sz w:val="24"/>
          <w:szCs w:val="24"/>
        </w:rPr>
        <w:t>na w</w:t>
      </w:r>
      <w:r>
        <w:rPr>
          <w:rFonts w:ascii="Times New Roman" w:hAnsi="Times New Roman" w:cs="Times New Roman"/>
          <w:sz w:val="24"/>
          <w:szCs w:val="24"/>
        </w:rPr>
        <w:t>pół alpinistyczne przygotowanie, żeby zdjąć taką gałąź</w:t>
      </w:r>
      <w:r w:rsidR="0087545C">
        <w:rPr>
          <w:rFonts w:ascii="Times New Roman" w:hAnsi="Times New Roman" w:cs="Times New Roman"/>
          <w:sz w:val="24"/>
          <w:szCs w:val="24"/>
        </w:rPr>
        <w:t xml:space="preserve"> dwudziestometrową.</w:t>
      </w:r>
      <w:r>
        <w:rPr>
          <w:rFonts w:ascii="Times New Roman" w:hAnsi="Times New Roman" w:cs="Times New Roman"/>
          <w:sz w:val="24"/>
          <w:szCs w:val="24"/>
        </w:rPr>
        <w:t xml:space="preserve"> To nie jest takie proste. A to są pieniądze. Więc w jakiś ograniczony sposób będziemy firmom zewnętrznym zlecać odcinki, znów newralgiczne</w:t>
      </w:r>
      <w:r w:rsidR="007A3A66">
        <w:rPr>
          <w:rFonts w:ascii="Times New Roman" w:hAnsi="Times New Roman" w:cs="Times New Roman"/>
          <w:sz w:val="24"/>
          <w:szCs w:val="24"/>
        </w:rPr>
        <w:t xml:space="preserve">. Także prosimy o kontakt. Pomimo takiego przeglądu ten pracownik Zarządu Dróg Powiatowych nie  dojrzy tej gałęzi, którą Ty oglądasz </w:t>
      </w:r>
      <w:r w:rsidR="00AF65A3">
        <w:rPr>
          <w:rFonts w:ascii="Times New Roman" w:hAnsi="Times New Roman" w:cs="Times New Roman"/>
          <w:sz w:val="24"/>
          <w:szCs w:val="24"/>
        </w:rPr>
        <w:t>codziennie dwa razy. Także prosimy o tą informację. I może</w:t>
      </w:r>
      <w:r w:rsidR="00324F83">
        <w:rPr>
          <w:rFonts w:ascii="Times New Roman" w:hAnsi="Times New Roman" w:cs="Times New Roman"/>
          <w:sz w:val="24"/>
          <w:szCs w:val="24"/>
        </w:rPr>
        <w:t>cie</w:t>
      </w:r>
      <w:r w:rsidR="00AF65A3">
        <w:rPr>
          <w:rFonts w:ascii="Times New Roman" w:hAnsi="Times New Roman" w:cs="Times New Roman"/>
          <w:sz w:val="24"/>
          <w:szCs w:val="24"/>
        </w:rPr>
        <w:t xml:space="preserve"> nam bardzo w tym zakresie pomóc. Dziękuję”.</w:t>
      </w:r>
    </w:p>
    <w:p w:rsidR="00F60DC9" w:rsidRDefault="00324F83" w:rsidP="00483B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Radny Pan Andrzej Sidor – „ Jeszcze naszła mnie taka myśl w związku z tym, że są te ograniczenia w wycince. Czy my nie możemy może starać się w jakiś sposób </w:t>
      </w:r>
      <w:r w:rsidR="00A95E45">
        <w:rPr>
          <w:rFonts w:ascii="Times New Roman" w:hAnsi="Times New Roman" w:cs="Times New Roman"/>
          <w:sz w:val="24"/>
          <w:szCs w:val="24"/>
        </w:rPr>
        <w:t>wycinać te drzewa, starać się o pozwolenia. Jakiś sposób się zawsze znajdzie. Jak Pan Dyrektor wie, jak trzeba było zrobić chodnik w Dobrym, to sposób się znalazł na ścięcie drzewa. Nie będziemy mówili jaki, ale można. Tak samo rosną krzaki w rowie i też ich nie można ściąć, mimo tego, że tamują wodę, która  płynie tym rowem. Tak jest przy tej drodze, którą zrobiliśmy teraz</w:t>
      </w:r>
      <w:r w:rsidR="00C1304D">
        <w:rPr>
          <w:rFonts w:ascii="Times New Roman" w:hAnsi="Times New Roman" w:cs="Times New Roman"/>
          <w:sz w:val="24"/>
          <w:szCs w:val="24"/>
        </w:rPr>
        <w:t>, która została wczoraj oddana</w:t>
      </w:r>
      <w:r w:rsidR="00F60DC9">
        <w:rPr>
          <w:rFonts w:ascii="Times New Roman" w:hAnsi="Times New Roman" w:cs="Times New Roman"/>
          <w:sz w:val="24"/>
          <w:szCs w:val="24"/>
        </w:rPr>
        <w:t>. Zostały i nie można ściąć tego, nie wiadomo dlaczego, bo on jest już w ewidencji jako drzewo. Ten krzak, który ma 12 cm średnicy jest jako drzewo. Tylko dla czego on w tym rowie rośnie, to jest pytanie? Pytanie retoryczne, bo on nie powinien rosnąć.</w:t>
      </w:r>
      <w:r w:rsidR="00107577">
        <w:rPr>
          <w:rFonts w:ascii="Times New Roman" w:hAnsi="Times New Roman" w:cs="Times New Roman"/>
          <w:sz w:val="24"/>
          <w:szCs w:val="24"/>
        </w:rPr>
        <w:t xml:space="preserve">     </w:t>
      </w:r>
      <w:r w:rsidR="00F60DC9">
        <w:rPr>
          <w:rFonts w:ascii="Times New Roman" w:hAnsi="Times New Roman" w:cs="Times New Roman"/>
          <w:sz w:val="24"/>
          <w:szCs w:val="24"/>
        </w:rPr>
        <w:t xml:space="preserve"> I dlatego, skoro my dopuszczamy do takiego czegoś, gdzie coś rośnie gdzie nie powinno rosnąć, a później jest w ewidencji, to mamy problemy z usunięciem tego. Także na przyszłość nie dopuszczać, żeby takie rzeczy występowały. Dziękuję bardzo”.</w:t>
      </w:r>
    </w:p>
    <w:p w:rsidR="005B095F" w:rsidRDefault="00F60DC9" w:rsidP="00636BCA">
      <w:pPr>
        <w:spacing w:line="360" w:lineRule="auto"/>
        <w:jc w:val="both"/>
        <w:rPr>
          <w:rFonts w:ascii="Times New Roman" w:hAnsi="Times New Roman" w:cs="Times New Roman"/>
          <w:sz w:val="24"/>
          <w:szCs w:val="24"/>
        </w:rPr>
      </w:pPr>
      <w:r>
        <w:rPr>
          <w:rFonts w:ascii="Times New Roman" w:hAnsi="Times New Roman" w:cs="Times New Roman"/>
          <w:sz w:val="24"/>
          <w:szCs w:val="24"/>
        </w:rPr>
        <w:tab/>
        <w:t>Pan Przewodniczący Rady – „</w:t>
      </w:r>
      <w:r w:rsidR="007B168E">
        <w:rPr>
          <w:rFonts w:ascii="Times New Roman" w:hAnsi="Times New Roman" w:cs="Times New Roman"/>
          <w:sz w:val="24"/>
          <w:szCs w:val="24"/>
        </w:rPr>
        <w:t xml:space="preserve"> Szanowni Państwo usuwanie drzew</w:t>
      </w:r>
      <w:r>
        <w:rPr>
          <w:rFonts w:ascii="Times New Roman" w:hAnsi="Times New Roman" w:cs="Times New Roman"/>
          <w:sz w:val="24"/>
          <w:szCs w:val="24"/>
        </w:rPr>
        <w:t xml:space="preserve"> </w:t>
      </w:r>
      <w:r w:rsidR="007B168E">
        <w:rPr>
          <w:rFonts w:ascii="Times New Roman" w:hAnsi="Times New Roman" w:cs="Times New Roman"/>
          <w:sz w:val="24"/>
          <w:szCs w:val="24"/>
        </w:rPr>
        <w:t xml:space="preserve">z poboczy naszych dróg, a dokładnie rzecz biorąc możliwość otrzymania zgody na wycinkę, to droga przez mękę. </w:t>
      </w:r>
      <w:r w:rsidR="00B42042">
        <w:rPr>
          <w:rFonts w:ascii="Times New Roman" w:hAnsi="Times New Roman" w:cs="Times New Roman"/>
          <w:sz w:val="24"/>
          <w:szCs w:val="24"/>
        </w:rPr>
        <w:t xml:space="preserve">Ale powiem, że jeżeli się tej drogi nie podejmie….chce powiedzieć, że usuwanie drzew </w:t>
      </w:r>
      <w:r w:rsidR="00636BCA">
        <w:rPr>
          <w:rFonts w:ascii="Times New Roman" w:hAnsi="Times New Roman" w:cs="Times New Roman"/>
          <w:sz w:val="24"/>
          <w:szCs w:val="24"/>
        </w:rPr>
        <w:t xml:space="preserve">                 </w:t>
      </w:r>
      <w:r w:rsidR="00B42042">
        <w:rPr>
          <w:rFonts w:ascii="Times New Roman" w:hAnsi="Times New Roman" w:cs="Times New Roman"/>
          <w:sz w:val="24"/>
          <w:szCs w:val="24"/>
        </w:rPr>
        <w:t xml:space="preserve">i występowanie o zgodę na ich usuniecie to </w:t>
      </w:r>
      <w:r w:rsidR="00636BCA">
        <w:rPr>
          <w:rFonts w:ascii="Times New Roman" w:hAnsi="Times New Roman" w:cs="Times New Roman"/>
          <w:sz w:val="24"/>
          <w:szCs w:val="24"/>
        </w:rPr>
        <w:t xml:space="preserve"> ciężka droga</w:t>
      </w:r>
      <w:r w:rsidR="00B42042">
        <w:rPr>
          <w:rFonts w:ascii="Times New Roman" w:hAnsi="Times New Roman" w:cs="Times New Roman"/>
          <w:sz w:val="24"/>
          <w:szCs w:val="24"/>
        </w:rPr>
        <w:t>. Ja to doskonale wiem. Doświadczyłem tego u siebie, na swoim podwórku. Ale jeżeli się tej drogi nie zacznie i będzie się permanentnie dręczyć urząd, który jest do tego uprawniony, to się tego celu nie osiągnie. Trzeba iści metodą drobnych kroków i drzewko za drzewkiem</w:t>
      </w:r>
      <w:r w:rsidR="00CC7A44">
        <w:rPr>
          <w:rFonts w:ascii="Times New Roman" w:hAnsi="Times New Roman" w:cs="Times New Roman"/>
          <w:sz w:val="24"/>
          <w:szCs w:val="24"/>
        </w:rPr>
        <w:t>, wyrywać. Bo innego sposobu nie ma. Na to, że Konserwator Przyrody, RDOŚ</w:t>
      </w:r>
      <w:r w:rsidR="00B42042">
        <w:rPr>
          <w:rFonts w:ascii="Times New Roman" w:hAnsi="Times New Roman" w:cs="Times New Roman"/>
          <w:sz w:val="24"/>
          <w:szCs w:val="24"/>
        </w:rPr>
        <w:t xml:space="preserve">  </w:t>
      </w:r>
      <w:r w:rsidR="007B168E">
        <w:rPr>
          <w:rFonts w:ascii="Times New Roman" w:hAnsi="Times New Roman" w:cs="Times New Roman"/>
          <w:sz w:val="24"/>
          <w:szCs w:val="24"/>
        </w:rPr>
        <w:t xml:space="preserve"> </w:t>
      </w:r>
      <w:r w:rsidR="00CC7A44">
        <w:rPr>
          <w:rFonts w:ascii="Times New Roman" w:hAnsi="Times New Roman" w:cs="Times New Roman"/>
          <w:sz w:val="24"/>
          <w:szCs w:val="24"/>
        </w:rPr>
        <w:t xml:space="preserve">teraz to się tak zwie, wyrazi zgodę na </w:t>
      </w:r>
      <w:r w:rsidR="007B168E">
        <w:rPr>
          <w:rFonts w:ascii="Times New Roman" w:hAnsi="Times New Roman" w:cs="Times New Roman"/>
          <w:sz w:val="24"/>
          <w:szCs w:val="24"/>
        </w:rPr>
        <w:t xml:space="preserve"> </w:t>
      </w:r>
      <w:r w:rsidR="00CC7A44">
        <w:rPr>
          <w:rFonts w:ascii="Times New Roman" w:hAnsi="Times New Roman" w:cs="Times New Roman"/>
          <w:sz w:val="24"/>
          <w:szCs w:val="24"/>
        </w:rPr>
        <w:t>wycinkę 20 pod rząd drzew. Przy którejś z dróg, to nie liczmy. Takiej zgody nie będzie. Natomiast pojedyncze sztuki, trzeba  o nie zabiegać i drążyć temat. Prędzej czy później</w:t>
      </w:r>
      <w:r>
        <w:rPr>
          <w:rFonts w:ascii="Times New Roman" w:hAnsi="Times New Roman" w:cs="Times New Roman"/>
          <w:sz w:val="24"/>
          <w:szCs w:val="24"/>
        </w:rPr>
        <w:t xml:space="preserve"> </w:t>
      </w:r>
      <w:r w:rsidR="00CC7A44">
        <w:rPr>
          <w:rFonts w:ascii="Times New Roman" w:hAnsi="Times New Roman" w:cs="Times New Roman"/>
          <w:sz w:val="24"/>
          <w:szCs w:val="24"/>
        </w:rPr>
        <w:t>taką zgodę się otrzyma. Pan Dyrektor na pewno będzie o to zabiegał i my wszystkimi innymi sposobami</w:t>
      </w:r>
      <w:r w:rsidR="00636BCA">
        <w:rPr>
          <w:rFonts w:ascii="Times New Roman" w:hAnsi="Times New Roman" w:cs="Times New Roman"/>
          <w:sz w:val="24"/>
          <w:szCs w:val="24"/>
        </w:rPr>
        <w:t xml:space="preserve">, również”. </w:t>
      </w:r>
    </w:p>
    <w:p w:rsidR="00636BCA" w:rsidRDefault="00636BCA" w:rsidP="00636BCA">
      <w:pPr>
        <w:spacing w:line="360" w:lineRule="auto"/>
        <w:jc w:val="both"/>
        <w:rPr>
          <w:rFonts w:ascii="Times New Roman" w:hAnsi="Times New Roman" w:cs="Times New Roman"/>
          <w:sz w:val="24"/>
          <w:szCs w:val="24"/>
        </w:rPr>
      </w:pPr>
    </w:p>
    <w:p w:rsidR="00636BCA" w:rsidRPr="00FD4A9C" w:rsidRDefault="00636BCA" w:rsidP="00636BCA">
      <w:pPr>
        <w:spacing w:line="360" w:lineRule="auto"/>
        <w:jc w:val="both"/>
        <w:rPr>
          <w:rFonts w:ascii="Times New Roman" w:hAnsi="Times New Roman" w:cs="Times New Roman"/>
          <w:sz w:val="24"/>
          <w:szCs w:val="24"/>
        </w:rPr>
      </w:pPr>
    </w:p>
    <w:p w:rsidR="00CC7A44" w:rsidRPr="00F906B3" w:rsidRDefault="00CC7A44" w:rsidP="00CC7A4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Ad. pkt 13</w:t>
      </w:r>
      <w:r w:rsidRPr="00CC7A44">
        <w:rPr>
          <w:rFonts w:ascii="Times New Roman" w:hAnsi="Times New Roman" w:cs="Times New Roman"/>
          <w:sz w:val="24"/>
          <w:szCs w:val="24"/>
        </w:rPr>
        <w:t xml:space="preserve"> </w:t>
      </w:r>
      <w:r w:rsidRPr="00F906B3">
        <w:rPr>
          <w:rFonts w:ascii="Times New Roman" w:hAnsi="Times New Roman" w:cs="Times New Roman"/>
          <w:b/>
          <w:sz w:val="24"/>
          <w:szCs w:val="24"/>
        </w:rPr>
        <w:t>Sprawy różne</w:t>
      </w:r>
      <w:r w:rsidR="00F906B3">
        <w:rPr>
          <w:rFonts w:ascii="Times New Roman" w:hAnsi="Times New Roman" w:cs="Times New Roman"/>
          <w:b/>
          <w:sz w:val="24"/>
          <w:szCs w:val="24"/>
        </w:rPr>
        <w:t>.</w:t>
      </w:r>
    </w:p>
    <w:p w:rsidR="00CC7A44" w:rsidRPr="00F906B3" w:rsidRDefault="00CC7A44" w:rsidP="00CC7A4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Pan </w:t>
      </w:r>
      <w:r w:rsidR="00F906B3">
        <w:rPr>
          <w:rFonts w:ascii="Times New Roman" w:hAnsi="Times New Roman" w:cs="Times New Roman"/>
          <w:b/>
          <w:sz w:val="24"/>
          <w:szCs w:val="24"/>
        </w:rPr>
        <w:t>Przewodniczący</w:t>
      </w:r>
      <w:r>
        <w:rPr>
          <w:rFonts w:ascii="Times New Roman" w:hAnsi="Times New Roman" w:cs="Times New Roman"/>
          <w:b/>
          <w:sz w:val="24"/>
          <w:szCs w:val="24"/>
        </w:rPr>
        <w:t xml:space="preserve"> – </w:t>
      </w:r>
      <w:r w:rsidRPr="00F906B3">
        <w:rPr>
          <w:rFonts w:ascii="Times New Roman" w:hAnsi="Times New Roman" w:cs="Times New Roman"/>
          <w:sz w:val="24"/>
          <w:szCs w:val="24"/>
        </w:rPr>
        <w:t xml:space="preserve">„ </w:t>
      </w:r>
      <w:r w:rsidR="00F906B3" w:rsidRPr="00F906B3">
        <w:rPr>
          <w:rFonts w:ascii="Times New Roman" w:hAnsi="Times New Roman" w:cs="Times New Roman"/>
          <w:sz w:val="24"/>
          <w:szCs w:val="24"/>
        </w:rPr>
        <w:t>Chciałbym</w:t>
      </w:r>
      <w:r w:rsidR="00F906B3">
        <w:rPr>
          <w:rFonts w:ascii="Times New Roman" w:hAnsi="Times New Roman" w:cs="Times New Roman"/>
          <w:b/>
          <w:sz w:val="24"/>
          <w:szCs w:val="24"/>
        </w:rPr>
        <w:t xml:space="preserve"> </w:t>
      </w:r>
      <w:r w:rsidR="00F906B3" w:rsidRPr="00F906B3">
        <w:rPr>
          <w:rFonts w:ascii="Times New Roman" w:hAnsi="Times New Roman" w:cs="Times New Roman"/>
          <w:sz w:val="24"/>
          <w:szCs w:val="24"/>
        </w:rPr>
        <w:t>przypomnieć Paniom i Panom Radnym</w:t>
      </w:r>
      <w:r w:rsidR="00F906B3">
        <w:rPr>
          <w:rFonts w:ascii="Times New Roman" w:hAnsi="Times New Roman" w:cs="Times New Roman"/>
          <w:sz w:val="24"/>
          <w:szCs w:val="24"/>
        </w:rPr>
        <w:t>, że 15 listopada do Biura Rady wpłynie projekt budżetu powiatu na rok 2018. Z chwilą jego otrzymania będę Państwa mobilizował do tego, żebyście z nim się szczegółowo zapoznali. Najpierw Przewodniczący Komisji, przegadali i żebyśmy ten budżet na koniec roku uchwalili w pełni świadomości możliwości jego realizacji</w:t>
      </w:r>
      <w:r w:rsidR="00777E7B">
        <w:rPr>
          <w:rFonts w:ascii="Times New Roman" w:hAnsi="Times New Roman" w:cs="Times New Roman"/>
          <w:sz w:val="24"/>
          <w:szCs w:val="24"/>
        </w:rPr>
        <w:t>. I</w:t>
      </w:r>
      <w:r w:rsidR="00F906B3">
        <w:rPr>
          <w:rFonts w:ascii="Times New Roman" w:hAnsi="Times New Roman" w:cs="Times New Roman"/>
          <w:sz w:val="24"/>
          <w:szCs w:val="24"/>
        </w:rPr>
        <w:t xml:space="preserve"> wyznaczyli sobie sposób na te ostanie miesiące swojego urzędowania, żeby wykonać to na co nas stać, na co są pieniądze i co trzeba tak naprawdę zrobić, żeby zakończyć ten rok</w:t>
      </w:r>
      <w:r w:rsidR="00777E7B">
        <w:rPr>
          <w:rFonts w:ascii="Times New Roman" w:hAnsi="Times New Roman" w:cs="Times New Roman"/>
          <w:sz w:val="24"/>
          <w:szCs w:val="24"/>
        </w:rPr>
        <w:t>, tą</w:t>
      </w:r>
      <w:r w:rsidR="00F906B3">
        <w:rPr>
          <w:rFonts w:ascii="Times New Roman" w:hAnsi="Times New Roman" w:cs="Times New Roman"/>
          <w:sz w:val="24"/>
          <w:szCs w:val="24"/>
        </w:rPr>
        <w:t xml:space="preserve"> kadencję z podniesioną głową w każdym okręgu. Będziemy nad tym pracowali. I zachęcam Państwa, dopilnuje tego, żebyście Państwo brali wyjątkowo aktywnie udział. To tyle. Dziękuję”.  </w:t>
      </w:r>
    </w:p>
    <w:p w:rsidR="00D90850" w:rsidRDefault="00D90850" w:rsidP="00DF1E90">
      <w:pPr>
        <w:spacing w:line="360" w:lineRule="auto"/>
        <w:jc w:val="both"/>
        <w:rPr>
          <w:rFonts w:ascii="Times New Roman" w:hAnsi="Times New Roman" w:cs="Times New Roman"/>
          <w:sz w:val="24"/>
          <w:szCs w:val="24"/>
        </w:rPr>
      </w:pPr>
    </w:p>
    <w:p w:rsidR="00636BCA" w:rsidRPr="00636BCA" w:rsidRDefault="00636BCA" w:rsidP="00636BCA">
      <w:pPr>
        <w:rPr>
          <w:rFonts w:ascii="Times New Roman" w:hAnsi="Times New Roman" w:cs="Times New Roman"/>
          <w:b/>
          <w:sz w:val="24"/>
          <w:szCs w:val="24"/>
        </w:rPr>
      </w:pPr>
      <w:r>
        <w:rPr>
          <w:rFonts w:ascii="Times New Roman" w:hAnsi="Times New Roman" w:cs="Times New Roman"/>
          <w:b/>
          <w:sz w:val="24"/>
          <w:szCs w:val="24"/>
        </w:rPr>
        <w:t>Ad. pkt 14</w:t>
      </w:r>
    </w:p>
    <w:p w:rsidR="00636BCA" w:rsidRPr="00636BCA" w:rsidRDefault="00636BCA" w:rsidP="00636BCA">
      <w:pPr>
        <w:spacing w:after="120" w:line="360" w:lineRule="auto"/>
        <w:ind w:firstLine="708"/>
        <w:jc w:val="both"/>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Następnie w związku z wyczerpaniem porządku obrad XXV</w:t>
      </w:r>
      <w:r>
        <w:rPr>
          <w:rFonts w:ascii="Bookman Old Style" w:eastAsia="Times New Roman" w:hAnsi="Bookman Old Style" w:cs="Times New Roman"/>
          <w:lang w:eastAsia="pl-PL"/>
        </w:rPr>
        <w:t xml:space="preserve">II </w:t>
      </w:r>
      <w:r w:rsidRPr="00636BCA">
        <w:rPr>
          <w:rFonts w:ascii="Bookman Old Style" w:eastAsia="Times New Roman" w:hAnsi="Bookman Old Style" w:cs="Times New Roman"/>
          <w:lang w:eastAsia="pl-PL"/>
        </w:rPr>
        <w:t xml:space="preserve">Sesji Rady Powiatu w Elblągu </w:t>
      </w:r>
      <w:r w:rsidRPr="00636BCA">
        <w:rPr>
          <w:rFonts w:ascii="Bookman Old Style" w:eastAsia="Times New Roman" w:hAnsi="Bookman Old Style" w:cs="Times New Roman"/>
          <w:b/>
          <w:lang w:eastAsia="pl-PL"/>
        </w:rPr>
        <w:t>Przewodniczący</w:t>
      </w:r>
      <w:r w:rsidRPr="00636BCA">
        <w:rPr>
          <w:rFonts w:ascii="Bookman Old Style" w:eastAsia="Times New Roman" w:hAnsi="Bookman Old Style" w:cs="Times New Roman"/>
          <w:lang w:eastAsia="pl-PL"/>
        </w:rPr>
        <w:t xml:space="preserve"> </w:t>
      </w:r>
      <w:r w:rsidRPr="00636BCA">
        <w:rPr>
          <w:rFonts w:ascii="Bookman Old Style" w:eastAsia="Times New Roman" w:hAnsi="Bookman Old Style" w:cs="Times New Roman"/>
          <w:b/>
          <w:bCs/>
          <w:lang w:eastAsia="pl-PL"/>
        </w:rPr>
        <w:t xml:space="preserve">Rady Ryszard Zagalski </w:t>
      </w:r>
      <w:r w:rsidRPr="00636BCA">
        <w:rPr>
          <w:rFonts w:ascii="Bookman Old Style" w:eastAsia="Times New Roman" w:hAnsi="Bookman Old Style" w:cs="Times New Roman"/>
          <w:lang w:eastAsia="pl-PL"/>
        </w:rPr>
        <w:t>ogłosił jej zakończenie                     o godz.1</w:t>
      </w:r>
      <w:r>
        <w:rPr>
          <w:rFonts w:ascii="Bookman Old Style" w:eastAsia="Times New Roman" w:hAnsi="Bookman Old Style" w:cs="Times New Roman"/>
          <w:lang w:eastAsia="pl-PL"/>
        </w:rPr>
        <w:t>3.4</w:t>
      </w:r>
      <w:r w:rsidRPr="00636BCA">
        <w:rPr>
          <w:rFonts w:ascii="Bookman Old Style" w:eastAsia="Times New Roman" w:hAnsi="Bookman Old Style" w:cs="Times New Roman"/>
          <w:lang w:eastAsia="pl-PL"/>
        </w:rPr>
        <w:t>0.</w:t>
      </w:r>
    </w:p>
    <w:p w:rsidR="00636BCA" w:rsidRDefault="00636BCA" w:rsidP="00636BCA">
      <w:pPr>
        <w:spacing w:after="120" w:line="240" w:lineRule="auto"/>
        <w:jc w:val="center"/>
        <w:rPr>
          <w:rFonts w:ascii="Bookman Old Style" w:eastAsia="Times New Roman" w:hAnsi="Bookman Old Style" w:cs="Times New Roman"/>
          <w:i/>
          <w:lang w:eastAsia="pl-PL"/>
        </w:rPr>
      </w:pPr>
      <w:r w:rsidRPr="00636BCA">
        <w:rPr>
          <w:rFonts w:ascii="Bookman Old Style" w:eastAsia="Times New Roman" w:hAnsi="Bookman Old Style" w:cs="Times New Roman"/>
          <w:i/>
          <w:lang w:eastAsia="pl-PL"/>
        </w:rPr>
        <w:t>Nośnik z nagraniem obrad sesji, stanowi załącznik do niniejszego protokołu.</w:t>
      </w:r>
    </w:p>
    <w:p w:rsidR="00107577" w:rsidRPr="00636BCA" w:rsidRDefault="00107577" w:rsidP="00636BCA">
      <w:pPr>
        <w:spacing w:after="120" w:line="240" w:lineRule="auto"/>
        <w:jc w:val="center"/>
        <w:rPr>
          <w:rFonts w:ascii="Bookman Old Style" w:eastAsia="Times New Roman" w:hAnsi="Bookman Old Style" w:cs="Times New Roman"/>
          <w:i/>
          <w:lang w:eastAsia="pl-PL"/>
        </w:rPr>
      </w:pPr>
    </w:p>
    <w:p w:rsidR="00636BCA" w:rsidRPr="00636BCA" w:rsidRDefault="00636BCA" w:rsidP="00636BCA">
      <w:pPr>
        <w:spacing w:after="120" w:line="240" w:lineRule="auto"/>
        <w:rPr>
          <w:rFonts w:ascii="Bookman Old Style" w:eastAsia="Times New Roman" w:hAnsi="Bookman Old Style" w:cs="Times New Roman"/>
          <w:lang w:eastAsia="pl-PL"/>
        </w:rPr>
      </w:pPr>
    </w:p>
    <w:p w:rsidR="00636BCA" w:rsidRPr="00636BCA" w:rsidRDefault="00636BCA" w:rsidP="00636BCA">
      <w:pPr>
        <w:spacing w:after="120" w:line="240" w:lineRule="auto"/>
        <w:ind w:firstLine="708"/>
        <w:jc w:val="right"/>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Przewodniczący Rady Powiatu        </w:t>
      </w:r>
    </w:p>
    <w:p w:rsidR="00636BCA" w:rsidRPr="00636BCA" w:rsidRDefault="00636BCA" w:rsidP="00636BCA">
      <w:pPr>
        <w:spacing w:after="120" w:line="240" w:lineRule="auto"/>
        <w:ind w:firstLine="708"/>
        <w:jc w:val="right"/>
        <w:rPr>
          <w:rFonts w:ascii="Bookman Old Style" w:eastAsia="Times New Roman" w:hAnsi="Bookman Old Style" w:cs="Times New Roman"/>
          <w:lang w:eastAsia="pl-PL"/>
        </w:rPr>
      </w:pPr>
    </w:p>
    <w:p w:rsidR="00636BCA" w:rsidRPr="00636BCA" w:rsidRDefault="00636BCA" w:rsidP="00636BCA">
      <w:pPr>
        <w:spacing w:after="120" w:line="240" w:lineRule="auto"/>
        <w:rPr>
          <w:rFonts w:ascii="Bookman Old Style" w:eastAsia="Times New Roman" w:hAnsi="Bookman Old Style" w:cs="Times New Roman"/>
          <w:lang w:eastAsia="pl-PL"/>
        </w:rPr>
      </w:pPr>
      <w:r w:rsidRPr="00636BCA">
        <w:rPr>
          <w:rFonts w:ascii="Bookman Old Style" w:eastAsia="Times New Roman" w:hAnsi="Bookman Old Style" w:cs="Times New Roman"/>
          <w:lang w:eastAsia="pl-PL"/>
        </w:rPr>
        <w:t xml:space="preserve">                                                                                         Ryszard Zagalski</w:t>
      </w:r>
    </w:p>
    <w:p w:rsidR="00636BCA" w:rsidRPr="00636BCA" w:rsidRDefault="00636BCA" w:rsidP="00636BCA">
      <w:pPr>
        <w:spacing w:after="120" w:line="240" w:lineRule="auto"/>
        <w:rPr>
          <w:rFonts w:ascii="Bookman Old Style" w:eastAsia="Times New Roman" w:hAnsi="Bookman Old Style" w:cs="Times New Roman"/>
          <w:u w:val="single"/>
          <w:lang w:eastAsia="pl-PL"/>
        </w:rPr>
      </w:pPr>
      <w:r w:rsidRPr="00636BCA">
        <w:rPr>
          <w:rFonts w:ascii="Bookman Old Style" w:eastAsia="Times New Roman" w:hAnsi="Bookman Old Style" w:cs="Times New Roman"/>
          <w:lang w:eastAsia="pl-PL"/>
        </w:rPr>
        <w:t xml:space="preserve">          </w:t>
      </w:r>
      <w:r w:rsidRPr="00636BCA">
        <w:rPr>
          <w:rFonts w:ascii="Bookman Old Style" w:eastAsia="Times New Roman" w:hAnsi="Bookman Old Style" w:cs="Times New Roman"/>
          <w:u w:val="single"/>
          <w:lang w:eastAsia="pl-PL"/>
        </w:rPr>
        <w:t xml:space="preserve">Protokołowała:  </w:t>
      </w:r>
    </w:p>
    <w:p w:rsidR="00636BCA" w:rsidRPr="00636BCA" w:rsidRDefault="00636BCA" w:rsidP="00636BCA">
      <w:pPr>
        <w:spacing w:after="120" w:line="240" w:lineRule="auto"/>
        <w:ind w:left="360"/>
        <w:rPr>
          <w:rFonts w:ascii="Times New Roman" w:hAnsi="Times New Roman" w:cs="Times New Roman"/>
          <w:sz w:val="24"/>
          <w:szCs w:val="24"/>
        </w:rPr>
      </w:pPr>
      <w:r w:rsidRPr="00636BCA">
        <w:rPr>
          <w:rFonts w:ascii="Bookman Old Style" w:eastAsia="Times New Roman" w:hAnsi="Bookman Old Style" w:cs="Times New Roman"/>
          <w:lang w:eastAsia="pl-PL"/>
        </w:rPr>
        <w:t xml:space="preserve">     Ewa Karpowicz</w:t>
      </w:r>
    </w:p>
    <w:p w:rsidR="003A5F7D" w:rsidRPr="00735135" w:rsidRDefault="003A5F7D" w:rsidP="00DF1E90">
      <w:pPr>
        <w:spacing w:line="360" w:lineRule="auto"/>
        <w:jc w:val="both"/>
        <w:rPr>
          <w:rFonts w:ascii="Times New Roman" w:hAnsi="Times New Roman" w:cs="Times New Roman"/>
          <w:sz w:val="24"/>
          <w:szCs w:val="24"/>
        </w:rPr>
      </w:pPr>
    </w:p>
    <w:sectPr w:rsidR="003A5F7D" w:rsidRPr="007351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77" w:rsidRDefault="00B73D77" w:rsidP="00F05026">
      <w:pPr>
        <w:spacing w:after="0" w:line="240" w:lineRule="auto"/>
      </w:pPr>
      <w:r>
        <w:separator/>
      </w:r>
    </w:p>
  </w:endnote>
  <w:endnote w:type="continuationSeparator" w:id="0">
    <w:p w:rsidR="00B73D77" w:rsidRDefault="00B73D77" w:rsidP="00F0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153924"/>
      <w:docPartObj>
        <w:docPartGallery w:val="Page Numbers (Bottom of Page)"/>
        <w:docPartUnique/>
      </w:docPartObj>
    </w:sdtPr>
    <w:sdtEndPr/>
    <w:sdtContent>
      <w:p w:rsidR="00FE0097" w:rsidRDefault="00FE0097">
        <w:pPr>
          <w:pStyle w:val="Stopka"/>
          <w:jc w:val="right"/>
        </w:pPr>
        <w:r>
          <w:fldChar w:fldCharType="begin"/>
        </w:r>
        <w:r>
          <w:instrText>PAGE   \* MERGEFORMAT</w:instrText>
        </w:r>
        <w:r>
          <w:fldChar w:fldCharType="separate"/>
        </w:r>
        <w:r w:rsidR="0075034D">
          <w:rPr>
            <w:noProof/>
          </w:rPr>
          <w:t>21</w:t>
        </w:r>
        <w:r>
          <w:fldChar w:fldCharType="end"/>
        </w:r>
      </w:p>
    </w:sdtContent>
  </w:sdt>
  <w:p w:rsidR="00FE0097" w:rsidRDefault="00FE00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77" w:rsidRDefault="00B73D77" w:rsidP="00F05026">
      <w:pPr>
        <w:spacing w:after="0" w:line="240" w:lineRule="auto"/>
      </w:pPr>
      <w:r>
        <w:separator/>
      </w:r>
    </w:p>
  </w:footnote>
  <w:footnote w:type="continuationSeparator" w:id="0">
    <w:p w:rsidR="00B73D77" w:rsidRDefault="00B73D77" w:rsidP="00F0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0E806DAF"/>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 w15:restartNumberingAfterBreak="0">
    <w:nsid w:val="1E6D6B58"/>
    <w:multiLevelType w:val="hybridMultilevel"/>
    <w:tmpl w:val="29AAE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CD48CB"/>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DA"/>
    <w:rsid w:val="00021D01"/>
    <w:rsid w:val="00021D15"/>
    <w:rsid w:val="00032795"/>
    <w:rsid w:val="00041A97"/>
    <w:rsid w:val="00086F11"/>
    <w:rsid w:val="00107577"/>
    <w:rsid w:val="0014796A"/>
    <w:rsid w:val="00154A75"/>
    <w:rsid w:val="00165917"/>
    <w:rsid w:val="00174530"/>
    <w:rsid w:val="001A30AB"/>
    <w:rsid w:val="00217636"/>
    <w:rsid w:val="00225B0B"/>
    <w:rsid w:val="00237221"/>
    <w:rsid w:val="0025745E"/>
    <w:rsid w:val="002D58A8"/>
    <w:rsid w:val="00314EB5"/>
    <w:rsid w:val="00324F83"/>
    <w:rsid w:val="00341CB6"/>
    <w:rsid w:val="00375DD3"/>
    <w:rsid w:val="003A5F7D"/>
    <w:rsid w:val="003F6268"/>
    <w:rsid w:val="0043482D"/>
    <w:rsid w:val="00467C19"/>
    <w:rsid w:val="004740BF"/>
    <w:rsid w:val="00483B82"/>
    <w:rsid w:val="004A40F3"/>
    <w:rsid w:val="004A4195"/>
    <w:rsid w:val="004A734C"/>
    <w:rsid w:val="0052526E"/>
    <w:rsid w:val="005540AC"/>
    <w:rsid w:val="00585890"/>
    <w:rsid w:val="005B095F"/>
    <w:rsid w:val="005D677B"/>
    <w:rsid w:val="005E1593"/>
    <w:rsid w:val="00615E34"/>
    <w:rsid w:val="006236DA"/>
    <w:rsid w:val="00636BCA"/>
    <w:rsid w:val="00653FCD"/>
    <w:rsid w:val="006D7E6D"/>
    <w:rsid w:val="006F5434"/>
    <w:rsid w:val="00735135"/>
    <w:rsid w:val="0075034D"/>
    <w:rsid w:val="00752B7D"/>
    <w:rsid w:val="00777E7B"/>
    <w:rsid w:val="00790ABA"/>
    <w:rsid w:val="007A3A66"/>
    <w:rsid w:val="007B0184"/>
    <w:rsid w:val="007B0B5F"/>
    <w:rsid w:val="007B168E"/>
    <w:rsid w:val="007B2D59"/>
    <w:rsid w:val="008052A5"/>
    <w:rsid w:val="0083079A"/>
    <w:rsid w:val="008336FD"/>
    <w:rsid w:val="008646F4"/>
    <w:rsid w:val="00872350"/>
    <w:rsid w:val="0087545C"/>
    <w:rsid w:val="008A24F2"/>
    <w:rsid w:val="00924EC4"/>
    <w:rsid w:val="00956D38"/>
    <w:rsid w:val="009773DA"/>
    <w:rsid w:val="00995B6B"/>
    <w:rsid w:val="009A2FEF"/>
    <w:rsid w:val="009C07C4"/>
    <w:rsid w:val="00A13B6A"/>
    <w:rsid w:val="00A35C41"/>
    <w:rsid w:val="00A779A5"/>
    <w:rsid w:val="00A95E45"/>
    <w:rsid w:val="00AA3C3F"/>
    <w:rsid w:val="00AB23F9"/>
    <w:rsid w:val="00AE7C50"/>
    <w:rsid w:val="00AF5FA8"/>
    <w:rsid w:val="00AF65A3"/>
    <w:rsid w:val="00AF76C5"/>
    <w:rsid w:val="00B168EC"/>
    <w:rsid w:val="00B42042"/>
    <w:rsid w:val="00B73D77"/>
    <w:rsid w:val="00BB5F12"/>
    <w:rsid w:val="00BD3B29"/>
    <w:rsid w:val="00C1304D"/>
    <w:rsid w:val="00C44BBD"/>
    <w:rsid w:val="00C52971"/>
    <w:rsid w:val="00CB0E71"/>
    <w:rsid w:val="00CC7A44"/>
    <w:rsid w:val="00CC7B9D"/>
    <w:rsid w:val="00D01803"/>
    <w:rsid w:val="00D61917"/>
    <w:rsid w:val="00D81F61"/>
    <w:rsid w:val="00D87C46"/>
    <w:rsid w:val="00D90850"/>
    <w:rsid w:val="00DD217B"/>
    <w:rsid w:val="00DF1E90"/>
    <w:rsid w:val="00DF5683"/>
    <w:rsid w:val="00E43D70"/>
    <w:rsid w:val="00EF3FEC"/>
    <w:rsid w:val="00F05026"/>
    <w:rsid w:val="00F41109"/>
    <w:rsid w:val="00F42D9A"/>
    <w:rsid w:val="00F60DC9"/>
    <w:rsid w:val="00F75C71"/>
    <w:rsid w:val="00F77580"/>
    <w:rsid w:val="00F859D0"/>
    <w:rsid w:val="00F906B3"/>
    <w:rsid w:val="00F9791F"/>
    <w:rsid w:val="00FA0450"/>
    <w:rsid w:val="00FD4A9C"/>
    <w:rsid w:val="00FE0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044B28-8BA7-4930-B597-88EC8B15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50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026"/>
  </w:style>
  <w:style w:type="paragraph" w:styleId="Stopka">
    <w:name w:val="footer"/>
    <w:basedOn w:val="Normalny"/>
    <w:link w:val="StopkaZnak"/>
    <w:uiPriority w:val="99"/>
    <w:unhideWhenUsed/>
    <w:rsid w:val="00F050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026"/>
  </w:style>
  <w:style w:type="character" w:styleId="Odwoaniedokomentarza">
    <w:name w:val="annotation reference"/>
    <w:basedOn w:val="Domylnaczcionkaakapitu"/>
    <w:uiPriority w:val="99"/>
    <w:semiHidden/>
    <w:unhideWhenUsed/>
    <w:rsid w:val="007B2D59"/>
    <w:rPr>
      <w:sz w:val="16"/>
      <w:szCs w:val="16"/>
    </w:rPr>
  </w:style>
  <w:style w:type="paragraph" w:styleId="Tekstkomentarza">
    <w:name w:val="annotation text"/>
    <w:basedOn w:val="Normalny"/>
    <w:link w:val="TekstkomentarzaZnak"/>
    <w:uiPriority w:val="99"/>
    <w:semiHidden/>
    <w:unhideWhenUsed/>
    <w:rsid w:val="007B2D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2D59"/>
    <w:rPr>
      <w:sz w:val="20"/>
      <w:szCs w:val="20"/>
    </w:rPr>
  </w:style>
  <w:style w:type="paragraph" w:styleId="Tematkomentarza">
    <w:name w:val="annotation subject"/>
    <w:basedOn w:val="Tekstkomentarza"/>
    <w:next w:val="Tekstkomentarza"/>
    <w:link w:val="TematkomentarzaZnak"/>
    <w:uiPriority w:val="99"/>
    <w:semiHidden/>
    <w:unhideWhenUsed/>
    <w:rsid w:val="007B2D59"/>
    <w:rPr>
      <w:b/>
      <w:bCs/>
    </w:rPr>
  </w:style>
  <w:style w:type="character" w:customStyle="1" w:styleId="TematkomentarzaZnak">
    <w:name w:val="Temat komentarza Znak"/>
    <w:basedOn w:val="TekstkomentarzaZnak"/>
    <w:link w:val="Tematkomentarza"/>
    <w:uiPriority w:val="99"/>
    <w:semiHidden/>
    <w:rsid w:val="007B2D59"/>
    <w:rPr>
      <w:b/>
      <w:bCs/>
      <w:sz w:val="20"/>
      <w:szCs w:val="20"/>
    </w:rPr>
  </w:style>
  <w:style w:type="paragraph" w:styleId="Tekstdymka">
    <w:name w:val="Balloon Text"/>
    <w:basedOn w:val="Normalny"/>
    <w:link w:val="TekstdymkaZnak"/>
    <w:uiPriority w:val="99"/>
    <w:semiHidden/>
    <w:unhideWhenUsed/>
    <w:rsid w:val="007B2D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2D5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F5F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5FA8"/>
    <w:rPr>
      <w:sz w:val="20"/>
      <w:szCs w:val="20"/>
    </w:rPr>
  </w:style>
  <w:style w:type="character" w:styleId="Odwoanieprzypisukocowego">
    <w:name w:val="endnote reference"/>
    <w:basedOn w:val="Domylnaczcionkaakapitu"/>
    <w:uiPriority w:val="99"/>
    <w:semiHidden/>
    <w:unhideWhenUsed/>
    <w:rsid w:val="00AF5FA8"/>
    <w:rPr>
      <w:vertAlign w:val="superscript"/>
    </w:rPr>
  </w:style>
  <w:style w:type="paragraph" w:styleId="Akapitzlist">
    <w:name w:val="List Paragraph"/>
    <w:basedOn w:val="Normalny"/>
    <w:uiPriority w:val="34"/>
    <w:qFormat/>
    <w:rsid w:val="00F4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22</Pages>
  <Words>5889</Words>
  <Characters>35338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55</cp:revision>
  <cp:lastPrinted>2017-11-09T12:00:00Z</cp:lastPrinted>
  <dcterms:created xsi:type="dcterms:W3CDTF">2017-10-31T07:05:00Z</dcterms:created>
  <dcterms:modified xsi:type="dcterms:W3CDTF">2017-11-28T07:08:00Z</dcterms:modified>
</cp:coreProperties>
</file>